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8DF" w:rsidRPr="00F11AE8" w:rsidRDefault="000378DF" w:rsidP="000378DF">
      <w:pPr>
        <w:jc w:val="center"/>
        <w:rPr>
          <w:rFonts w:ascii="標楷體" w:eastAsia="標楷體" w:hAnsi="標楷體"/>
          <w:sz w:val="32"/>
          <w:szCs w:val="32"/>
        </w:rPr>
      </w:pPr>
      <w:r w:rsidRPr="00F11AE8">
        <w:rPr>
          <w:rFonts w:ascii="標楷體" w:eastAsia="標楷體" w:hAnsi="標楷體"/>
          <w:sz w:val="32"/>
          <w:szCs w:val="32"/>
        </w:rPr>
        <w:t>國高級中等學校教育產業工會</w:t>
      </w:r>
    </w:p>
    <w:p w:rsidR="000378DF" w:rsidRPr="00F11AE8" w:rsidRDefault="000378DF" w:rsidP="00F11AE8">
      <w:pPr>
        <w:spacing w:line="500" w:lineRule="exact"/>
        <w:jc w:val="center"/>
        <w:rPr>
          <w:rFonts w:ascii="標楷體" w:eastAsia="標楷體" w:hAnsi="標楷體"/>
          <w:sz w:val="32"/>
          <w:szCs w:val="32"/>
        </w:rPr>
      </w:pPr>
      <w:r w:rsidRPr="00F11AE8">
        <w:rPr>
          <w:rFonts w:ascii="標楷體" w:eastAsia="標楷體" w:hAnsi="標楷體" w:hint="eastAsia"/>
          <w:sz w:val="32"/>
          <w:szCs w:val="32"/>
        </w:rPr>
        <w:t>十二年國教</w:t>
      </w:r>
      <w:proofErr w:type="gramStart"/>
      <w:r w:rsidRPr="00F11AE8">
        <w:rPr>
          <w:rFonts w:ascii="標楷體" w:eastAsia="標楷體" w:hAnsi="標楷體" w:hint="eastAsia"/>
          <w:sz w:val="32"/>
          <w:szCs w:val="32"/>
        </w:rPr>
        <w:t>新課綱</w:t>
      </w:r>
      <w:proofErr w:type="gramEnd"/>
      <w:r w:rsidRPr="00F11AE8">
        <w:rPr>
          <w:rFonts w:ascii="標楷體" w:eastAsia="標楷體" w:hAnsi="標楷體" w:hint="eastAsia"/>
          <w:sz w:val="32"/>
          <w:szCs w:val="32"/>
        </w:rPr>
        <w:t>素養</w:t>
      </w:r>
      <w:r w:rsidRPr="00F11AE8">
        <w:rPr>
          <w:rFonts w:ascii="標楷體" w:eastAsia="標楷體" w:hAnsi="標楷體"/>
          <w:sz w:val="32"/>
          <w:szCs w:val="32"/>
        </w:rPr>
        <w:t>課程研發</w:t>
      </w:r>
      <w:r w:rsidRPr="00F11AE8">
        <w:rPr>
          <w:rFonts w:ascii="標楷體" w:eastAsia="標楷體" w:hAnsi="標楷體" w:hint="eastAsia"/>
          <w:sz w:val="32"/>
          <w:szCs w:val="32"/>
        </w:rPr>
        <w:t>暨</w:t>
      </w:r>
      <w:r w:rsidRPr="00F11AE8">
        <w:rPr>
          <w:rFonts w:ascii="標楷體" w:eastAsia="標楷體" w:hAnsi="標楷體"/>
          <w:sz w:val="32"/>
          <w:szCs w:val="32"/>
        </w:rPr>
        <w:t>學校教師專業支持</w:t>
      </w:r>
      <w:r w:rsidRPr="00F11AE8">
        <w:rPr>
          <w:rFonts w:ascii="標楷體" w:eastAsia="標楷體" w:hAnsi="標楷體" w:hint="eastAsia"/>
          <w:sz w:val="32"/>
          <w:szCs w:val="32"/>
        </w:rPr>
        <w:t>實施計畫</w:t>
      </w:r>
    </w:p>
    <w:p w:rsidR="00F11AE8" w:rsidRPr="00F11AE8" w:rsidRDefault="00F11AE8" w:rsidP="000378DF">
      <w:pPr>
        <w:spacing w:line="500" w:lineRule="exact"/>
        <w:jc w:val="center"/>
        <w:rPr>
          <w:rFonts w:ascii="標楷體" w:eastAsia="標楷體" w:hAnsi="標楷體"/>
          <w:sz w:val="28"/>
          <w:szCs w:val="28"/>
        </w:rPr>
      </w:pPr>
    </w:p>
    <w:p w:rsidR="00153D71" w:rsidRPr="00F11AE8" w:rsidRDefault="000378DF" w:rsidP="000378DF">
      <w:pPr>
        <w:jc w:val="center"/>
        <w:rPr>
          <w:rFonts w:ascii="標楷體" w:eastAsia="標楷體" w:hAnsi="標楷體"/>
          <w:b/>
          <w:sz w:val="28"/>
          <w:szCs w:val="28"/>
        </w:rPr>
      </w:pPr>
      <w:r w:rsidRPr="00F11AE8">
        <w:rPr>
          <w:rFonts w:ascii="標楷體" w:eastAsia="標楷體" w:hAnsi="標楷體" w:hint="eastAsia"/>
          <w:b/>
          <w:sz w:val="28"/>
          <w:szCs w:val="28"/>
        </w:rPr>
        <w:t>課程設計教案</w:t>
      </w:r>
    </w:p>
    <w:tbl>
      <w:tblPr>
        <w:tblW w:w="10543"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tblPr>
      <w:tblGrid>
        <w:gridCol w:w="457"/>
        <w:gridCol w:w="438"/>
        <w:gridCol w:w="19"/>
        <w:gridCol w:w="688"/>
        <w:gridCol w:w="641"/>
        <w:gridCol w:w="1240"/>
        <w:gridCol w:w="909"/>
        <w:gridCol w:w="1795"/>
        <w:gridCol w:w="4356"/>
      </w:tblGrid>
      <w:tr w:rsidR="006D7EE7" w:rsidRPr="00F11AE8" w:rsidTr="00F11AE8">
        <w:trPr>
          <w:trHeight w:val="345"/>
          <w:jc w:val="center"/>
        </w:trPr>
        <w:tc>
          <w:tcPr>
            <w:tcW w:w="914" w:type="dxa"/>
            <w:gridSpan w:val="3"/>
            <w:tcBorders>
              <w:top w:val="single" w:sz="4" w:space="0" w:color="000000"/>
              <w:left w:val="single" w:sz="4" w:space="0" w:color="000000"/>
              <w:bottom w:val="single" w:sz="4" w:space="0" w:color="000000"/>
              <w:right w:val="single" w:sz="4" w:space="0" w:color="auto"/>
            </w:tcBorders>
            <w:shd w:val="clear" w:color="auto" w:fill="EEECE1"/>
            <w:vAlign w:val="center"/>
          </w:tcPr>
          <w:p w:rsidR="00A45EEE" w:rsidRPr="00F11AE8" w:rsidRDefault="00A45EEE" w:rsidP="00F11AE8">
            <w:pPr>
              <w:snapToGrid w:val="0"/>
              <w:spacing w:line="360" w:lineRule="exact"/>
              <w:jc w:val="center"/>
              <w:rPr>
                <w:rFonts w:ascii="標楷體" w:eastAsia="標楷體" w:hAnsi="標楷體"/>
                <w:noProof/>
                <w:sz w:val="20"/>
                <w:szCs w:val="20"/>
              </w:rPr>
            </w:pPr>
            <w:r w:rsidRPr="00F11AE8">
              <w:rPr>
                <w:rFonts w:ascii="標楷體" w:eastAsia="標楷體" w:hAnsi="標楷體" w:hint="eastAsia"/>
                <w:noProof/>
                <w:sz w:val="20"/>
                <w:szCs w:val="20"/>
              </w:rPr>
              <w:t>課程/領域/科目</w:t>
            </w:r>
          </w:p>
        </w:tc>
        <w:tc>
          <w:tcPr>
            <w:tcW w:w="3478" w:type="dxa"/>
            <w:gridSpan w:val="4"/>
            <w:tcBorders>
              <w:top w:val="single" w:sz="4" w:space="0" w:color="000000"/>
              <w:bottom w:val="single" w:sz="4" w:space="0" w:color="000000"/>
              <w:right w:val="single" w:sz="4" w:space="0" w:color="auto"/>
            </w:tcBorders>
            <w:vAlign w:val="center"/>
          </w:tcPr>
          <w:p w:rsidR="00A45EEE" w:rsidRPr="00F11AE8" w:rsidRDefault="00A45EEE" w:rsidP="00F11AE8">
            <w:pPr>
              <w:snapToGrid w:val="0"/>
              <w:spacing w:line="360" w:lineRule="exact"/>
              <w:jc w:val="center"/>
              <w:rPr>
                <w:rFonts w:ascii="標楷體" w:eastAsia="標楷體" w:hAnsi="標楷體"/>
                <w:noProof/>
                <w:sz w:val="20"/>
                <w:szCs w:val="20"/>
              </w:rPr>
            </w:pPr>
            <w:r w:rsidRPr="00F11AE8">
              <w:rPr>
                <w:rFonts w:ascii="標楷體" w:eastAsia="標楷體" w:hAnsi="標楷體" w:hint="eastAsia"/>
                <w:noProof/>
                <w:sz w:val="20"/>
                <w:szCs w:val="20"/>
              </w:rPr>
              <w:t>多元選修</w:t>
            </w:r>
            <w:r w:rsidR="00670D35" w:rsidRPr="00F11AE8">
              <w:rPr>
                <w:rFonts w:ascii="標楷體" w:eastAsia="標楷體" w:hAnsi="標楷體" w:hint="eastAsia"/>
                <w:noProof/>
                <w:sz w:val="20"/>
                <w:szCs w:val="20"/>
              </w:rPr>
              <w:t>(微課程)</w:t>
            </w:r>
          </w:p>
        </w:tc>
        <w:tc>
          <w:tcPr>
            <w:tcW w:w="1795" w:type="dxa"/>
            <w:tcBorders>
              <w:top w:val="single" w:sz="4" w:space="0" w:color="000000"/>
              <w:left w:val="single" w:sz="4" w:space="0" w:color="auto"/>
              <w:bottom w:val="single" w:sz="4" w:space="0" w:color="000000"/>
              <w:right w:val="single" w:sz="4" w:space="0" w:color="auto"/>
            </w:tcBorders>
            <w:shd w:val="clear" w:color="auto" w:fill="EEECE1"/>
            <w:vAlign w:val="center"/>
          </w:tcPr>
          <w:p w:rsidR="00A45EEE" w:rsidRPr="00F11AE8" w:rsidRDefault="00A45EEE" w:rsidP="00F11AE8">
            <w:pPr>
              <w:snapToGrid w:val="0"/>
              <w:spacing w:line="360" w:lineRule="exact"/>
              <w:jc w:val="center"/>
              <w:rPr>
                <w:rFonts w:ascii="標楷體" w:eastAsia="標楷體" w:hAnsi="標楷體"/>
                <w:noProof/>
                <w:sz w:val="20"/>
                <w:szCs w:val="20"/>
              </w:rPr>
            </w:pPr>
            <w:r w:rsidRPr="00F11AE8">
              <w:rPr>
                <w:rFonts w:ascii="標楷體" w:eastAsia="標楷體" w:hAnsi="標楷體" w:hint="eastAsia"/>
                <w:noProof/>
                <w:sz w:val="20"/>
                <w:szCs w:val="20"/>
              </w:rPr>
              <w:t>設計者</w:t>
            </w:r>
          </w:p>
        </w:tc>
        <w:tc>
          <w:tcPr>
            <w:tcW w:w="4356" w:type="dxa"/>
            <w:tcBorders>
              <w:top w:val="single" w:sz="4" w:space="0" w:color="000000"/>
              <w:left w:val="single" w:sz="4" w:space="0" w:color="auto"/>
              <w:bottom w:val="single" w:sz="4" w:space="0" w:color="000000"/>
              <w:right w:val="single" w:sz="4" w:space="0" w:color="000000"/>
            </w:tcBorders>
            <w:vAlign w:val="center"/>
          </w:tcPr>
          <w:p w:rsidR="00A45EEE" w:rsidRPr="00F11AE8" w:rsidRDefault="00A45EEE" w:rsidP="00F11AE8">
            <w:pPr>
              <w:snapToGrid w:val="0"/>
              <w:spacing w:line="360" w:lineRule="exact"/>
              <w:rPr>
                <w:rFonts w:ascii="標楷體" w:eastAsia="標楷體" w:hAnsi="標楷體"/>
                <w:noProof/>
                <w:sz w:val="20"/>
                <w:szCs w:val="20"/>
              </w:rPr>
            </w:pPr>
            <w:r w:rsidRPr="00F11AE8">
              <w:rPr>
                <w:rFonts w:ascii="標楷體" w:eastAsia="標楷體" w:hAnsi="標楷體" w:hint="eastAsia"/>
                <w:noProof/>
                <w:sz w:val="20"/>
                <w:szCs w:val="20"/>
              </w:rPr>
              <w:t>學校名稱：</w:t>
            </w:r>
            <w:r w:rsidR="00B45F24" w:rsidRPr="00F11AE8">
              <w:rPr>
                <w:rFonts w:ascii="標楷體" w:eastAsia="標楷體" w:hAnsi="標楷體" w:hint="eastAsia"/>
                <w:noProof/>
                <w:sz w:val="20"/>
                <w:szCs w:val="20"/>
              </w:rPr>
              <w:t>花蓮體育高中</w:t>
            </w:r>
          </w:p>
          <w:p w:rsidR="00A45EEE" w:rsidRPr="00F11AE8" w:rsidRDefault="00A45EEE" w:rsidP="00F11AE8">
            <w:pPr>
              <w:snapToGrid w:val="0"/>
              <w:spacing w:line="360" w:lineRule="exact"/>
              <w:ind w:left="968" w:hangingChars="484" w:hanging="968"/>
              <w:rPr>
                <w:rFonts w:ascii="標楷體" w:eastAsia="標楷體" w:hAnsi="標楷體"/>
                <w:noProof/>
                <w:sz w:val="20"/>
                <w:szCs w:val="20"/>
              </w:rPr>
            </w:pPr>
            <w:r w:rsidRPr="00F11AE8">
              <w:rPr>
                <w:rFonts w:ascii="標楷體" w:eastAsia="標楷體" w:hAnsi="標楷體" w:hint="eastAsia"/>
                <w:noProof/>
                <w:sz w:val="20"/>
                <w:szCs w:val="20"/>
              </w:rPr>
              <w:t>研發教師：</w:t>
            </w:r>
            <w:r w:rsidR="00FD5306" w:rsidRPr="00F11AE8">
              <w:rPr>
                <w:rFonts w:ascii="標楷體" w:eastAsia="標楷體" w:hAnsi="標楷體" w:hint="eastAsia"/>
                <w:noProof/>
                <w:sz w:val="20"/>
                <w:szCs w:val="20"/>
              </w:rPr>
              <w:t>黃素</w:t>
            </w:r>
            <w:r w:rsidR="005F5983" w:rsidRPr="00F11AE8">
              <w:rPr>
                <w:rFonts w:ascii="標楷體" w:eastAsia="標楷體" w:hAnsi="標楷體" w:hint="eastAsia"/>
                <w:noProof/>
                <w:sz w:val="20"/>
                <w:szCs w:val="20"/>
                <w:lang w:eastAsia="zh-HK"/>
              </w:rPr>
              <w:t>虹</w:t>
            </w:r>
            <w:r w:rsidR="00FD5306" w:rsidRPr="00F11AE8">
              <w:rPr>
                <w:rFonts w:ascii="標楷體" w:eastAsia="標楷體" w:hAnsi="標楷體" w:hint="eastAsia"/>
                <w:noProof/>
                <w:sz w:val="20"/>
                <w:szCs w:val="20"/>
              </w:rPr>
              <w:t>、張馨如、林湘芸、賓玉玫</w:t>
            </w:r>
          </w:p>
        </w:tc>
      </w:tr>
      <w:tr w:rsidR="00C12036" w:rsidRPr="00F11AE8" w:rsidTr="00F11AE8">
        <w:trPr>
          <w:trHeight w:val="70"/>
          <w:jc w:val="center"/>
        </w:trPr>
        <w:tc>
          <w:tcPr>
            <w:tcW w:w="914" w:type="dxa"/>
            <w:gridSpan w:val="3"/>
            <w:tcBorders>
              <w:top w:val="single" w:sz="4" w:space="0" w:color="000000"/>
              <w:left w:val="single" w:sz="4" w:space="0" w:color="000000"/>
              <w:bottom w:val="single" w:sz="4" w:space="0" w:color="000000"/>
              <w:right w:val="single" w:sz="4" w:space="0" w:color="auto"/>
            </w:tcBorders>
            <w:shd w:val="clear" w:color="auto" w:fill="EEECE1"/>
            <w:vAlign w:val="center"/>
          </w:tcPr>
          <w:p w:rsidR="00C12036" w:rsidRPr="00F11AE8" w:rsidRDefault="00C12036" w:rsidP="00F11AE8">
            <w:pPr>
              <w:snapToGrid w:val="0"/>
              <w:spacing w:line="360" w:lineRule="exact"/>
              <w:jc w:val="center"/>
              <w:rPr>
                <w:rFonts w:ascii="標楷體" w:eastAsia="標楷體" w:hAnsi="標楷體"/>
                <w:noProof/>
                <w:sz w:val="20"/>
                <w:szCs w:val="20"/>
              </w:rPr>
            </w:pPr>
            <w:r w:rsidRPr="00F11AE8">
              <w:rPr>
                <w:rFonts w:ascii="標楷體" w:eastAsia="標楷體" w:hAnsi="標楷體" w:hint="eastAsia"/>
                <w:noProof/>
                <w:sz w:val="20"/>
                <w:szCs w:val="20"/>
              </w:rPr>
              <w:t>課程/主題名稱</w:t>
            </w:r>
          </w:p>
        </w:tc>
        <w:tc>
          <w:tcPr>
            <w:tcW w:w="9629" w:type="dxa"/>
            <w:gridSpan w:val="6"/>
            <w:tcBorders>
              <w:top w:val="single" w:sz="4" w:space="0" w:color="000000"/>
              <w:left w:val="single" w:sz="4" w:space="0" w:color="auto"/>
              <w:bottom w:val="single" w:sz="4" w:space="0" w:color="000000"/>
              <w:right w:val="single" w:sz="4" w:space="0" w:color="000000"/>
            </w:tcBorders>
          </w:tcPr>
          <w:p w:rsidR="00C12036" w:rsidRPr="00F11AE8" w:rsidRDefault="00C12036" w:rsidP="00F11AE8">
            <w:pPr>
              <w:snapToGrid w:val="0"/>
              <w:spacing w:line="360" w:lineRule="exact"/>
              <w:rPr>
                <w:rFonts w:ascii="標楷體" w:eastAsia="標楷體" w:hAnsi="標楷體"/>
                <w:noProof/>
                <w:sz w:val="20"/>
                <w:szCs w:val="20"/>
              </w:rPr>
            </w:pPr>
            <w:r w:rsidRPr="00F11AE8">
              <w:rPr>
                <w:rFonts w:ascii="標楷體" w:eastAsia="標楷體" w:hAnsi="標楷體" w:hint="eastAsia"/>
                <w:noProof/>
                <w:sz w:val="20"/>
                <w:szCs w:val="20"/>
              </w:rPr>
              <w:t>課程名稱：</w:t>
            </w:r>
            <w:r w:rsidR="00B45F24" w:rsidRPr="00F11AE8">
              <w:rPr>
                <w:rFonts w:ascii="標楷體" w:eastAsia="標楷體" w:hAnsi="標楷體" w:hint="eastAsia"/>
                <w:sz w:val="20"/>
                <w:szCs w:val="20"/>
              </w:rPr>
              <w:t>「原」來如此</w:t>
            </w:r>
            <w:proofErr w:type="gramStart"/>
            <w:r w:rsidR="00B45F24" w:rsidRPr="00F11AE8">
              <w:rPr>
                <w:rFonts w:ascii="標楷體" w:eastAsia="標楷體" w:hAnsi="標楷體" w:hint="eastAsia"/>
                <w:sz w:val="20"/>
                <w:szCs w:val="20"/>
              </w:rPr>
              <w:t>——</w:t>
            </w:r>
            <w:proofErr w:type="gramEnd"/>
            <w:r w:rsidR="00B45F24" w:rsidRPr="00F11AE8">
              <w:rPr>
                <w:rFonts w:ascii="標楷體" w:eastAsia="標楷體" w:hAnsi="標楷體" w:hint="eastAsia"/>
                <w:sz w:val="20"/>
                <w:szCs w:val="20"/>
              </w:rPr>
              <w:t>從花蓮開始</w:t>
            </w:r>
          </w:p>
          <w:p w:rsidR="00670D35" w:rsidRPr="00F11AE8" w:rsidRDefault="00670D35" w:rsidP="00F11AE8">
            <w:pPr>
              <w:snapToGrid w:val="0"/>
              <w:spacing w:line="360" w:lineRule="exact"/>
              <w:rPr>
                <w:rFonts w:ascii="標楷體" w:eastAsia="標楷體" w:hAnsi="標楷體"/>
                <w:noProof/>
                <w:sz w:val="20"/>
                <w:szCs w:val="20"/>
              </w:rPr>
            </w:pPr>
            <w:r w:rsidRPr="00F11AE8">
              <w:rPr>
                <w:rFonts w:ascii="標楷體" w:eastAsia="標楷體" w:hAnsi="標楷體" w:hint="eastAsia"/>
                <w:noProof/>
                <w:sz w:val="20"/>
                <w:szCs w:val="20"/>
              </w:rPr>
              <w:t>主題</w:t>
            </w:r>
            <w:r w:rsidR="00F11AE8">
              <w:rPr>
                <w:rFonts w:ascii="標楷體" w:eastAsia="標楷體" w:hAnsi="標楷體" w:hint="eastAsia"/>
                <w:noProof/>
                <w:sz w:val="20"/>
                <w:szCs w:val="20"/>
              </w:rPr>
              <w:t>一</w:t>
            </w:r>
            <w:r w:rsidRPr="00F11AE8">
              <w:rPr>
                <w:rFonts w:ascii="標楷體" w:eastAsia="標楷體" w:hAnsi="標楷體" w:hint="eastAsia"/>
                <w:noProof/>
                <w:sz w:val="20"/>
                <w:szCs w:val="20"/>
              </w:rPr>
              <w:t>：原民保障書篇</w:t>
            </w:r>
            <w:r w:rsidR="003A72E7">
              <w:rPr>
                <w:rFonts w:ascii="標楷體" w:eastAsia="標楷體" w:hAnsi="標楷體" w:hint="eastAsia"/>
                <w:noProof/>
                <w:sz w:val="20"/>
                <w:szCs w:val="20"/>
              </w:rPr>
              <w:t>(2</w:t>
            </w:r>
            <w:r w:rsidRPr="00F11AE8">
              <w:rPr>
                <w:rFonts w:ascii="標楷體" w:eastAsia="標楷體" w:hAnsi="標楷體" w:hint="eastAsia"/>
                <w:noProof/>
                <w:sz w:val="20"/>
                <w:szCs w:val="20"/>
              </w:rPr>
              <w:t>-5週授課-林湘芸)</w:t>
            </w:r>
          </w:p>
          <w:p w:rsidR="00B370B6" w:rsidRPr="00F11AE8" w:rsidRDefault="00B370B6" w:rsidP="00F11AE8">
            <w:pPr>
              <w:snapToGrid w:val="0"/>
              <w:spacing w:line="360" w:lineRule="exact"/>
              <w:rPr>
                <w:rFonts w:ascii="標楷體" w:eastAsia="標楷體" w:hAnsi="標楷體"/>
                <w:noProof/>
                <w:sz w:val="20"/>
                <w:szCs w:val="20"/>
              </w:rPr>
            </w:pPr>
            <w:r w:rsidRPr="00F11AE8">
              <w:rPr>
                <w:rFonts w:ascii="標楷體" w:eastAsia="標楷體" w:hAnsi="標楷體" w:hint="eastAsia"/>
                <w:noProof/>
                <w:sz w:val="20"/>
                <w:szCs w:val="20"/>
              </w:rPr>
              <w:t>主題</w:t>
            </w:r>
            <w:r w:rsidR="00F11AE8">
              <w:rPr>
                <w:rFonts w:ascii="標楷體" w:eastAsia="標楷體" w:hAnsi="標楷體" w:hint="eastAsia"/>
                <w:noProof/>
                <w:sz w:val="20"/>
                <w:szCs w:val="20"/>
              </w:rPr>
              <w:t>二</w:t>
            </w:r>
            <w:r w:rsidRPr="00F11AE8">
              <w:rPr>
                <w:rFonts w:ascii="標楷體" w:eastAsia="標楷體" w:hAnsi="標楷體" w:hint="eastAsia"/>
                <w:noProof/>
                <w:sz w:val="20"/>
                <w:szCs w:val="20"/>
              </w:rPr>
              <w:t>：</w:t>
            </w:r>
            <w:r w:rsidR="00FE063B" w:rsidRPr="00FE063B">
              <w:rPr>
                <w:rFonts w:ascii="標楷體" w:eastAsia="標楷體" w:hAnsi="標楷體" w:hint="eastAsia"/>
                <w:noProof/>
                <w:sz w:val="20"/>
                <w:szCs w:val="20"/>
                <w:highlight w:val="green"/>
              </w:rPr>
              <w:t>從原點出發篇</w:t>
            </w:r>
            <w:r w:rsidRPr="00FE063B">
              <w:rPr>
                <w:rFonts w:ascii="標楷體" w:eastAsia="標楷體" w:hAnsi="標楷體" w:hint="eastAsia"/>
                <w:noProof/>
                <w:sz w:val="20"/>
                <w:szCs w:val="20"/>
                <w:highlight w:val="green"/>
              </w:rPr>
              <w:t>(6-</w:t>
            </w:r>
            <w:r w:rsidR="0006461E" w:rsidRPr="00FE063B">
              <w:rPr>
                <w:rFonts w:ascii="標楷體" w:eastAsia="標楷體" w:hAnsi="標楷體" w:hint="eastAsia"/>
                <w:noProof/>
                <w:sz w:val="20"/>
                <w:szCs w:val="20"/>
                <w:highlight w:val="green"/>
              </w:rPr>
              <w:t>9</w:t>
            </w:r>
            <w:r w:rsidRPr="00FE063B">
              <w:rPr>
                <w:rFonts w:ascii="標楷體" w:eastAsia="標楷體" w:hAnsi="標楷體" w:hint="eastAsia"/>
                <w:noProof/>
                <w:sz w:val="20"/>
                <w:szCs w:val="20"/>
                <w:highlight w:val="green"/>
              </w:rPr>
              <w:t>週授課-</w:t>
            </w:r>
            <w:r w:rsidR="00FE063B" w:rsidRPr="00FE063B">
              <w:rPr>
                <w:rFonts w:ascii="標楷體" w:eastAsia="標楷體" w:hAnsi="標楷體" w:hint="eastAsia"/>
                <w:noProof/>
                <w:sz w:val="20"/>
                <w:szCs w:val="20"/>
                <w:highlight w:val="green"/>
              </w:rPr>
              <w:t>賓玉玫</w:t>
            </w:r>
            <w:r w:rsidRPr="00FE063B">
              <w:rPr>
                <w:rFonts w:ascii="標楷體" w:eastAsia="標楷體" w:hAnsi="標楷體" w:hint="eastAsia"/>
                <w:noProof/>
                <w:sz w:val="20"/>
                <w:szCs w:val="20"/>
                <w:highlight w:val="green"/>
              </w:rPr>
              <w:t>)</w:t>
            </w:r>
          </w:p>
          <w:p w:rsidR="00226A18" w:rsidRPr="00F11AE8" w:rsidRDefault="00C12036" w:rsidP="00F11AE8">
            <w:pPr>
              <w:snapToGrid w:val="0"/>
              <w:spacing w:line="360" w:lineRule="exact"/>
              <w:rPr>
                <w:rFonts w:ascii="標楷體" w:eastAsia="標楷體" w:hAnsi="標楷體"/>
                <w:noProof/>
                <w:sz w:val="20"/>
                <w:szCs w:val="20"/>
              </w:rPr>
            </w:pPr>
            <w:r w:rsidRPr="00F11AE8">
              <w:rPr>
                <w:rFonts w:ascii="標楷體" w:eastAsia="標楷體" w:hAnsi="標楷體" w:hint="eastAsia"/>
                <w:noProof/>
                <w:sz w:val="20"/>
                <w:szCs w:val="20"/>
              </w:rPr>
              <w:t>主題</w:t>
            </w:r>
            <w:r w:rsidR="00F11AE8">
              <w:rPr>
                <w:rFonts w:ascii="標楷體" w:eastAsia="標楷體" w:hAnsi="標楷體" w:hint="eastAsia"/>
                <w:noProof/>
                <w:sz w:val="20"/>
                <w:szCs w:val="20"/>
              </w:rPr>
              <w:t>三</w:t>
            </w:r>
            <w:r w:rsidRPr="00F11AE8">
              <w:rPr>
                <w:rFonts w:ascii="標楷體" w:eastAsia="標楷體" w:hAnsi="標楷體" w:hint="eastAsia"/>
                <w:noProof/>
                <w:sz w:val="20"/>
                <w:szCs w:val="20"/>
              </w:rPr>
              <w:t>：</w:t>
            </w:r>
            <w:r w:rsidR="00B354F3" w:rsidRPr="00625C0A">
              <w:rPr>
                <w:rFonts w:ascii="標楷體" w:eastAsia="標楷體" w:hAnsi="標楷體" w:hint="eastAsia"/>
                <w:noProof/>
                <w:sz w:val="20"/>
                <w:szCs w:val="20"/>
                <w:highlight w:val="cyan"/>
                <w:lang w:eastAsia="zh-HK"/>
              </w:rPr>
              <w:t>山海文化篇</w:t>
            </w:r>
            <w:r w:rsidR="003635FB" w:rsidRPr="00625C0A">
              <w:rPr>
                <w:rFonts w:ascii="標楷體" w:eastAsia="標楷體" w:hAnsi="標楷體" w:hint="eastAsia"/>
                <w:noProof/>
                <w:sz w:val="20"/>
                <w:szCs w:val="20"/>
                <w:highlight w:val="cyan"/>
              </w:rPr>
              <w:t>（</w:t>
            </w:r>
            <w:r w:rsidR="0006461E" w:rsidRPr="00625C0A">
              <w:rPr>
                <w:rFonts w:ascii="標楷體" w:eastAsia="標楷體" w:hAnsi="標楷體" w:hint="eastAsia"/>
                <w:noProof/>
                <w:sz w:val="20"/>
                <w:szCs w:val="20"/>
                <w:highlight w:val="cyan"/>
              </w:rPr>
              <w:t>10</w:t>
            </w:r>
            <w:r w:rsidR="00670D35" w:rsidRPr="00625C0A">
              <w:rPr>
                <w:rFonts w:ascii="標楷體" w:eastAsia="標楷體" w:hAnsi="標楷體" w:hint="eastAsia"/>
                <w:noProof/>
                <w:sz w:val="20"/>
                <w:szCs w:val="20"/>
                <w:highlight w:val="cyan"/>
              </w:rPr>
              <w:t>-</w:t>
            </w:r>
            <w:r w:rsidR="00C25862" w:rsidRPr="00625C0A">
              <w:rPr>
                <w:rFonts w:ascii="標楷體" w:eastAsia="標楷體" w:hAnsi="標楷體" w:hint="eastAsia"/>
                <w:noProof/>
                <w:sz w:val="20"/>
                <w:szCs w:val="20"/>
                <w:highlight w:val="cyan"/>
              </w:rPr>
              <w:t>1</w:t>
            </w:r>
            <w:r w:rsidR="00427020" w:rsidRPr="00625C0A">
              <w:rPr>
                <w:rFonts w:ascii="標楷體" w:eastAsia="標楷體" w:hAnsi="標楷體" w:hint="eastAsia"/>
                <w:noProof/>
                <w:sz w:val="20"/>
                <w:szCs w:val="20"/>
                <w:highlight w:val="cyan"/>
              </w:rPr>
              <w:t>3</w:t>
            </w:r>
            <w:r w:rsidR="00C25862" w:rsidRPr="00625C0A">
              <w:rPr>
                <w:rFonts w:ascii="標楷體" w:eastAsia="標楷體" w:hAnsi="標楷體" w:hint="eastAsia"/>
                <w:noProof/>
                <w:sz w:val="20"/>
                <w:szCs w:val="20"/>
                <w:highlight w:val="cyan"/>
              </w:rPr>
              <w:t>週</w:t>
            </w:r>
            <w:r w:rsidR="003635FB" w:rsidRPr="00625C0A">
              <w:rPr>
                <w:rFonts w:ascii="標楷體" w:eastAsia="標楷體" w:hAnsi="標楷體" w:hint="eastAsia"/>
                <w:noProof/>
                <w:sz w:val="20"/>
                <w:szCs w:val="20"/>
                <w:highlight w:val="cyan"/>
                <w:lang w:eastAsia="zh-HK"/>
              </w:rPr>
              <w:t>授課</w:t>
            </w:r>
            <w:r w:rsidR="00670D35" w:rsidRPr="00625C0A">
              <w:rPr>
                <w:rFonts w:ascii="標楷體" w:eastAsia="標楷體" w:hAnsi="標楷體" w:hint="eastAsia"/>
                <w:noProof/>
                <w:sz w:val="20"/>
                <w:szCs w:val="20"/>
                <w:highlight w:val="cyan"/>
              </w:rPr>
              <w:t>-</w:t>
            </w:r>
            <w:r w:rsidR="003635FB" w:rsidRPr="00625C0A">
              <w:rPr>
                <w:rFonts w:ascii="標楷體" w:eastAsia="標楷體" w:hAnsi="標楷體" w:hint="eastAsia"/>
                <w:noProof/>
                <w:sz w:val="20"/>
                <w:szCs w:val="20"/>
                <w:highlight w:val="cyan"/>
              </w:rPr>
              <w:t>黃素</w:t>
            </w:r>
            <w:r w:rsidR="003635FB" w:rsidRPr="00625C0A">
              <w:rPr>
                <w:rFonts w:ascii="標楷體" w:eastAsia="標楷體" w:hAnsi="標楷體" w:hint="eastAsia"/>
                <w:noProof/>
                <w:sz w:val="20"/>
                <w:szCs w:val="20"/>
                <w:highlight w:val="cyan"/>
                <w:lang w:eastAsia="zh-HK"/>
              </w:rPr>
              <w:t>虹</w:t>
            </w:r>
            <w:r w:rsidR="003635FB" w:rsidRPr="00625C0A">
              <w:rPr>
                <w:rFonts w:ascii="標楷體" w:eastAsia="標楷體" w:hAnsi="標楷體" w:hint="eastAsia"/>
                <w:noProof/>
                <w:sz w:val="20"/>
                <w:szCs w:val="20"/>
                <w:highlight w:val="cyan"/>
              </w:rPr>
              <w:t>）</w:t>
            </w:r>
          </w:p>
          <w:p w:rsidR="00C12036" w:rsidRPr="00F11AE8" w:rsidRDefault="00670D35" w:rsidP="00F11AE8">
            <w:pPr>
              <w:snapToGrid w:val="0"/>
              <w:spacing w:line="360" w:lineRule="exact"/>
              <w:rPr>
                <w:rFonts w:ascii="標楷體" w:eastAsia="標楷體" w:hAnsi="標楷體"/>
                <w:noProof/>
                <w:sz w:val="20"/>
                <w:szCs w:val="20"/>
              </w:rPr>
            </w:pPr>
            <w:r w:rsidRPr="00F11AE8">
              <w:rPr>
                <w:rFonts w:ascii="標楷體" w:eastAsia="標楷體" w:hAnsi="標楷體" w:hint="eastAsia"/>
                <w:noProof/>
                <w:sz w:val="20"/>
                <w:szCs w:val="20"/>
              </w:rPr>
              <w:t>主題</w:t>
            </w:r>
            <w:r w:rsidR="00F11AE8">
              <w:rPr>
                <w:rFonts w:ascii="標楷體" w:eastAsia="標楷體" w:hAnsi="標楷體" w:hint="eastAsia"/>
                <w:noProof/>
                <w:sz w:val="20"/>
                <w:szCs w:val="20"/>
              </w:rPr>
              <w:t>四</w:t>
            </w:r>
            <w:r w:rsidRPr="00F11AE8">
              <w:rPr>
                <w:rFonts w:ascii="標楷體" w:eastAsia="標楷體" w:hAnsi="標楷體" w:hint="eastAsia"/>
                <w:noProof/>
                <w:sz w:val="20"/>
                <w:szCs w:val="20"/>
              </w:rPr>
              <w:t>：</w:t>
            </w:r>
            <w:r w:rsidR="00226A18" w:rsidRPr="00F11AE8">
              <w:rPr>
                <w:rFonts w:ascii="標楷體" w:eastAsia="標楷體" w:hAnsi="標楷體" w:hint="eastAsia"/>
                <w:noProof/>
                <w:sz w:val="20"/>
                <w:szCs w:val="20"/>
              </w:rPr>
              <w:t>英文篇之原「英」重現</w:t>
            </w:r>
            <w:r w:rsidRPr="00F11AE8">
              <w:rPr>
                <w:rFonts w:ascii="標楷體" w:eastAsia="標楷體" w:hAnsi="標楷體" w:hint="eastAsia"/>
                <w:noProof/>
                <w:sz w:val="20"/>
                <w:szCs w:val="20"/>
              </w:rPr>
              <w:t>(14-</w:t>
            </w:r>
            <w:r w:rsidR="00226A18" w:rsidRPr="00F11AE8">
              <w:rPr>
                <w:rFonts w:ascii="標楷體" w:eastAsia="標楷體" w:hAnsi="標楷體" w:hint="eastAsia"/>
                <w:noProof/>
                <w:sz w:val="20"/>
                <w:szCs w:val="20"/>
              </w:rPr>
              <w:t>18週</w:t>
            </w:r>
            <w:r w:rsidRPr="00F11AE8">
              <w:rPr>
                <w:rFonts w:ascii="標楷體" w:eastAsia="標楷體" w:hAnsi="標楷體" w:hint="eastAsia"/>
                <w:noProof/>
                <w:sz w:val="20"/>
                <w:szCs w:val="20"/>
              </w:rPr>
              <w:t>授課-張馨如)</w:t>
            </w:r>
          </w:p>
        </w:tc>
      </w:tr>
      <w:tr w:rsidR="00A45EEE" w:rsidRPr="00F11AE8" w:rsidTr="00F11AE8">
        <w:trPr>
          <w:trHeight w:val="70"/>
          <w:jc w:val="center"/>
        </w:trPr>
        <w:tc>
          <w:tcPr>
            <w:tcW w:w="914" w:type="dxa"/>
            <w:gridSpan w:val="3"/>
            <w:tcBorders>
              <w:top w:val="single" w:sz="4" w:space="0" w:color="000000"/>
              <w:left w:val="single" w:sz="4" w:space="0" w:color="000000"/>
              <w:bottom w:val="single" w:sz="4" w:space="0" w:color="000000"/>
              <w:right w:val="single" w:sz="4" w:space="0" w:color="auto"/>
            </w:tcBorders>
            <w:shd w:val="clear" w:color="auto" w:fill="EEECE1"/>
            <w:vAlign w:val="center"/>
          </w:tcPr>
          <w:p w:rsidR="00A45EEE" w:rsidRPr="00F11AE8" w:rsidRDefault="00A45EEE" w:rsidP="00F11AE8">
            <w:pPr>
              <w:snapToGrid w:val="0"/>
              <w:spacing w:line="360" w:lineRule="exact"/>
              <w:jc w:val="center"/>
              <w:rPr>
                <w:rFonts w:ascii="標楷體" w:eastAsia="標楷體" w:hAnsi="標楷體"/>
                <w:noProof/>
                <w:sz w:val="20"/>
                <w:szCs w:val="20"/>
              </w:rPr>
            </w:pPr>
            <w:r w:rsidRPr="00F11AE8">
              <w:rPr>
                <w:rFonts w:ascii="標楷體" w:eastAsia="標楷體" w:hAnsi="標楷體" w:hint="eastAsia"/>
                <w:noProof/>
                <w:sz w:val="20"/>
                <w:szCs w:val="20"/>
              </w:rPr>
              <w:t>實施年級/學期</w:t>
            </w:r>
          </w:p>
        </w:tc>
        <w:tc>
          <w:tcPr>
            <w:tcW w:w="3478" w:type="dxa"/>
            <w:gridSpan w:val="4"/>
            <w:tcBorders>
              <w:top w:val="single" w:sz="4" w:space="0" w:color="000000"/>
              <w:bottom w:val="single" w:sz="4" w:space="0" w:color="000000"/>
              <w:right w:val="single" w:sz="4" w:space="0" w:color="auto"/>
            </w:tcBorders>
            <w:vAlign w:val="center"/>
          </w:tcPr>
          <w:p w:rsidR="00A45EEE" w:rsidRPr="00F11AE8" w:rsidRDefault="00A45EEE" w:rsidP="00F11AE8">
            <w:pPr>
              <w:snapToGrid w:val="0"/>
              <w:spacing w:line="360" w:lineRule="exact"/>
              <w:jc w:val="center"/>
              <w:rPr>
                <w:rFonts w:ascii="標楷體" w:eastAsia="標楷體" w:hAnsi="標楷體"/>
                <w:noProof/>
                <w:sz w:val="20"/>
                <w:szCs w:val="20"/>
              </w:rPr>
            </w:pPr>
            <w:r w:rsidRPr="00F11AE8">
              <w:rPr>
                <w:rFonts w:ascii="標楷體" w:eastAsia="標楷體" w:hAnsi="標楷體" w:hint="eastAsia"/>
                <w:noProof/>
                <w:sz w:val="20"/>
                <w:szCs w:val="20"/>
              </w:rPr>
              <w:t>高</w:t>
            </w:r>
            <w:r w:rsidR="00B45F24" w:rsidRPr="00F11AE8">
              <w:rPr>
                <w:rFonts w:ascii="標楷體" w:eastAsia="標楷體" w:hAnsi="標楷體" w:hint="eastAsia"/>
                <w:noProof/>
                <w:sz w:val="20"/>
                <w:szCs w:val="20"/>
              </w:rPr>
              <w:t>三</w:t>
            </w:r>
            <w:r w:rsidRPr="00F11AE8">
              <w:rPr>
                <w:rFonts w:ascii="標楷體" w:eastAsia="標楷體" w:hAnsi="標楷體" w:hint="eastAsia"/>
                <w:noProof/>
                <w:sz w:val="20"/>
                <w:szCs w:val="20"/>
              </w:rPr>
              <w:t>/第一學期</w:t>
            </w:r>
          </w:p>
        </w:tc>
        <w:tc>
          <w:tcPr>
            <w:tcW w:w="1795" w:type="dxa"/>
            <w:tcBorders>
              <w:top w:val="single" w:sz="4" w:space="0" w:color="000000"/>
              <w:left w:val="single" w:sz="4" w:space="0" w:color="auto"/>
              <w:bottom w:val="single" w:sz="4" w:space="0" w:color="000000"/>
              <w:right w:val="single" w:sz="4" w:space="0" w:color="auto"/>
            </w:tcBorders>
            <w:shd w:val="clear" w:color="auto" w:fill="EEECE1"/>
            <w:vAlign w:val="center"/>
          </w:tcPr>
          <w:p w:rsidR="00A45EEE" w:rsidRPr="00F11AE8" w:rsidRDefault="00A45EEE" w:rsidP="00F11AE8">
            <w:pPr>
              <w:snapToGrid w:val="0"/>
              <w:spacing w:line="360" w:lineRule="exact"/>
              <w:jc w:val="center"/>
              <w:rPr>
                <w:rFonts w:ascii="標楷體" w:eastAsia="標楷體" w:hAnsi="標楷體"/>
                <w:noProof/>
                <w:sz w:val="20"/>
                <w:szCs w:val="20"/>
              </w:rPr>
            </w:pPr>
            <w:r w:rsidRPr="00F11AE8">
              <w:rPr>
                <w:rFonts w:ascii="標楷體" w:eastAsia="標楷體" w:hAnsi="標楷體" w:hint="eastAsia"/>
                <w:noProof/>
                <w:sz w:val="20"/>
                <w:szCs w:val="20"/>
              </w:rPr>
              <w:t>學分數</w:t>
            </w:r>
          </w:p>
        </w:tc>
        <w:tc>
          <w:tcPr>
            <w:tcW w:w="4356" w:type="dxa"/>
            <w:tcBorders>
              <w:top w:val="single" w:sz="4" w:space="0" w:color="000000"/>
              <w:left w:val="single" w:sz="4" w:space="0" w:color="auto"/>
              <w:bottom w:val="single" w:sz="4" w:space="0" w:color="000000"/>
              <w:right w:val="single" w:sz="4" w:space="0" w:color="000000"/>
            </w:tcBorders>
            <w:vAlign w:val="center"/>
          </w:tcPr>
          <w:p w:rsidR="00A45EEE" w:rsidRPr="00F11AE8" w:rsidRDefault="00B45F24" w:rsidP="00F11AE8">
            <w:pPr>
              <w:snapToGrid w:val="0"/>
              <w:spacing w:line="360" w:lineRule="exact"/>
              <w:jc w:val="center"/>
              <w:rPr>
                <w:rFonts w:ascii="標楷體" w:eastAsia="標楷體" w:hAnsi="標楷體"/>
                <w:noProof/>
                <w:sz w:val="20"/>
                <w:szCs w:val="20"/>
              </w:rPr>
            </w:pPr>
            <w:r w:rsidRPr="00F11AE8">
              <w:rPr>
                <w:rFonts w:ascii="標楷體" w:eastAsia="標楷體" w:hAnsi="標楷體" w:hint="eastAsia"/>
                <w:noProof/>
                <w:sz w:val="20"/>
                <w:szCs w:val="20"/>
              </w:rPr>
              <w:t>一</w:t>
            </w:r>
            <w:r w:rsidR="00A45EEE" w:rsidRPr="00F11AE8">
              <w:rPr>
                <w:rFonts w:ascii="標楷體" w:eastAsia="標楷體" w:hAnsi="標楷體" w:hint="eastAsia"/>
                <w:noProof/>
                <w:sz w:val="20"/>
                <w:szCs w:val="20"/>
              </w:rPr>
              <w:t>學分</w:t>
            </w:r>
          </w:p>
        </w:tc>
      </w:tr>
      <w:tr w:rsidR="00A45EEE" w:rsidRPr="00F11AE8" w:rsidTr="00F1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255"/>
          <w:jc w:val="center"/>
        </w:trPr>
        <w:tc>
          <w:tcPr>
            <w:tcW w:w="914" w:type="dxa"/>
            <w:gridSpan w:val="3"/>
            <w:tcBorders>
              <w:top w:val="single" w:sz="4" w:space="0" w:color="000000"/>
              <w:left w:val="single" w:sz="4" w:space="0" w:color="000000"/>
              <w:bottom w:val="single" w:sz="4" w:space="0" w:color="000000"/>
              <w:right w:val="single" w:sz="6" w:space="0" w:color="000000"/>
            </w:tcBorders>
            <w:shd w:val="pct5" w:color="EDEDED" w:themeColor="accent3" w:themeTint="33" w:fill="auto"/>
            <w:tcMar>
              <w:top w:w="0" w:type="dxa"/>
              <w:left w:w="28" w:type="dxa"/>
              <w:bottom w:w="0" w:type="dxa"/>
              <w:right w:w="28" w:type="dxa"/>
            </w:tcMar>
            <w:vAlign w:val="center"/>
          </w:tcPr>
          <w:p w:rsidR="00A45EEE" w:rsidRPr="00F11AE8" w:rsidRDefault="00A45EEE" w:rsidP="00F11AE8">
            <w:pPr>
              <w:snapToGrid w:val="0"/>
              <w:spacing w:line="360" w:lineRule="exact"/>
              <w:jc w:val="center"/>
              <w:rPr>
                <w:rFonts w:ascii="標楷體" w:eastAsia="標楷體" w:hAnsi="標楷體"/>
                <w:noProof/>
                <w:sz w:val="20"/>
                <w:szCs w:val="20"/>
              </w:rPr>
            </w:pPr>
            <w:r w:rsidRPr="00F11AE8">
              <w:rPr>
                <w:rFonts w:ascii="標楷體" w:eastAsia="標楷體" w:hAnsi="標楷體"/>
                <w:noProof/>
                <w:sz w:val="20"/>
                <w:szCs w:val="20"/>
              </w:rPr>
              <w:t>課程屬性</w:t>
            </w:r>
          </w:p>
        </w:tc>
        <w:tc>
          <w:tcPr>
            <w:tcW w:w="9629" w:type="dxa"/>
            <w:gridSpan w:val="6"/>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5EEE" w:rsidRPr="00F11AE8" w:rsidRDefault="00A45EEE" w:rsidP="00F11AE8">
            <w:pPr>
              <w:snapToGrid w:val="0"/>
              <w:spacing w:line="360" w:lineRule="exact"/>
              <w:jc w:val="both"/>
              <w:rPr>
                <w:rFonts w:ascii="標楷體" w:eastAsia="標楷體" w:hAnsi="標楷體"/>
                <w:sz w:val="20"/>
                <w:szCs w:val="20"/>
              </w:rPr>
            </w:pPr>
            <w:r w:rsidRPr="00F11AE8">
              <w:rPr>
                <w:rFonts w:ascii="標楷體" w:eastAsia="標楷體" w:hAnsi="標楷體" w:cs="Wingdings"/>
                <w:sz w:val="20"/>
                <w:szCs w:val="20"/>
              </w:rPr>
              <w:t></w:t>
            </w:r>
            <w:r w:rsidRPr="00F11AE8">
              <w:rPr>
                <w:rFonts w:ascii="標楷體" w:eastAsia="標楷體" w:hAnsi="標楷體"/>
                <w:sz w:val="20"/>
                <w:szCs w:val="20"/>
              </w:rPr>
              <w:t xml:space="preserve">專題探究    </w:t>
            </w:r>
            <w:r w:rsidR="00B45F24" w:rsidRPr="00F11AE8">
              <w:rPr>
                <w:rFonts w:ascii="標楷體" w:eastAsia="標楷體" w:hAnsi="標楷體" w:cs="Wingdings" w:hint="eastAsia"/>
                <w:sz w:val="20"/>
                <w:szCs w:val="20"/>
              </w:rPr>
              <w:t>■</w:t>
            </w:r>
            <w:r w:rsidRPr="00F11AE8">
              <w:rPr>
                <w:rFonts w:ascii="標楷體" w:eastAsia="標楷體" w:hAnsi="標楷體"/>
                <w:sz w:val="20"/>
                <w:szCs w:val="20"/>
              </w:rPr>
              <w:t xml:space="preserve">跨領域/科目專題  </w:t>
            </w:r>
            <w:r w:rsidRPr="00F11AE8">
              <w:rPr>
                <w:rFonts w:ascii="標楷體" w:eastAsia="標楷體" w:hAnsi="標楷體" w:cs="Wingdings"/>
                <w:sz w:val="20"/>
                <w:szCs w:val="20"/>
              </w:rPr>
              <w:t></w:t>
            </w:r>
            <w:r w:rsidRPr="00F11AE8">
              <w:rPr>
                <w:rFonts w:ascii="標楷體" w:eastAsia="標楷體" w:hAnsi="標楷體"/>
                <w:sz w:val="20"/>
                <w:szCs w:val="20"/>
              </w:rPr>
              <w:t>跨領域/科目統整</w:t>
            </w:r>
          </w:p>
          <w:p w:rsidR="00A45EEE" w:rsidRPr="00F11AE8" w:rsidRDefault="00A45EEE" w:rsidP="00F11AE8">
            <w:pPr>
              <w:snapToGrid w:val="0"/>
              <w:spacing w:line="360" w:lineRule="exact"/>
              <w:jc w:val="both"/>
              <w:rPr>
                <w:rFonts w:ascii="標楷體" w:eastAsia="標楷體" w:hAnsi="標楷體"/>
                <w:sz w:val="20"/>
                <w:szCs w:val="20"/>
              </w:rPr>
            </w:pPr>
            <w:r w:rsidRPr="00F11AE8">
              <w:rPr>
                <w:rFonts w:ascii="標楷體" w:eastAsia="標楷體" w:hAnsi="標楷體" w:cs="Wingdings"/>
                <w:sz w:val="20"/>
                <w:szCs w:val="20"/>
              </w:rPr>
              <w:t></w:t>
            </w:r>
            <w:r w:rsidRPr="00F11AE8">
              <w:rPr>
                <w:rFonts w:ascii="標楷體" w:eastAsia="標楷體" w:hAnsi="標楷體"/>
                <w:sz w:val="20"/>
                <w:szCs w:val="20"/>
              </w:rPr>
              <w:t xml:space="preserve">實作(實驗)  </w:t>
            </w:r>
            <w:r w:rsidRPr="00F11AE8">
              <w:rPr>
                <w:rFonts w:ascii="標楷體" w:eastAsia="標楷體" w:hAnsi="標楷體" w:cs="Wingdings"/>
                <w:sz w:val="20"/>
                <w:szCs w:val="20"/>
              </w:rPr>
              <w:t></w:t>
            </w:r>
            <w:r w:rsidRPr="00F11AE8">
              <w:rPr>
                <w:rFonts w:ascii="標楷體" w:eastAsia="標楷體" w:hAnsi="標楷體"/>
                <w:sz w:val="20"/>
                <w:szCs w:val="20"/>
              </w:rPr>
              <w:t xml:space="preserve">探索體驗         </w:t>
            </w:r>
            <w:r w:rsidRPr="00F11AE8">
              <w:rPr>
                <w:rFonts w:ascii="標楷體" w:eastAsia="標楷體" w:hAnsi="標楷體" w:cs="Wingdings"/>
                <w:sz w:val="20"/>
                <w:szCs w:val="20"/>
              </w:rPr>
              <w:t></w:t>
            </w:r>
            <w:r w:rsidRPr="00F11AE8">
              <w:rPr>
                <w:rFonts w:ascii="標楷體" w:eastAsia="標楷體" w:hAnsi="標楷體"/>
                <w:sz w:val="20"/>
                <w:szCs w:val="20"/>
              </w:rPr>
              <w:t xml:space="preserve">特殊需求    </w:t>
            </w:r>
            <w:r w:rsidRPr="00F11AE8">
              <w:rPr>
                <w:rFonts w:ascii="標楷體" w:eastAsia="標楷體" w:hAnsi="標楷體" w:cs="Wingdings"/>
                <w:sz w:val="20"/>
                <w:szCs w:val="20"/>
              </w:rPr>
              <w:t></w:t>
            </w:r>
            <w:r w:rsidRPr="00F11AE8">
              <w:rPr>
                <w:rFonts w:ascii="標楷體" w:eastAsia="標楷體" w:hAnsi="標楷體"/>
                <w:sz w:val="20"/>
                <w:szCs w:val="20"/>
              </w:rPr>
              <w:t>其他__________</w:t>
            </w:r>
          </w:p>
        </w:tc>
      </w:tr>
      <w:tr w:rsidR="00A45EEE" w:rsidRPr="00F11AE8" w:rsidTr="00F1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255"/>
          <w:jc w:val="center"/>
        </w:trPr>
        <w:tc>
          <w:tcPr>
            <w:tcW w:w="914" w:type="dxa"/>
            <w:gridSpan w:val="3"/>
            <w:tcBorders>
              <w:top w:val="single" w:sz="4" w:space="0" w:color="000000"/>
              <w:left w:val="single" w:sz="4" w:space="0" w:color="000000"/>
              <w:bottom w:val="single" w:sz="4" w:space="0" w:color="000000"/>
              <w:right w:val="single" w:sz="6" w:space="0" w:color="000000"/>
            </w:tcBorders>
            <w:shd w:val="pct5" w:color="EDEDED" w:themeColor="accent3" w:themeTint="33" w:fill="auto"/>
            <w:tcMar>
              <w:top w:w="0" w:type="dxa"/>
              <w:left w:w="28" w:type="dxa"/>
              <w:bottom w:w="0" w:type="dxa"/>
              <w:right w:w="28" w:type="dxa"/>
            </w:tcMar>
            <w:vAlign w:val="center"/>
          </w:tcPr>
          <w:p w:rsidR="00A45EEE" w:rsidRPr="00F11AE8" w:rsidRDefault="00A45EEE" w:rsidP="00F11AE8">
            <w:pPr>
              <w:snapToGrid w:val="0"/>
              <w:spacing w:line="360" w:lineRule="exact"/>
              <w:jc w:val="center"/>
              <w:rPr>
                <w:rFonts w:ascii="標楷體" w:eastAsia="標楷體" w:hAnsi="標楷體"/>
                <w:noProof/>
                <w:sz w:val="20"/>
                <w:szCs w:val="20"/>
              </w:rPr>
            </w:pPr>
            <w:r w:rsidRPr="00F11AE8">
              <w:rPr>
                <w:rFonts w:ascii="標楷體" w:eastAsia="標楷體" w:hAnsi="標楷體"/>
                <w:noProof/>
                <w:sz w:val="20"/>
                <w:szCs w:val="20"/>
              </w:rPr>
              <w:t>師資來源</w:t>
            </w:r>
          </w:p>
        </w:tc>
        <w:tc>
          <w:tcPr>
            <w:tcW w:w="9629" w:type="dxa"/>
            <w:gridSpan w:val="6"/>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5EEE" w:rsidRPr="00F11AE8" w:rsidRDefault="00A45EEE" w:rsidP="00F11AE8">
            <w:pPr>
              <w:snapToGrid w:val="0"/>
              <w:spacing w:line="360" w:lineRule="exact"/>
              <w:jc w:val="both"/>
              <w:rPr>
                <w:rFonts w:ascii="標楷體" w:eastAsia="標楷體" w:hAnsi="標楷體"/>
                <w:sz w:val="20"/>
                <w:szCs w:val="20"/>
              </w:rPr>
            </w:pPr>
            <w:r w:rsidRPr="00F11AE8">
              <w:rPr>
                <w:rFonts w:ascii="標楷體" w:eastAsia="標楷體" w:hAnsi="標楷體" w:cs="Wingdings"/>
                <w:sz w:val="20"/>
                <w:szCs w:val="20"/>
              </w:rPr>
              <w:t></w:t>
            </w:r>
            <w:r w:rsidRPr="00F11AE8">
              <w:rPr>
                <w:rFonts w:ascii="標楷體" w:eastAsia="標楷體" w:hAnsi="標楷體"/>
                <w:sz w:val="20"/>
                <w:szCs w:val="20"/>
              </w:rPr>
              <w:t xml:space="preserve">校內單科  </w:t>
            </w:r>
            <w:r w:rsidR="00B45F24" w:rsidRPr="00F11AE8">
              <w:rPr>
                <w:rFonts w:ascii="標楷體" w:eastAsia="標楷體" w:hAnsi="標楷體" w:cs="Wingdings" w:hint="eastAsia"/>
                <w:sz w:val="20"/>
                <w:szCs w:val="20"/>
              </w:rPr>
              <w:t>■</w:t>
            </w:r>
            <w:r w:rsidRPr="00F11AE8">
              <w:rPr>
                <w:rFonts w:ascii="標楷體" w:eastAsia="標楷體" w:hAnsi="標楷體"/>
                <w:sz w:val="20"/>
                <w:szCs w:val="20"/>
              </w:rPr>
              <w:t xml:space="preserve">校內跨科協同  </w:t>
            </w:r>
            <w:r w:rsidRPr="00F11AE8">
              <w:rPr>
                <w:rFonts w:ascii="標楷體" w:eastAsia="標楷體" w:hAnsi="標楷體" w:cs="Wingdings"/>
                <w:sz w:val="20"/>
                <w:szCs w:val="20"/>
              </w:rPr>
              <w:t></w:t>
            </w:r>
            <w:r w:rsidRPr="00F11AE8">
              <w:rPr>
                <w:rFonts w:ascii="標楷體" w:eastAsia="標楷體" w:hAnsi="標楷體"/>
                <w:sz w:val="20"/>
                <w:szCs w:val="20"/>
              </w:rPr>
              <w:t xml:space="preserve">跨校協同  </w:t>
            </w:r>
            <w:r w:rsidRPr="00F11AE8">
              <w:rPr>
                <w:rFonts w:ascii="標楷體" w:eastAsia="標楷體" w:hAnsi="標楷體" w:cs="Wingdings"/>
                <w:sz w:val="20"/>
                <w:szCs w:val="20"/>
              </w:rPr>
              <w:t></w:t>
            </w:r>
            <w:r w:rsidRPr="00F11AE8">
              <w:rPr>
                <w:rFonts w:ascii="標楷體" w:eastAsia="標楷體" w:hAnsi="標楷體"/>
                <w:sz w:val="20"/>
                <w:szCs w:val="20"/>
              </w:rPr>
              <w:t xml:space="preserve">外聘(大學)  </w:t>
            </w:r>
            <w:r w:rsidRPr="00F11AE8">
              <w:rPr>
                <w:rFonts w:ascii="標楷體" w:eastAsia="標楷體" w:hAnsi="標楷體" w:cs="Wingdings"/>
                <w:sz w:val="20"/>
                <w:szCs w:val="20"/>
              </w:rPr>
              <w:t></w:t>
            </w:r>
            <w:r w:rsidRPr="00F11AE8">
              <w:rPr>
                <w:rFonts w:ascii="標楷體" w:eastAsia="標楷體" w:hAnsi="標楷體"/>
                <w:sz w:val="20"/>
                <w:szCs w:val="20"/>
              </w:rPr>
              <w:t>外聘(其他)</w:t>
            </w:r>
          </w:p>
        </w:tc>
      </w:tr>
      <w:tr w:rsidR="00A45EEE" w:rsidRPr="00F11AE8" w:rsidTr="00F1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08"/>
          <w:jc w:val="center"/>
        </w:trPr>
        <w:tc>
          <w:tcPr>
            <w:tcW w:w="914" w:type="dxa"/>
            <w:gridSpan w:val="3"/>
            <w:vMerge w:val="restart"/>
            <w:tcBorders>
              <w:top w:val="single" w:sz="4" w:space="0" w:color="000000"/>
              <w:left w:val="single" w:sz="4" w:space="0" w:color="000000"/>
              <w:bottom w:val="single" w:sz="4" w:space="0" w:color="000000"/>
              <w:right w:val="single" w:sz="6" w:space="0" w:color="000000"/>
            </w:tcBorders>
            <w:shd w:val="pct5" w:color="EDEDED" w:themeColor="accent3" w:themeTint="33" w:fill="auto"/>
            <w:tcMar>
              <w:top w:w="0" w:type="dxa"/>
              <w:left w:w="28" w:type="dxa"/>
              <w:bottom w:w="0" w:type="dxa"/>
              <w:right w:w="28" w:type="dxa"/>
            </w:tcMar>
            <w:vAlign w:val="center"/>
          </w:tcPr>
          <w:p w:rsidR="00A45EEE" w:rsidRPr="00F11AE8" w:rsidRDefault="00A45EEE" w:rsidP="00F11AE8">
            <w:pPr>
              <w:snapToGrid w:val="0"/>
              <w:spacing w:line="360" w:lineRule="exact"/>
              <w:jc w:val="center"/>
              <w:rPr>
                <w:rFonts w:ascii="標楷體" w:eastAsia="標楷體" w:hAnsi="標楷體"/>
                <w:noProof/>
                <w:sz w:val="20"/>
                <w:szCs w:val="20"/>
              </w:rPr>
            </w:pPr>
            <w:r w:rsidRPr="00F11AE8">
              <w:rPr>
                <w:rFonts w:ascii="標楷體" w:eastAsia="標楷體" w:hAnsi="標楷體"/>
                <w:noProof/>
                <w:sz w:val="20"/>
                <w:szCs w:val="20"/>
              </w:rPr>
              <w:t>課綱</w:t>
            </w:r>
          </w:p>
          <w:p w:rsidR="00A45EEE" w:rsidRPr="00F11AE8" w:rsidRDefault="00A45EEE" w:rsidP="00F11AE8">
            <w:pPr>
              <w:snapToGrid w:val="0"/>
              <w:spacing w:line="360" w:lineRule="exact"/>
              <w:jc w:val="center"/>
              <w:rPr>
                <w:rFonts w:ascii="標楷體" w:eastAsia="標楷體" w:hAnsi="標楷體"/>
                <w:noProof/>
                <w:sz w:val="20"/>
                <w:szCs w:val="20"/>
              </w:rPr>
            </w:pPr>
            <w:r w:rsidRPr="00F11AE8">
              <w:rPr>
                <w:rFonts w:ascii="標楷體" w:eastAsia="標楷體" w:hAnsi="標楷體"/>
                <w:noProof/>
                <w:sz w:val="20"/>
                <w:szCs w:val="20"/>
              </w:rPr>
              <w:t>核心素養</w:t>
            </w:r>
          </w:p>
        </w:tc>
        <w:tc>
          <w:tcPr>
            <w:tcW w:w="1329"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57" w:type="dxa"/>
              <w:bottom w:w="0" w:type="dxa"/>
              <w:right w:w="0" w:type="dxa"/>
            </w:tcMar>
            <w:vAlign w:val="center"/>
          </w:tcPr>
          <w:p w:rsidR="00A45EEE" w:rsidRPr="00F11AE8" w:rsidRDefault="00A45EEE" w:rsidP="00F11AE8">
            <w:pPr>
              <w:snapToGrid w:val="0"/>
              <w:spacing w:line="360" w:lineRule="exact"/>
              <w:ind w:left="-19"/>
              <w:jc w:val="both"/>
              <w:rPr>
                <w:rFonts w:ascii="標楷體" w:eastAsia="標楷體" w:hAnsi="標楷體"/>
                <w:sz w:val="20"/>
                <w:szCs w:val="20"/>
              </w:rPr>
            </w:pPr>
            <w:r w:rsidRPr="00F11AE8">
              <w:rPr>
                <w:rFonts w:ascii="標楷體" w:eastAsia="標楷體" w:hAnsi="標楷體"/>
                <w:sz w:val="20"/>
                <w:szCs w:val="20"/>
              </w:rPr>
              <w:t>A自主行動</w:t>
            </w:r>
          </w:p>
        </w:tc>
        <w:tc>
          <w:tcPr>
            <w:tcW w:w="83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5EEE" w:rsidRPr="00F11AE8" w:rsidRDefault="00625C0A" w:rsidP="00F11AE8">
            <w:pPr>
              <w:spacing w:line="360" w:lineRule="exact"/>
              <w:rPr>
                <w:rFonts w:ascii="標楷體" w:eastAsia="標楷體" w:hAnsi="標楷體"/>
                <w:sz w:val="20"/>
                <w:szCs w:val="20"/>
              </w:rPr>
            </w:pPr>
            <w:r>
              <w:rPr>
                <w:rFonts w:ascii="標楷體" w:eastAsia="標楷體" w:hAnsi="標楷體" w:hint="eastAsia"/>
                <w:sz w:val="20"/>
                <w:szCs w:val="20"/>
              </w:rPr>
              <w:t xml:space="preserve"> </w:t>
            </w:r>
            <w:r w:rsidR="00A45EEE" w:rsidRPr="003A72E7">
              <w:rPr>
                <w:rFonts w:ascii="標楷體" w:eastAsia="標楷體" w:hAnsi="標楷體"/>
                <w:sz w:val="20"/>
                <w:szCs w:val="20"/>
              </w:rPr>
              <w:t>A1.身心素質與自我精進</w:t>
            </w:r>
            <w:r w:rsidR="00006CBC">
              <w:rPr>
                <w:rFonts w:ascii="標楷體" w:eastAsia="標楷體" w:hAnsi="標楷體" w:hint="eastAsia"/>
                <w:sz w:val="20"/>
                <w:szCs w:val="20"/>
              </w:rPr>
              <w:t xml:space="preserve"> </w:t>
            </w:r>
            <w:r w:rsidR="00A45EEE" w:rsidRPr="00F11AE8">
              <w:rPr>
                <w:rFonts w:ascii="標楷體" w:eastAsia="標楷體" w:hAnsi="標楷體"/>
                <w:sz w:val="20"/>
                <w:szCs w:val="20"/>
              </w:rPr>
              <w:t xml:space="preserve"> </w:t>
            </w:r>
            <w:r w:rsidR="00B45F24" w:rsidRPr="00F11AE8">
              <w:rPr>
                <w:rFonts w:ascii="標楷體" w:eastAsia="標楷體" w:hAnsi="標楷體" w:cs="Wingdings" w:hint="eastAsia"/>
                <w:sz w:val="20"/>
                <w:szCs w:val="20"/>
              </w:rPr>
              <w:t>■</w:t>
            </w:r>
            <w:r w:rsidR="00A45EEE" w:rsidRPr="00F11AE8">
              <w:rPr>
                <w:rFonts w:ascii="標楷體" w:eastAsia="標楷體" w:hAnsi="標楷體"/>
                <w:sz w:val="20"/>
                <w:szCs w:val="20"/>
              </w:rPr>
              <w:t xml:space="preserve">A2.系統思考與問題解決 </w:t>
            </w:r>
            <w:r w:rsidR="00A45EEE" w:rsidRPr="00F11AE8">
              <w:rPr>
                <w:rFonts w:ascii="標楷體" w:eastAsia="標楷體" w:hAnsi="標楷體" w:cs="Wingdings"/>
                <w:sz w:val="20"/>
                <w:szCs w:val="20"/>
              </w:rPr>
              <w:t></w:t>
            </w:r>
            <w:r w:rsidR="00A45EEE" w:rsidRPr="00F11AE8">
              <w:rPr>
                <w:rFonts w:ascii="標楷體" w:eastAsia="標楷體" w:hAnsi="標楷體"/>
                <w:sz w:val="20"/>
                <w:szCs w:val="20"/>
              </w:rPr>
              <w:t>A3.規劃執行與創新應變</w:t>
            </w:r>
          </w:p>
        </w:tc>
      </w:tr>
      <w:tr w:rsidR="00A45EEE" w:rsidRPr="00F11AE8" w:rsidTr="00F1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07"/>
          <w:jc w:val="center"/>
        </w:trPr>
        <w:tc>
          <w:tcPr>
            <w:tcW w:w="914" w:type="dxa"/>
            <w:gridSpan w:val="3"/>
            <w:vMerge/>
            <w:tcBorders>
              <w:top w:val="single" w:sz="4" w:space="0" w:color="000000"/>
              <w:left w:val="single" w:sz="4" w:space="0" w:color="000000"/>
              <w:bottom w:val="single" w:sz="4" w:space="0" w:color="000000"/>
              <w:right w:val="single" w:sz="6" w:space="0" w:color="000000"/>
            </w:tcBorders>
            <w:shd w:val="pct5" w:color="EDEDED" w:themeColor="accent3" w:themeTint="33" w:fill="auto"/>
            <w:tcMar>
              <w:top w:w="0" w:type="dxa"/>
              <w:left w:w="28" w:type="dxa"/>
              <w:bottom w:w="0" w:type="dxa"/>
              <w:right w:w="28" w:type="dxa"/>
            </w:tcMar>
            <w:vAlign w:val="center"/>
          </w:tcPr>
          <w:p w:rsidR="00A45EEE" w:rsidRPr="00F11AE8" w:rsidRDefault="00A45EEE" w:rsidP="00F11AE8">
            <w:pPr>
              <w:snapToGrid w:val="0"/>
              <w:spacing w:line="360" w:lineRule="exact"/>
              <w:jc w:val="center"/>
              <w:rPr>
                <w:rFonts w:ascii="標楷體" w:eastAsia="標楷體" w:hAnsi="標楷體" w:cs="標楷體"/>
                <w:sz w:val="20"/>
                <w:szCs w:val="20"/>
              </w:rPr>
            </w:pPr>
          </w:p>
        </w:tc>
        <w:tc>
          <w:tcPr>
            <w:tcW w:w="1329"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57" w:type="dxa"/>
              <w:bottom w:w="0" w:type="dxa"/>
              <w:right w:w="0" w:type="dxa"/>
            </w:tcMar>
            <w:vAlign w:val="center"/>
          </w:tcPr>
          <w:p w:rsidR="00A45EEE" w:rsidRPr="00F11AE8" w:rsidRDefault="00A45EEE" w:rsidP="00F11AE8">
            <w:pPr>
              <w:snapToGrid w:val="0"/>
              <w:spacing w:line="360" w:lineRule="exact"/>
              <w:jc w:val="both"/>
              <w:rPr>
                <w:rFonts w:ascii="標楷體" w:eastAsia="標楷體" w:hAnsi="標楷體"/>
                <w:sz w:val="20"/>
                <w:szCs w:val="20"/>
              </w:rPr>
            </w:pPr>
            <w:r w:rsidRPr="00F11AE8">
              <w:rPr>
                <w:rFonts w:ascii="標楷體" w:eastAsia="標楷體" w:hAnsi="標楷體"/>
                <w:sz w:val="20"/>
                <w:szCs w:val="20"/>
              </w:rPr>
              <w:t>B溝通互動</w:t>
            </w:r>
          </w:p>
        </w:tc>
        <w:tc>
          <w:tcPr>
            <w:tcW w:w="83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5EEE" w:rsidRPr="00F11AE8" w:rsidRDefault="00B45F24" w:rsidP="00F11AE8">
            <w:pPr>
              <w:spacing w:line="360" w:lineRule="exact"/>
              <w:rPr>
                <w:rFonts w:ascii="標楷體" w:eastAsia="標楷體" w:hAnsi="標楷體"/>
                <w:sz w:val="20"/>
                <w:szCs w:val="20"/>
              </w:rPr>
            </w:pPr>
            <w:r w:rsidRPr="00F11AE8">
              <w:rPr>
                <w:rFonts w:ascii="標楷體" w:eastAsia="標楷體" w:hAnsi="標楷體" w:cs="Wingdings" w:hint="eastAsia"/>
                <w:sz w:val="20"/>
                <w:szCs w:val="20"/>
              </w:rPr>
              <w:t>■</w:t>
            </w:r>
            <w:r w:rsidR="00A45EEE" w:rsidRPr="00F11AE8">
              <w:rPr>
                <w:rFonts w:ascii="標楷體" w:eastAsia="標楷體" w:hAnsi="標楷體"/>
                <w:sz w:val="20"/>
                <w:szCs w:val="20"/>
              </w:rPr>
              <w:t xml:space="preserve">B1.符號運用與溝通表達 </w:t>
            </w:r>
            <w:r w:rsidR="00006CBC">
              <w:rPr>
                <w:rFonts w:ascii="標楷體" w:eastAsia="標楷體" w:hAnsi="標楷體" w:hint="eastAsia"/>
                <w:sz w:val="20"/>
                <w:szCs w:val="20"/>
              </w:rPr>
              <w:t xml:space="preserve"> </w:t>
            </w:r>
            <w:r w:rsidR="00A45EEE" w:rsidRPr="00F11AE8">
              <w:rPr>
                <w:rFonts w:ascii="標楷體" w:eastAsia="標楷體" w:hAnsi="標楷體" w:cs="Wingdings"/>
                <w:sz w:val="20"/>
                <w:szCs w:val="20"/>
              </w:rPr>
              <w:t></w:t>
            </w:r>
            <w:r w:rsidR="00A45EEE" w:rsidRPr="00F11AE8">
              <w:rPr>
                <w:rFonts w:ascii="標楷體" w:eastAsia="標楷體" w:hAnsi="標楷體"/>
                <w:sz w:val="20"/>
                <w:szCs w:val="20"/>
              </w:rPr>
              <w:t xml:space="preserve">B2.科技資訊與媒體素養 </w:t>
            </w:r>
            <w:r w:rsidR="00A45EEE" w:rsidRPr="00F11AE8">
              <w:rPr>
                <w:rFonts w:ascii="標楷體" w:eastAsia="標楷體" w:hAnsi="標楷體" w:cs="Wingdings"/>
                <w:sz w:val="20"/>
                <w:szCs w:val="20"/>
              </w:rPr>
              <w:t></w:t>
            </w:r>
            <w:r w:rsidR="00A45EEE" w:rsidRPr="00F11AE8">
              <w:rPr>
                <w:rFonts w:ascii="標楷體" w:eastAsia="標楷體" w:hAnsi="標楷體"/>
                <w:sz w:val="20"/>
                <w:szCs w:val="20"/>
              </w:rPr>
              <w:t>B3.藝術涵養與美感素養</w:t>
            </w:r>
          </w:p>
        </w:tc>
      </w:tr>
      <w:tr w:rsidR="00A45EEE" w:rsidRPr="00F11AE8" w:rsidTr="00F1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07"/>
          <w:jc w:val="center"/>
        </w:trPr>
        <w:tc>
          <w:tcPr>
            <w:tcW w:w="914" w:type="dxa"/>
            <w:gridSpan w:val="3"/>
            <w:vMerge/>
            <w:tcBorders>
              <w:top w:val="single" w:sz="4" w:space="0" w:color="000000"/>
              <w:left w:val="single" w:sz="4" w:space="0" w:color="000000"/>
              <w:bottom w:val="single" w:sz="4" w:space="0" w:color="000000"/>
              <w:right w:val="single" w:sz="6" w:space="0" w:color="000000"/>
            </w:tcBorders>
            <w:shd w:val="pct5" w:color="EDEDED" w:themeColor="accent3" w:themeTint="33" w:fill="auto"/>
            <w:tcMar>
              <w:top w:w="0" w:type="dxa"/>
              <w:left w:w="28" w:type="dxa"/>
              <w:bottom w:w="0" w:type="dxa"/>
              <w:right w:w="28" w:type="dxa"/>
            </w:tcMar>
            <w:vAlign w:val="center"/>
          </w:tcPr>
          <w:p w:rsidR="00A45EEE" w:rsidRPr="00F11AE8" w:rsidRDefault="00A45EEE" w:rsidP="00F11AE8">
            <w:pPr>
              <w:snapToGrid w:val="0"/>
              <w:spacing w:line="360" w:lineRule="exact"/>
              <w:jc w:val="center"/>
              <w:rPr>
                <w:rFonts w:ascii="標楷體" w:eastAsia="標楷體" w:hAnsi="標楷體" w:cs="標楷體"/>
                <w:sz w:val="20"/>
                <w:szCs w:val="20"/>
              </w:rPr>
            </w:pPr>
          </w:p>
        </w:tc>
        <w:tc>
          <w:tcPr>
            <w:tcW w:w="1329"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57" w:type="dxa"/>
              <w:bottom w:w="0" w:type="dxa"/>
              <w:right w:w="0" w:type="dxa"/>
            </w:tcMar>
            <w:vAlign w:val="center"/>
          </w:tcPr>
          <w:p w:rsidR="00A45EEE" w:rsidRPr="00F11AE8" w:rsidRDefault="00A45EEE" w:rsidP="00F11AE8">
            <w:pPr>
              <w:snapToGrid w:val="0"/>
              <w:spacing w:line="360" w:lineRule="exact"/>
              <w:jc w:val="both"/>
              <w:rPr>
                <w:rFonts w:ascii="標楷體" w:eastAsia="標楷體" w:hAnsi="標楷體"/>
                <w:sz w:val="20"/>
                <w:szCs w:val="20"/>
              </w:rPr>
            </w:pPr>
            <w:r w:rsidRPr="00F11AE8">
              <w:rPr>
                <w:rFonts w:ascii="標楷體" w:eastAsia="標楷體" w:hAnsi="標楷體"/>
                <w:sz w:val="20"/>
                <w:szCs w:val="20"/>
              </w:rPr>
              <w:t>C社會參與</w:t>
            </w:r>
          </w:p>
        </w:tc>
        <w:tc>
          <w:tcPr>
            <w:tcW w:w="83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5EEE" w:rsidRPr="00F11AE8" w:rsidRDefault="00A45EEE" w:rsidP="00625C0A">
            <w:pPr>
              <w:spacing w:line="360" w:lineRule="exact"/>
              <w:rPr>
                <w:rFonts w:ascii="標楷體" w:eastAsia="標楷體" w:hAnsi="標楷體"/>
                <w:sz w:val="20"/>
                <w:szCs w:val="20"/>
              </w:rPr>
            </w:pPr>
            <w:r w:rsidRPr="00F11AE8">
              <w:rPr>
                <w:rFonts w:ascii="標楷體" w:eastAsia="標楷體" w:hAnsi="標楷體" w:cs="Wingdings"/>
                <w:sz w:val="20"/>
                <w:szCs w:val="20"/>
              </w:rPr>
              <w:t></w:t>
            </w:r>
            <w:r w:rsidRPr="00F11AE8">
              <w:rPr>
                <w:rFonts w:ascii="標楷體" w:eastAsia="標楷體" w:hAnsi="標楷體"/>
                <w:sz w:val="20"/>
                <w:szCs w:val="20"/>
              </w:rPr>
              <w:t>C1.道德實踐與公民意識</w:t>
            </w:r>
            <w:r w:rsidR="00625C0A">
              <w:rPr>
                <w:rFonts w:ascii="標楷體" w:eastAsia="標楷體" w:hAnsi="標楷體" w:hint="eastAsia"/>
                <w:sz w:val="20"/>
                <w:szCs w:val="20"/>
              </w:rPr>
              <w:t xml:space="preserve">   </w:t>
            </w:r>
            <w:r w:rsidR="00625C0A" w:rsidRPr="003A72E7">
              <w:rPr>
                <w:rFonts w:ascii="標楷體" w:eastAsia="標楷體" w:hAnsi="標楷體" w:hint="eastAsia"/>
                <w:sz w:val="20"/>
                <w:szCs w:val="20"/>
              </w:rPr>
              <w:t xml:space="preserve"> </w:t>
            </w:r>
            <w:r w:rsidRPr="003A72E7">
              <w:rPr>
                <w:rFonts w:ascii="標楷體" w:eastAsia="標楷體" w:hAnsi="標楷體"/>
                <w:sz w:val="20"/>
                <w:szCs w:val="20"/>
              </w:rPr>
              <w:t>C2.人際關係與團隊合作</w:t>
            </w:r>
            <w:r w:rsidRPr="00F11AE8">
              <w:rPr>
                <w:rFonts w:ascii="標楷體" w:eastAsia="標楷體" w:hAnsi="標楷體"/>
                <w:sz w:val="20"/>
                <w:szCs w:val="20"/>
              </w:rPr>
              <w:t xml:space="preserve"> </w:t>
            </w:r>
            <w:r w:rsidR="00670D35" w:rsidRPr="00F11AE8">
              <w:rPr>
                <w:rFonts w:ascii="標楷體" w:eastAsia="標楷體" w:hAnsi="標楷體"/>
                <w:sz w:val="20"/>
                <w:szCs w:val="20"/>
              </w:rPr>
              <w:t xml:space="preserve"> </w:t>
            </w:r>
            <w:r w:rsidR="00670D35" w:rsidRPr="00F11AE8">
              <w:rPr>
                <w:rFonts w:ascii="標楷體" w:eastAsia="標楷體" w:hAnsi="標楷體" w:cs="Wingdings" w:hint="eastAsia"/>
                <w:sz w:val="20"/>
                <w:szCs w:val="20"/>
              </w:rPr>
              <w:t>■</w:t>
            </w:r>
            <w:r w:rsidRPr="00F11AE8">
              <w:rPr>
                <w:rFonts w:ascii="標楷體" w:eastAsia="標楷體" w:hAnsi="標楷體"/>
                <w:sz w:val="20"/>
                <w:szCs w:val="20"/>
              </w:rPr>
              <w:t>C3.多元文化與國際理解</w:t>
            </w:r>
          </w:p>
        </w:tc>
      </w:tr>
      <w:tr w:rsidR="00A45EEE" w:rsidRPr="00F11AE8" w:rsidTr="00F11AE8">
        <w:trPr>
          <w:trHeight w:val="70"/>
          <w:jc w:val="center"/>
        </w:trPr>
        <w:tc>
          <w:tcPr>
            <w:tcW w:w="10543" w:type="dxa"/>
            <w:gridSpan w:val="9"/>
            <w:tcBorders>
              <w:top w:val="single" w:sz="4" w:space="0" w:color="000000"/>
              <w:left w:val="single" w:sz="4" w:space="0" w:color="000000"/>
              <w:bottom w:val="single" w:sz="4" w:space="0" w:color="000000"/>
              <w:right w:val="single" w:sz="4" w:space="0" w:color="000000"/>
            </w:tcBorders>
            <w:shd w:val="clear" w:color="auto" w:fill="EEECE1"/>
            <w:vAlign w:val="center"/>
          </w:tcPr>
          <w:p w:rsidR="00A45EEE" w:rsidRPr="00F11AE8" w:rsidRDefault="00A45EEE" w:rsidP="00F11AE8">
            <w:pPr>
              <w:snapToGrid w:val="0"/>
              <w:spacing w:line="360" w:lineRule="exact"/>
              <w:jc w:val="center"/>
              <w:rPr>
                <w:rFonts w:ascii="標楷體" w:eastAsia="標楷體" w:hAnsi="標楷體"/>
                <w:noProof/>
                <w:sz w:val="20"/>
                <w:szCs w:val="20"/>
              </w:rPr>
            </w:pPr>
            <w:r w:rsidRPr="00F11AE8">
              <w:rPr>
                <w:rFonts w:ascii="標楷體" w:eastAsia="標楷體" w:hAnsi="標楷體"/>
                <w:noProof/>
                <w:sz w:val="20"/>
                <w:szCs w:val="20"/>
              </w:rPr>
              <w:t>設計依據</w:t>
            </w:r>
          </w:p>
        </w:tc>
      </w:tr>
      <w:tr w:rsidR="003A72E7" w:rsidRPr="00F11AE8" w:rsidTr="003A72E7">
        <w:trPr>
          <w:trHeight w:val="2955"/>
          <w:jc w:val="center"/>
        </w:trPr>
        <w:tc>
          <w:tcPr>
            <w:tcW w:w="457" w:type="dxa"/>
            <w:vMerge w:val="restart"/>
            <w:tcBorders>
              <w:top w:val="single" w:sz="4" w:space="0" w:color="000000"/>
              <w:left w:val="single" w:sz="4" w:space="0" w:color="000000"/>
              <w:bottom w:val="single" w:sz="4" w:space="0" w:color="000000"/>
              <w:right w:val="single" w:sz="4" w:space="0" w:color="auto"/>
            </w:tcBorders>
            <w:shd w:val="clear" w:color="auto" w:fill="EEECE1"/>
            <w:vAlign w:val="center"/>
          </w:tcPr>
          <w:p w:rsidR="003A72E7" w:rsidRPr="00F11AE8" w:rsidRDefault="003A72E7" w:rsidP="00F11AE8">
            <w:pPr>
              <w:snapToGrid w:val="0"/>
              <w:spacing w:line="360" w:lineRule="exact"/>
              <w:jc w:val="center"/>
              <w:rPr>
                <w:rFonts w:ascii="標楷體" w:eastAsia="標楷體" w:hAnsi="標楷體"/>
                <w:noProof/>
                <w:sz w:val="20"/>
                <w:szCs w:val="20"/>
              </w:rPr>
            </w:pPr>
            <w:r w:rsidRPr="00F11AE8">
              <w:rPr>
                <w:rFonts w:ascii="標楷體" w:eastAsia="標楷體" w:hAnsi="標楷體" w:hint="eastAsia"/>
                <w:noProof/>
                <w:sz w:val="20"/>
                <w:szCs w:val="20"/>
              </w:rPr>
              <w:t>學習</w:t>
            </w:r>
          </w:p>
          <w:p w:rsidR="003A72E7" w:rsidRPr="00F11AE8" w:rsidRDefault="003A72E7" w:rsidP="00F11AE8">
            <w:pPr>
              <w:snapToGrid w:val="0"/>
              <w:spacing w:line="360" w:lineRule="exact"/>
              <w:jc w:val="center"/>
              <w:rPr>
                <w:rFonts w:ascii="標楷體" w:eastAsia="標楷體" w:hAnsi="標楷體"/>
                <w:noProof/>
                <w:sz w:val="20"/>
                <w:szCs w:val="20"/>
              </w:rPr>
            </w:pPr>
            <w:r w:rsidRPr="00F11AE8">
              <w:rPr>
                <w:rFonts w:ascii="標楷體" w:eastAsia="標楷體" w:hAnsi="標楷體" w:hint="eastAsia"/>
                <w:noProof/>
                <w:sz w:val="20"/>
                <w:szCs w:val="20"/>
              </w:rPr>
              <w:t>重點</w:t>
            </w:r>
          </w:p>
        </w:tc>
        <w:tc>
          <w:tcPr>
            <w:tcW w:w="457" w:type="dxa"/>
            <w:gridSpan w:val="2"/>
            <w:tcBorders>
              <w:top w:val="single" w:sz="4" w:space="0" w:color="000000"/>
              <w:bottom w:val="single" w:sz="4" w:space="0" w:color="000000"/>
              <w:right w:val="single" w:sz="4" w:space="0" w:color="auto"/>
            </w:tcBorders>
            <w:shd w:val="clear" w:color="auto" w:fill="EEECE1"/>
            <w:vAlign w:val="center"/>
          </w:tcPr>
          <w:p w:rsidR="003A72E7" w:rsidRPr="00F11AE8" w:rsidRDefault="003A72E7" w:rsidP="00F11AE8">
            <w:pPr>
              <w:snapToGrid w:val="0"/>
              <w:spacing w:line="360" w:lineRule="exact"/>
              <w:jc w:val="center"/>
              <w:rPr>
                <w:rFonts w:ascii="標楷體" w:eastAsia="標楷體" w:hAnsi="標楷體"/>
                <w:noProof/>
                <w:sz w:val="20"/>
                <w:szCs w:val="20"/>
              </w:rPr>
            </w:pPr>
            <w:r w:rsidRPr="00F11AE8">
              <w:rPr>
                <w:rFonts w:ascii="標楷體" w:eastAsia="標楷體" w:hAnsi="標楷體" w:hint="eastAsia"/>
                <w:noProof/>
                <w:sz w:val="20"/>
                <w:szCs w:val="20"/>
              </w:rPr>
              <w:t>學習表現</w:t>
            </w:r>
          </w:p>
        </w:tc>
        <w:tc>
          <w:tcPr>
            <w:tcW w:w="9629" w:type="dxa"/>
            <w:gridSpan w:val="6"/>
            <w:tcBorders>
              <w:top w:val="single" w:sz="4" w:space="0" w:color="000000"/>
              <w:left w:val="single" w:sz="4" w:space="0" w:color="auto"/>
              <w:right w:val="single" w:sz="4" w:space="0" w:color="000000"/>
            </w:tcBorders>
            <w:shd w:val="clear" w:color="auto" w:fill="E2EFD9" w:themeFill="accent6" w:themeFillTint="33"/>
          </w:tcPr>
          <w:p w:rsidR="003A72E7" w:rsidRPr="00F11AE8" w:rsidRDefault="003A72E7" w:rsidP="00F11AE8">
            <w:pPr>
              <w:snapToGrid w:val="0"/>
              <w:spacing w:line="360" w:lineRule="exact"/>
              <w:ind w:left="280" w:hangingChars="140" w:hanging="280"/>
              <w:rPr>
                <w:rFonts w:ascii="標楷體" w:eastAsia="標楷體" w:hAnsi="標楷體"/>
                <w:noProof/>
                <w:sz w:val="20"/>
                <w:szCs w:val="20"/>
              </w:rPr>
            </w:pPr>
            <w:r w:rsidRPr="00F11AE8">
              <w:rPr>
                <w:rFonts w:ascii="標楷體" w:eastAsia="標楷體" w:hAnsi="標楷體" w:hint="eastAsia"/>
                <w:noProof/>
                <w:sz w:val="20"/>
                <w:szCs w:val="20"/>
              </w:rPr>
              <w:t>歷2</w:t>
            </w:r>
            <w:r w:rsidRPr="00F11AE8">
              <w:rPr>
                <w:rFonts w:ascii="標楷體" w:eastAsia="標楷體" w:hAnsi="標楷體"/>
                <w:noProof/>
                <w:sz w:val="20"/>
                <w:szCs w:val="20"/>
              </w:rPr>
              <w:t>b-V-</w:t>
            </w:r>
            <w:r w:rsidRPr="00F11AE8">
              <w:rPr>
                <w:rFonts w:ascii="標楷體" w:eastAsia="標楷體" w:hAnsi="標楷體" w:hint="eastAsia"/>
                <w:noProof/>
                <w:sz w:val="20"/>
                <w:szCs w:val="20"/>
              </w:rPr>
              <w:t>2理解並尊重不同文化、宗教、族群、種族、性別歷史發展的獨特性與主體性</w:t>
            </w:r>
            <w:r w:rsidRPr="00F11AE8">
              <w:rPr>
                <w:rFonts w:ascii="標楷體" w:eastAsia="標楷體" w:hAnsi="標楷體"/>
                <w:noProof/>
                <w:sz w:val="20"/>
                <w:szCs w:val="20"/>
              </w:rPr>
              <w:t>。</w:t>
            </w:r>
          </w:p>
          <w:p w:rsidR="003A72E7" w:rsidRPr="003A72E7" w:rsidRDefault="003A72E7" w:rsidP="003A72E7">
            <w:pPr>
              <w:snapToGrid w:val="0"/>
              <w:spacing w:line="360" w:lineRule="exact"/>
              <w:ind w:leftChars="-13" w:left="323" w:hangingChars="177" w:hanging="354"/>
              <w:rPr>
                <w:rFonts w:ascii="標楷體" w:eastAsia="標楷體" w:hAnsi="標楷體"/>
                <w:noProof/>
                <w:sz w:val="20"/>
                <w:szCs w:val="20"/>
              </w:rPr>
            </w:pPr>
            <w:r w:rsidRPr="00F11AE8">
              <w:rPr>
                <w:rFonts w:ascii="標楷體" w:eastAsia="標楷體" w:hAnsi="標楷體" w:hint="eastAsia"/>
                <w:noProof/>
                <w:sz w:val="20"/>
                <w:szCs w:val="20"/>
              </w:rPr>
              <w:t>公2</w:t>
            </w:r>
            <w:r w:rsidRPr="00F11AE8">
              <w:rPr>
                <w:rFonts w:ascii="標楷體" w:eastAsia="標楷體" w:hAnsi="標楷體"/>
                <w:noProof/>
                <w:sz w:val="20"/>
                <w:szCs w:val="20"/>
              </w:rPr>
              <w:t>a-V-1</w:t>
            </w:r>
            <w:r w:rsidRPr="00F11AE8">
              <w:rPr>
                <w:rFonts w:ascii="標楷體" w:eastAsia="標楷體" w:hAnsi="標楷體" w:hint="eastAsia"/>
                <w:noProof/>
                <w:sz w:val="20"/>
                <w:szCs w:val="20"/>
              </w:rPr>
              <w:t>關注社會生活相關課題及其影響。</w:t>
            </w:r>
          </w:p>
          <w:p w:rsidR="003A72E7" w:rsidRPr="00F11AE8" w:rsidRDefault="003A72E7" w:rsidP="00F11AE8">
            <w:pPr>
              <w:snapToGrid w:val="0"/>
              <w:spacing w:line="360" w:lineRule="exact"/>
              <w:rPr>
                <w:rFonts w:ascii="標楷體" w:eastAsia="標楷體" w:hAnsi="標楷體"/>
                <w:sz w:val="20"/>
                <w:szCs w:val="20"/>
              </w:rPr>
            </w:pPr>
            <w:r w:rsidRPr="00F11AE8">
              <w:rPr>
                <w:rFonts w:ascii="標楷體" w:eastAsia="標楷體" w:hAnsi="標楷體" w:hint="eastAsia"/>
                <w:noProof/>
                <w:sz w:val="20"/>
                <w:szCs w:val="20"/>
              </w:rPr>
              <w:t>國</w:t>
            </w:r>
            <w:r w:rsidRPr="00F11AE8">
              <w:rPr>
                <w:rFonts w:ascii="標楷體" w:eastAsia="標楷體" w:hAnsi="標楷體"/>
                <w:sz w:val="20"/>
                <w:szCs w:val="20"/>
              </w:rPr>
              <w:t>5-</w:t>
            </w:r>
            <w:r w:rsidRPr="00F11AE8">
              <w:rPr>
                <w:rFonts w:ascii="標楷體" w:eastAsia="標楷體" w:hAnsi="標楷體" w:cs="細明體" w:hint="eastAsia"/>
                <w:sz w:val="20"/>
                <w:szCs w:val="20"/>
              </w:rPr>
              <w:t>Ⅴ</w:t>
            </w:r>
            <w:r w:rsidRPr="00F11AE8">
              <w:rPr>
                <w:rFonts w:ascii="標楷體" w:eastAsia="標楷體" w:hAnsi="標楷體"/>
                <w:sz w:val="20"/>
                <w:szCs w:val="20"/>
              </w:rPr>
              <w:t>-3 大量閱讀多元文本，探討文本如何反應文化與社會現象中的議題，以拓展閱讀視野與生命意境。</w:t>
            </w:r>
          </w:p>
          <w:p w:rsidR="003A72E7" w:rsidRPr="0023670F" w:rsidRDefault="003A72E7" w:rsidP="0023670F">
            <w:pPr>
              <w:snapToGrid w:val="0"/>
              <w:spacing w:line="360" w:lineRule="exact"/>
              <w:rPr>
                <w:rFonts w:ascii="標楷體" w:eastAsia="標楷體" w:hAnsi="標楷體"/>
                <w:sz w:val="20"/>
                <w:szCs w:val="20"/>
              </w:rPr>
            </w:pPr>
            <w:r>
              <w:rPr>
                <w:rFonts w:ascii="標楷體" w:eastAsia="標楷體" w:hAnsi="標楷體" w:hint="eastAsia"/>
                <w:sz w:val="20"/>
                <w:szCs w:val="20"/>
              </w:rPr>
              <w:t>國</w:t>
            </w:r>
            <w:r w:rsidRPr="0023670F">
              <w:rPr>
                <w:rFonts w:ascii="標楷體" w:eastAsia="標楷體" w:hAnsi="標楷體" w:hint="eastAsia"/>
                <w:sz w:val="20"/>
                <w:szCs w:val="20"/>
              </w:rPr>
              <w:t>5-Ⅴ-5 主動思考與探索文本的意涵，建立終身學習能力。</w:t>
            </w:r>
          </w:p>
          <w:p w:rsidR="003A72E7" w:rsidRPr="00F11AE8" w:rsidRDefault="003A72E7" w:rsidP="003A72E7">
            <w:pPr>
              <w:snapToGrid w:val="0"/>
              <w:spacing w:line="360" w:lineRule="exact"/>
              <w:ind w:leftChars="6" w:left="1004" w:hangingChars="495" w:hanging="990"/>
              <w:rPr>
                <w:rFonts w:ascii="標楷體" w:eastAsia="標楷體" w:hAnsi="標楷體"/>
                <w:sz w:val="20"/>
                <w:szCs w:val="20"/>
              </w:rPr>
            </w:pPr>
            <w:r>
              <w:rPr>
                <w:rFonts w:ascii="標楷體" w:eastAsia="標楷體" w:hAnsi="標楷體" w:hint="eastAsia"/>
                <w:sz w:val="20"/>
                <w:szCs w:val="20"/>
              </w:rPr>
              <w:t>國</w:t>
            </w:r>
            <w:r w:rsidRPr="00F11AE8">
              <w:rPr>
                <w:rFonts w:ascii="標楷體" w:eastAsia="標楷體" w:hAnsi="標楷體" w:hint="eastAsia"/>
                <w:sz w:val="20"/>
                <w:szCs w:val="20"/>
              </w:rPr>
              <w:t>5-Ⅴ-6 在閱讀過程中認識多元價值、尊重多元文化，思考生活品質、人類發展及環境永續經營的意義與關係。</w:t>
            </w:r>
          </w:p>
          <w:p w:rsidR="003A72E7" w:rsidRPr="00F11AE8" w:rsidRDefault="003A72E7" w:rsidP="00F11AE8">
            <w:pPr>
              <w:snapToGrid w:val="0"/>
              <w:spacing w:line="360" w:lineRule="exact"/>
              <w:rPr>
                <w:rFonts w:ascii="標楷體" w:eastAsia="標楷體" w:hAnsi="標楷體"/>
                <w:sz w:val="20"/>
                <w:szCs w:val="20"/>
              </w:rPr>
            </w:pPr>
            <w:r>
              <w:rPr>
                <w:rFonts w:ascii="標楷體" w:eastAsia="標楷體" w:hAnsi="標楷體" w:hint="eastAsia"/>
                <w:sz w:val="20"/>
                <w:szCs w:val="20"/>
              </w:rPr>
              <w:t>英</w:t>
            </w:r>
            <w:r w:rsidRPr="00F11AE8">
              <w:rPr>
                <w:rFonts w:ascii="標楷體" w:eastAsia="標楷體" w:hAnsi="標楷體"/>
                <w:sz w:val="20"/>
                <w:szCs w:val="20"/>
              </w:rPr>
              <w:t>2-</w:t>
            </w:r>
            <w:r w:rsidRPr="00F11AE8">
              <w:rPr>
                <w:rFonts w:ascii="標楷體" w:eastAsia="標楷體" w:hAnsi="標楷體" w:cs="新細明體" w:hint="eastAsia"/>
                <w:sz w:val="20"/>
                <w:szCs w:val="20"/>
              </w:rPr>
              <w:t>Ⅴ</w:t>
            </w:r>
            <w:r w:rsidRPr="00F11AE8">
              <w:rPr>
                <w:rFonts w:ascii="標楷體" w:eastAsia="標楷體" w:hAnsi="標楷體"/>
                <w:sz w:val="20"/>
                <w:szCs w:val="20"/>
              </w:rPr>
              <w:t>-10 能依主題說出語意連貫且條理分明的簡短演說、簡報或說明。</w:t>
            </w:r>
          </w:p>
          <w:p w:rsidR="003A72E7" w:rsidRPr="003A72E7" w:rsidRDefault="003A72E7" w:rsidP="00F11AE8">
            <w:pPr>
              <w:snapToGrid w:val="0"/>
              <w:spacing w:line="360" w:lineRule="exact"/>
              <w:rPr>
                <w:rFonts w:ascii="標楷體" w:eastAsia="標楷體" w:hAnsi="標楷體"/>
                <w:noProof/>
                <w:sz w:val="20"/>
                <w:szCs w:val="20"/>
              </w:rPr>
            </w:pPr>
            <w:r>
              <w:rPr>
                <w:rFonts w:ascii="標楷體" w:eastAsia="標楷體" w:hAnsi="標楷體" w:cs="新細明體" w:hint="eastAsia"/>
                <w:sz w:val="20"/>
                <w:szCs w:val="20"/>
              </w:rPr>
              <w:t>英</w:t>
            </w:r>
            <w:r w:rsidRPr="00F11AE8">
              <w:rPr>
                <w:rFonts w:ascii="標楷體" w:eastAsia="標楷體" w:hAnsi="標楷體"/>
                <w:sz w:val="20"/>
                <w:szCs w:val="20"/>
              </w:rPr>
              <w:t>6-</w:t>
            </w:r>
            <w:r w:rsidRPr="00F11AE8">
              <w:rPr>
                <w:rFonts w:ascii="標楷體" w:eastAsia="標楷體" w:hAnsi="標楷體" w:cs="新細明體" w:hint="eastAsia"/>
                <w:sz w:val="20"/>
                <w:szCs w:val="20"/>
              </w:rPr>
              <w:t>Ⅴ</w:t>
            </w:r>
            <w:r w:rsidRPr="00F11AE8">
              <w:rPr>
                <w:rFonts w:ascii="標楷體" w:eastAsia="標楷體" w:hAnsi="標楷體"/>
                <w:sz w:val="20"/>
                <w:szCs w:val="20"/>
              </w:rPr>
              <w:t>-1 樂於參與課堂中各類練習活動，不畏犯錯。</w:t>
            </w:r>
          </w:p>
        </w:tc>
      </w:tr>
      <w:tr w:rsidR="003A72E7" w:rsidRPr="00F11AE8" w:rsidTr="003A72E7">
        <w:trPr>
          <w:trHeight w:val="360"/>
          <w:jc w:val="center"/>
        </w:trPr>
        <w:tc>
          <w:tcPr>
            <w:tcW w:w="457" w:type="dxa"/>
            <w:vMerge/>
            <w:tcBorders>
              <w:top w:val="single" w:sz="4" w:space="0" w:color="000000"/>
              <w:left w:val="single" w:sz="4" w:space="0" w:color="000000"/>
              <w:bottom w:val="single" w:sz="4" w:space="0" w:color="000000"/>
              <w:right w:val="single" w:sz="4" w:space="0" w:color="auto"/>
            </w:tcBorders>
            <w:shd w:val="clear" w:color="auto" w:fill="EEECE1"/>
            <w:vAlign w:val="center"/>
          </w:tcPr>
          <w:p w:rsidR="003A72E7" w:rsidRPr="00F11AE8" w:rsidRDefault="003A72E7" w:rsidP="00F11AE8">
            <w:pPr>
              <w:snapToGrid w:val="0"/>
              <w:spacing w:line="360" w:lineRule="exact"/>
              <w:jc w:val="center"/>
              <w:rPr>
                <w:rFonts w:ascii="標楷體" w:eastAsia="標楷體" w:hAnsi="標楷體"/>
                <w:noProof/>
                <w:sz w:val="20"/>
                <w:szCs w:val="20"/>
              </w:rPr>
            </w:pPr>
          </w:p>
        </w:tc>
        <w:tc>
          <w:tcPr>
            <w:tcW w:w="457" w:type="dxa"/>
            <w:gridSpan w:val="2"/>
            <w:vMerge w:val="restart"/>
            <w:tcBorders>
              <w:top w:val="single" w:sz="4" w:space="0" w:color="000000"/>
              <w:bottom w:val="single" w:sz="4" w:space="0" w:color="000000"/>
              <w:right w:val="single" w:sz="4" w:space="0" w:color="auto"/>
            </w:tcBorders>
            <w:shd w:val="clear" w:color="auto" w:fill="EEECE1"/>
            <w:vAlign w:val="center"/>
          </w:tcPr>
          <w:p w:rsidR="003A72E7" w:rsidRPr="00F11AE8" w:rsidRDefault="003A72E7" w:rsidP="00F11AE8">
            <w:pPr>
              <w:snapToGrid w:val="0"/>
              <w:spacing w:line="360" w:lineRule="exact"/>
              <w:jc w:val="center"/>
              <w:rPr>
                <w:rFonts w:ascii="標楷體" w:eastAsia="標楷體" w:hAnsi="標楷體"/>
                <w:noProof/>
                <w:sz w:val="20"/>
                <w:szCs w:val="20"/>
              </w:rPr>
            </w:pPr>
            <w:r w:rsidRPr="00F11AE8">
              <w:rPr>
                <w:rFonts w:ascii="標楷體" w:eastAsia="標楷體" w:hAnsi="標楷體" w:hint="eastAsia"/>
                <w:noProof/>
                <w:sz w:val="20"/>
                <w:szCs w:val="20"/>
              </w:rPr>
              <w:t>學習內容</w:t>
            </w:r>
          </w:p>
        </w:tc>
        <w:tc>
          <w:tcPr>
            <w:tcW w:w="9629" w:type="dxa"/>
            <w:gridSpan w:val="6"/>
            <w:vMerge w:val="restart"/>
            <w:tcBorders>
              <w:top w:val="single" w:sz="4" w:space="0" w:color="000000"/>
              <w:left w:val="single" w:sz="4" w:space="0" w:color="auto"/>
              <w:right w:val="single" w:sz="4" w:space="0" w:color="000000"/>
            </w:tcBorders>
          </w:tcPr>
          <w:p w:rsidR="003A72E7" w:rsidRPr="00F11AE8" w:rsidRDefault="003A72E7" w:rsidP="00F11AE8">
            <w:pPr>
              <w:pStyle w:val="Default"/>
              <w:spacing w:line="360" w:lineRule="exact"/>
              <w:rPr>
                <w:rFonts w:ascii="標楷體" w:eastAsia="標楷體" w:hAnsi="標楷體"/>
                <w:color w:val="auto"/>
                <w:sz w:val="20"/>
                <w:szCs w:val="20"/>
              </w:rPr>
            </w:pPr>
            <w:r w:rsidRPr="00F11AE8">
              <w:rPr>
                <w:rFonts w:ascii="標楷體" w:eastAsia="標楷體" w:hAnsi="標楷體" w:hint="eastAsia"/>
                <w:color w:val="auto"/>
                <w:sz w:val="20"/>
                <w:szCs w:val="20"/>
              </w:rPr>
              <w:t>歷</w:t>
            </w:r>
            <w:r w:rsidRPr="00F11AE8">
              <w:rPr>
                <w:rFonts w:ascii="標楷體" w:eastAsia="標楷體" w:hAnsi="標楷體"/>
                <w:color w:val="auto"/>
                <w:sz w:val="20"/>
                <w:szCs w:val="20"/>
              </w:rPr>
              <w:t>Ba-V-</w:t>
            </w:r>
            <w:r w:rsidRPr="00F11AE8">
              <w:rPr>
                <w:rFonts w:ascii="標楷體" w:eastAsia="標楷體" w:hAnsi="標楷體" w:hint="eastAsia"/>
                <w:color w:val="auto"/>
                <w:sz w:val="20"/>
                <w:szCs w:val="20"/>
              </w:rPr>
              <w:t>2當代原住民的處境與權力伸張。</w:t>
            </w:r>
          </w:p>
          <w:p w:rsidR="003A72E7" w:rsidRPr="00F11AE8" w:rsidRDefault="003A72E7" w:rsidP="00F11AE8">
            <w:pPr>
              <w:pStyle w:val="Default"/>
              <w:spacing w:line="360" w:lineRule="exact"/>
              <w:rPr>
                <w:rFonts w:ascii="標楷體" w:eastAsia="標楷體" w:hAnsi="標楷體"/>
                <w:color w:val="auto"/>
                <w:sz w:val="20"/>
                <w:szCs w:val="20"/>
              </w:rPr>
            </w:pPr>
            <w:r w:rsidRPr="00F11AE8">
              <w:rPr>
                <w:rFonts w:ascii="標楷體" w:eastAsia="標楷體" w:hAnsi="標楷體" w:hint="eastAsia"/>
                <w:color w:val="auto"/>
                <w:sz w:val="20"/>
                <w:szCs w:val="20"/>
              </w:rPr>
              <w:t>公</w:t>
            </w:r>
            <w:r w:rsidRPr="00F11AE8">
              <w:rPr>
                <w:rFonts w:ascii="標楷體" w:eastAsia="標楷體" w:hAnsi="標楷體"/>
                <w:color w:val="auto"/>
                <w:sz w:val="20"/>
                <w:szCs w:val="20"/>
              </w:rPr>
              <w:t>Aa-V-</w:t>
            </w:r>
            <w:r w:rsidRPr="00F11AE8">
              <w:rPr>
                <w:rFonts w:ascii="標楷體" w:eastAsia="標楷體" w:hAnsi="標楷體" w:hint="eastAsia"/>
                <w:color w:val="auto"/>
                <w:sz w:val="20"/>
                <w:szCs w:val="20"/>
              </w:rPr>
              <w:t>2我國公民權利如何落實與發展</w:t>
            </w:r>
          </w:p>
          <w:p w:rsidR="003A72E7" w:rsidRPr="00F11AE8" w:rsidRDefault="003A72E7" w:rsidP="00F11AE8">
            <w:pPr>
              <w:pStyle w:val="Default"/>
              <w:spacing w:line="360" w:lineRule="exact"/>
              <w:rPr>
                <w:rFonts w:ascii="標楷體" w:eastAsia="標楷體" w:hAnsi="標楷體"/>
                <w:color w:val="auto"/>
                <w:sz w:val="20"/>
                <w:szCs w:val="20"/>
              </w:rPr>
            </w:pPr>
            <w:proofErr w:type="gramStart"/>
            <w:r w:rsidRPr="00F11AE8">
              <w:rPr>
                <w:rFonts w:ascii="標楷體" w:eastAsia="標楷體" w:hAnsi="標楷體" w:hint="eastAsia"/>
                <w:color w:val="auto"/>
                <w:sz w:val="20"/>
                <w:szCs w:val="20"/>
              </w:rPr>
              <w:t>【</w:t>
            </w:r>
            <w:proofErr w:type="gramEnd"/>
            <w:r w:rsidRPr="00F11AE8">
              <w:rPr>
                <w:rFonts w:ascii="標楷體" w:eastAsia="標楷體" w:hAnsi="標楷體" w:hint="eastAsia"/>
                <w:color w:val="auto"/>
                <w:sz w:val="20"/>
                <w:szCs w:val="20"/>
              </w:rPr>
              <w:t>延伸探究為什麼我國憲法、原住民族基本法賦予原住民族具有民族的地位和自治權利?對於原住民族的公民身分有什麼意義。】</w:t>
            </w:r>
          </w:p>
          <w:p w:rsidR="003A72E7" w:rsidRPr="00FE063B" w:rsidRDefault="003A72E7" w:rsidP="00F11AE8">
            <w:pPr>
              <w:pStyle w:val="Default"/>
              <w:spacing w:line="360" w:lineRule="exact"/>
              <w:rPr>
                <w:rFonts w:ascii="標楷體" w:eastAsia="標楷體" w:hAnsi="標楷體"/>
                <w:color w:val="FF0000"/>
                <w:sz w:val="20"/>
                <w:szCs w:val="20"/>
              </w:rPr>
            </w:pPr>
            <w:r w:rsidRPr="003A72E7">
              <w:rPr>
                <w:rFonts w:ascii="標楷體" w:eastAsia="標楷體" w:hAnsi="標楷體" w:hint="eastAsia"/>
                <w:color w:val="auto"/>
                <w:sz w:val="20"/>
                <w:szCs w:val="20"/>
              </w:rPr>
              <w:t>國</w:t>
            </w:r>
            <w:r w:rsidRPr="003A72E7">
              <w:rPr>
                <w:rFonts w:ascii="標楷體" w:eastAsia="標楷體" w:hAnsi="標楷體"/>
                <w:color w:val="auto"/>
                <w:sz w:val="20"/>
                <w:szCs w:val="20"/>
              </w:rPr>
              <w:t>Cb-V-4</w:t>
            </w:r>
            <w:r w:rsidRPr="003A72E7">
              <w:rPr>
                <w:rFonts w:ascii="標楷體" w:eastAsia="標楷體" w:hAnsi="標楷體" w:hint="eastAsia"/>
                <w:color w:val="auto"/>
                <w:sz w:val="20"/>
                <w:szCs w:val="20"/>
              </w:rPr>
              <w:t xml:space="preserve"> </w:t>
            </w:r>
            <w:r w:rsidRPr="003A72E7">
              <w:rPr>
                <w:rFonts w:ascii="標楷體" w:eastAsia="標楷體" w:hAnsi="標楷體"/>
                <w:color w:val="auto"/>
                <w:sz w:val="20"/>
                <w:szCs w:val="20"/>
              </w:rPr>
              <w:t>各類文本所呈現社群關係中的性別、權力等文化符碼。</w:t>
            </w:r>
          </w:p>
          <w:p w:rsidR="003A72E7" w:rsidRPr="00F11AE8" w:rsidRDefault="003A72E7" w:rsidP="00F11AE8">
            <w:pPr>
              <w:snapToGrid w:val="0"/>
              <w:spacing w:line="360" w:lineRule="exact"/>
              <w:rPr>
                <w:rFonts w:ascii="標楷體" w:eastAsia="標楷體" w:hAnsi="標楷體"/>
                <w:sz w:val="20"/>
                <w:szCs w:val="20"/>
              </w:rPr>
            </w:pPr>
            <w:r>
              <w:rPr>
                <w:rFonts w:ascii="標楷體" w:eastAsia="標楷體" w:hAnsi="標楷體" w:cs="新細明體" w:hint="eastAsia"/>
                <w:sz w:val="20"/>
                <w:szCs w:val="20"/>
              </w:rPr>
              <w:t>英</w:t>
            </w:r>
            <w:r w:rsidRPr="00F11AE8">
              <w:rPr>
                <w:rFonts w:ascii="標楷體" w:eastAsia="標楷體" w:hAnsi="標楷體"/>
                <w:sz w:val="20"/>
                <w:szCs w:val="20"/>
              </w:rPr>
              <w:t>B-</w:t>
            </w:r>
            <w:r w:rsidRPr="00F11AE8">
              <w:rPr>
                <w:rFonts w:ascii="標楷體" w:eastAsia="標楷體" w:hAnsi="標楷體" w:cs="新細明體" w:hint="eastAsia"/>
                <w:sz w:val="20"/>
                <w:szCs w:val="20"/>
              </w:rPr>
              <w:t>Ⅴ</w:t>
            </w:r>
            <w:r w:rsidRPr="00F11AE8">
              <w:rPr>
                <w:rFonts w:ascii="標楷體" w:eastAsia="標楷體" w:hAnsi="標楷體"/>
                <w:sz w:val="20"/>
                <w:szCs w:val="20"/>
              </w:rPr>
              <w:t>-6 引導式討論。</w:t>
            </w:r>
          </w:p>
          <w:p w:rsidR="003A72E7" w:rsidRPr="00F11AE8" w:rsidRDefault="003A72E7" w:rsidP="003A72E7">
            <w:pPr>
              <w:snapToGrid w:val="0"/>
              <w:spacing w:line="360" w:lineRule="exact"/>
              <w:rPr>
                <w:rFonts w:ascii="標楷體" w:eastAsia="標楷體" w:hAnsi="標楷體"/>
                <w:sz w:val="20"/>
                <w:szCs w:val="20"/>
              </w:rPr>
            </w:pPr>
            <w:r>
              <w:rPr>
                <w:rFonts w:ascii="標楷體" w:eastAsia="標楷體" w:hAnsi="標楷體" w:hint="eastAsia"/>
                <w:sz w:val="20"/>
                <w:szCs w:val="20"/>
              </w:rPr>
              <w:t>英</w:t>
            </w:r>
            <w:r w:rsidRPr="00F11AE8">
              <w:rPr>
                <w:rFonts w:ascii="標楷體" w:eastAsia="標楷體" w:hAnsi="標楷體"/>
                <w:sz w:val="20"/>
                <w:szCs w:val="20"/>
              </w:rPr>
              <w:t>C-</w:t>
            </w:r>
            <w:r w:rsidRPr="00F11AE8">
              <w:rPr>
                <w:rFonts w:ascii="標楷體" w:eastAsia="標楷體" w:hAnsi="標楷體" w:cs="新細明體" w:hint="eastAsia"/>
                <w:sz w:val="20"/>
                <w:szCs w:val="20"/>
              </w:rPr>
              <w:t>Ⅴ</w:t>
            </w:r>
            <w:r w:rsidRPr="00F11AE8">
              <w:rPr>
                <w:rFonts w:ascii="標楷體" w:eastAsia="標楷體" w:hAnsi="標楷體"/>
                <w:sz w:val="20"/>
                <w:szCs w:val="20"/>
              </w:rPr>
              <w:t>-1 多元文化觀點、不同文化及習俗的尊重。</w:t>
            </w:r>
          </w:p>
          <w:p w:rsidR="003A72E7" w:rsidRPr="00F11AE8" w:rsidRDefault="003A72E7" w:rsidP="00F11AE8">
            <w:pPr>
              <w:pStyle w:val="Default"/>
              <w:spacing w:line="360" w:lineRule="exact"/>
              <w:rPr>
                <w:rFonts w:ascii="標楷體" w:eastAsia="標楷體" w:hAnsi="標楷體"/>
                <w:color w:val="auto"/>
                <w:sz w:val="20"/>
                <w:szCs w:val="20"/>
              </w:rPr>
            </w:pPr>
            <w:r>
              <w:rPr>
                <w:rFonts w:ascii="標楷體" w:eastAsia="標楷體" w:hAnsi="標楷體" w:hint="eastAsia"/>
                <w:color w:val="auto"/>
                <w:sz w:val="20"/>
                <w:szCs w:val="20"/>
              </w:rPr>
              <w:t>國</w:t>
            </w:r>
            <w:r w:rsidRPr="00F11AE8">
              <w:rPr>
                <w:rFonts w:ascii="標楷體" w:eastAsia="標楷體" w:hAnsi="標楷體" w:hint="eastAsia"/>
                <w:color w:val="auto"/>
                <w:sz w:val="20"/>
                <w:szCs w:val="20"/>
              </w:rPr>
              <w:t>Bb-Ⅴ-4 藉由敘述事件與描寫景物間接抒情。</w:t>
            </w:r>
          </w:p>
          <w:p w:rsidR="003A72E7" w:rsidRPr="00F11AE8" w:rsidRDefault="003A72E7" w:rsidP="007A3824">
            <w:pPr>
              <w:pStyle w:val="Default"/>
              <w:spacing w:line="360" w:lineRule="exact"/>
              <w:rPr>
                <w:rFonts w:ascii="標楷體" w:eastAsia="標楷體" w:hAnsi="標楷體"/>
                <w:color w:val="auto"/>
                <w:sz w:val="20"/>
                <w:szCs w:val="20"/>
              </w:rPr>
            </w:pPr>
            <w:r>
              <w:rPr>
                <w:rFonts w:ascii="標楷體" w:eastAsia="標楷體" w:hAnsi="標楷體" w:hint="eastAsia"/>
                <w:color w:val="auto"/>
                <w:sz w:val="20"/>
                <w:szCs w:val="20"/>
              </w:rPr>
              <w:t>國</w:t>
            </w:r>
            <w:r w:rsidRPr="00F11AE8">
              <w:rPr>
                <w:rFonts w:ascii="標楷體" w:eastAsia="標楷體" w:hAnsi="標楷體" w:hint="eastAsia"/>
                <w:color w:val="auto"/>
                <w:sz w:val="20"/>
                <w:szCs w:val="20"/>
              </w:rPr>
              <w:t>Cc-Ⅴ-2 各類文本中所反映的矛盾衝突、生命態度、天人關係等文化內涵。</w:t>
            </w:r>
          </w:p>
        </w:tc>
      </w:tr>
      <w:tr w:rsidR="003A72E7" w:rsidRPr="00F11AE8" w:rsidTr="003A72E7">
        <w:trPr>
          <w:trHeight w:val="1255"/>
          <w:jc w:val="center"/>
        </w:trPr>
        <w:tc>
          <w:tcPr>
            <w:tcW w:w="457" w:type="dxa"/>
            <w:tcBorders>
              <w:top w:val="nil"/>
              <w:left w:val="single" w:sz="4" w:space="0" w:color="000000"/>
              <w:bottom w:val="single" w:sz="4" w:space="0" w:color="000000"/>
              <w:right w:val="single" w:sz="4" w:space="0" w:color="auto"/>
            </w:tcBorders>
            <w:shd w:val="clear" w:color="auto" w:fill="EEECE1"/>
            <w:vAlign w:val="center"/>
          </w:tcPr>
          <w:p w:rsidR="003A72E7" w:rsidRPr="00F11AE8" w:rsidRDefault="003A72E7" w:rsidP="00F11AE8">
            <w:pPr>
              <w:snapToGrid w:val="0"/>
              <w:spacing w:line="360" w:lineRule="exact"/>
              <w:jc w:val="center"/>
              <w:rPr>
                <w:rFonts w:ascii="標楷體" w:eastAsia="標楷體" w:hAnsi="標楷體"/>
                <w:noProof/>
                <w:sz w:val="20"/>
                <w:szCs w:val="20"/>
              </w:rPr>
            </w:pPr>
          </w:p>
        </w:tc>
        <w:tc>
          <w:tcPr>
            <w:tcW w:w="457" w:type="dxa"/>
            <w:gridSpan w:val="2"/>
            <w:vMerge/>
            <w:tcBorders>
              <w:top w:val="single" w:sz="4" w:space="0" w:color="000000"/>
              <w:bottom w:val="single" w:sz="4" w:space="0" w:color="000000"/>
              <w:right w:val="single" w:sz="4" w:space="0" w:color="auto"/>
            </w:tcBorders>
            <w:shd w:val="clear" w:color="auto" w:fill="EEECE1"/>
            <w:vAlign w:val="center"/>
          </w:tcPr>
          <w:p w:rsidR="003A72E7" w:rsidRPr="00F11AE8" w:rsidRDefault="003A72E7" w:rsidP="00F11AE8">
            <w:pPr>
              <w:snapToGrid w:val="0"/>
              <w:spacing w:line="360" w:lineRule="exact"/>
              <w:jc w:val="center"/>
              <w:rPr>
                <w:rFonts w:ascii="標楷體" w:eastAsia="標楷體" w:hAnsi="標楷體"/>
                <w:noProof/>
                <w:sz w:val="20"/>
                <w:szCs w:val="20"/>
              </w:rPr>
            </w:pPr>
          </w:p>
        </w:tc>
        <w:tc>
          <w:tcPr>
            <w:tcW w:w="9629" w:type="dxa"/>
            <w:gridSpan w:val="6"/>
            <w:vMerge/>
            <w:tcBorders>
              <w:left w:val="single" w:sz="4" w:space="0" w:color="auto"/>
              <w:bottom w:val="single" w:sz="4" w:space="0" w:color="000000"/>
              <w:right w:val="single" w:sz="4" w:space="0" w:color="000000"/>
            </w:tcBorders>
          </w:tcPr>
          <w:p w:rsidR="003A72E7" w:rsidRPr="00FE063B" w:rsidRDefault="003A72E7" w:rsidP="007A3824">
            <w:pPr>
              <w:pStyle w:val="Default"/>
              <w:spacing w:line="360" w:lineRule="exact"/>
              <w:rPr>
                <w:rFonts w:ascii="標楷體" w:eastAsia="標楷體" w:hAnsi="標楷體"/>
                <w:color w:val="FF0000"/>
                <w:sz w:val="20"/>
                <w:szCs w:val="20"/>
              </w:rPr>
            </w:pPr>
          </w:p>
        </w:tc>
      </w:tr>
      <w:tr w:rsidR="00E70DD5" w:rsidRPr="00F11AE8" w:rsidTr="007A3824">
        <w:trPr>
          <w:trHeight w:val="405"/>
          <w:jc w:val="center"/>
        </w:trPr>
        <w:tc>
          <w:tcPr>
            <w:tcW w:w="914" w:type="dxa"/>
            <w:gridSpan w:val="3"/>
            <w:tcBorders>
              <w:top w:val="single" w:sz="4" w:space="0" w:color="000000"/>
              <w:left w:val="single" w:sz="4" w:space="0" w:color="000000"/>
              <w:bottom w:val="single" w:sz="4" w:space="0" w:color="000000"/>
              <w:right w:val="single" w:sz="4" w:space="0" w:color="auto"/>
            </w:tcBorders>
            <w:shd w:val="clear" w:color="auto" w:fill="EEECE1"/>
            <w:vAlign w:val="center"/>
          </w:tcPr>
          <w:p w:rsidR="00E70DD5" w:rsidRPr="00F11AE8" w:rsidRDefault="00E70DD5" w:rsidP="00F11AE8">
            <w:pPr>
              <w:snapToGrid w:val="0"/>
              <w:spacing w:line="360" w:lineRule="exact"/>
              <w:jc w:val="center"/>
              <w:rPr>
                <w:rFonts w:ascii="標楷體" w:eastAsia="標楷體" w:hAnsi="標楷體"/>
                <w:noProof/>
                <w:sz w:val="20"/>
                <w:szCs w:val="20"/>
              </w:rPr>
            </w:pPr>
            <w:r w:rsidRPr="00F11AE8">
              <w:rPr>
                <w:rFonts w:ascii="標楷體" w:eastAsia="標楷體" w:hAnsi="標楷體" w:hint="eastAsia"/>
                <w:noProof/>
                <w:sz w:val="20"/>
                <w:szCs w:val="20"/>
              </w:rPr>
              <w:lastRenderedPageBreak/>
              <w:t>核心素養呼應說明</w:t>
            </w:r>
          </w:p>
        </w:tc>
        <w:tc>
          <w:tcPr>
            <w:tcW w:w="9629" w:type="dxa"/>
            <w:gridSpan w:val="6"/>
            <w:tcBorders>
              <w:top w:val="single" w:sz="4" w:space="0" w:color="000000"/>
              <w:left w:val="single" w:sz="4" w:space="0" w:color="auto"/>
              <w:bottom w:val="single" w:sz="4" w:space="0" w:color="000000"/>
              <w:right w:val="single" w:sz="4" w:space="0" w:color="000000"/>
            </w:tcBorders>
            <w:shd w:val="clear" w:color="auto" w:fill="E2EFD9" w:themeFill="accent6" w:themeFillTint="33"/>
          </w:tcPr>
          <w:p w:rsidR="00625C0A" w:rsidRPr="003A72E7" w:rsidRDefault="00625C0A" w:rsidP="00625C0A">
            <w:pPr>
              <w:snapToGrid w:val="0"/>
              <w:spacing w:line="360" w:lineRule="exact"/>
              <w:rPr>
                <w:rFonts w:ascii="標楷體" w:eastAsia="標楷體" w:hAnsi="標楷體"/>
                <w:noProof/>
                <w:sz w:val="20"/>
                <w:szCs w:val="20"/>
              </w:rPr>
            </w:pPr>
            <w:r w:rsidRPr="003A72E7">
              <w:rPr>
                <w:rFonts w:ascii="標楷體" w:eastAsia="標楷體" w:hAnsi="標楷體" w:hint="eastAsia"/>
                <w:noProof/>
                <w:sz w:val="20"/>
                <w:szCs w:val="20"/>
              </w:rPr>
              <w:t xml:space="preserve">1 </w:t>
            </w:r>
            <w:r w:rsidR="00670D35" w:rsidRPr="003A72E7">
              <w:rPr>
                <w:rFonts w:ascii="標楷體" w:eastAsia="標楷體" w:hAnsi="標楷體" w:hint="eastAsia"/>
                <w:noProof/>
                <w:sz w:val="20"/>
                <w:szCs w:val="20"/>
              </w:rPr>
              <w:t>本校原住民學生人數高達百分之七十，</w:t>
            </w:r>
            <w:r w:rsidRPr="003A72E7">
              <w:rPr>
                <w:rFonts w:ascii="標楷體" w:eastAsia="標楷體" w:hAnsi="標楷體" w:hint="eastAsia"/>
                <w:noProof/>
                <w:sz w:val="20"/>
                <w:szCs w:val="20"/>
              </w:rPr>
              <w:t>屬於原住民重點學校。學生生活經驗與西部</w:t>
            </w:r>
            <w:r w:rsidR="005F7E3E" w:rsidRPr="003A72E7">
              <w:rPr>
                <w:rFonts w:ascii="標楷體" w:eastAsia="標楷體" w:hAnsi="標楷體" w:hint="eastAsia"/>
                <w:noProof/>
                <w:sz w:val="20"/>
                <w:szCs w:val="20"/>
              </w:rPr>
              <w:t>平地漢人</w:t>
            </w:r>
            <w:r w:rsidRPr="003A72E7">
              <w:rPr>
                <w:rFonts w:ascii="標楷體" w:eastAsia="標楷體" w:hAnsi="標楷體" w:hint="eastAsia"/>
                <w:noProof/>
                <w:sz w:val="20"/>
                <w:szCs w:val="20"/>
              </w:rPr>
              <w:t>民族並不相同，</w:t>
            </w:r>
            <w:r w:rsidR="00670D35" w:rsidRPr="003A72E7">
              <w:rPr>
                <w:rFonts w:ascii="標楷體" w:eastAsia="標楷體" w:hAnsi="標楷體" w:hint="eastAsia"/>
                <w:noProof/>
                <w:sz w:val="20"/>
                <w:szCs w:val="20"/>
              </w:rPr>
              <w:t>應加強認識自我族群的歷史與文化，透過文史閱讀、資料查詢，並加以歸納整合，</w:t>
            </w:r>
            <w:r w:rsidRPr="003A72E7">
              <w:rPr>
                <w:rFonts w:ascii="標楷體" w:eastAsia="標楷體" w:hAnsi="標楷體" w:hint="eastAsia"/>
                <w:noProof/>
                <w:sz w:val="20"/>
                <w:szCs w:val="20"/>
              </w:rPr>
              <w:t>藉由</w:t>
            </w:r>
            <w:r w:rsidR="00670D35" w:rsidRPr="003A72E7">
              <w:rPr>
                <w:rFonts w:ascii="標楷體" w:eastAsia="標楷體" w:hAnsi="標楷體" w:hint="eastAsia"/>
                <w:noProof/>
                <w:sz w:val="20"/>
                <w:szCs w:val="20"/>
              </w:rPr>
              <w:t>上台分享報告形式，理解並尊重不同文化、宗教、族群、種族、性別歷史發展的獨特性與主體性，透過教師引導，了解花蓮族群目前的處境或困境，並強化學生對於原住民基本法認識，</w:t>
            </w:r>
            <w:r w:rsidR="0013461A">
              <w:rPr>
                <w:rFonts w:ascii="標楷體" w:eastAsia="標楷體" w:hAnsi="標楷體" w:hint="eastAsia"/>
                <w:noProof/>
                <w:sz w:val="20"/>
                <w:szCs w:val="20"/>
              </w:rPr>
              <w:t>經由</w:t>
            </w:r>
            <w:r w:rsidR="00670D35" w:rsidRPr="003A72E7">
              <w:rPr>
                <w:rFonts w:ascii="標楷體" w:eastAsia="標楷體" w:hAnsi="標楷體" w:hint="eastAsia"/>
                <w:noProof/>
                <w:sz w:val="20"/>
                <w:szCs w:val="20"/>
              </w:rPr>
              <w:t>學校教育進而影響部落社區，提升自我公民素質，主動關懷原住民權利的發展。</w:t>
            </w:r>
            <w:r w:rsidRPr="003A72E7">
              <w:rPr>
                <w:rFonts w:ascii="標楷體" w:eastAsia="標楷體" w:hAnsi="標楷體" w:hint="eastAsia"/>
                <w:noProof/>
                <w:sz w:val="20"/>
                <w:szCs w:val="20"/>
              </w:rPr>
              <w:t>提供非原住民學生認識原住民族社會的機會，以增進跨族群的相互了解與尊重。</w:t>
            </w:r>
          </w:p>
          <w:p w:rsidR="00625C0A" w:rsidRPr="003A72E7" w:rsidRDefault="00625C0A" w:rsidP="00625C0A">
            <w:pPr>
              <w:snapToGrid w:val="0"/>
              <w:spacing w:line="360" w:lineRule="exact"/>
              <w:rPr>
                <w:rFonts w:ascii="標楷體" w:eastAsia="標楷體" w:hAnsi="標楷體"/>
                <w:noProof/>
                <w:sz w:val="20"/>
                <w:szCs w:val="20"/>
              </w:rPr>
            </w:pPr>
            <w:r w:rsidRPr="003A72E7">
              <w:rPr>
                <w:rFonts w:ascii="標楷體" w:eastAsia="標楷體" w:hAnsi="標楷體" w:hint="eastAsia"/>
                <w:noProof/>
                <w:sz w:val="20"/>
                <w:szCs w:val="20"/>
              </w:rPr>
              <w:t>2 透過原住民作家之文本（指定文本為亞榮隆．撒可努著作）閱讀，</w:t>
            </w:r>
            <w:r w:rsidRPr="003A72E7">
              <w:rPr>
                <w:rFonts w:ascii="標楷體" w:eastAsia="標楷體" w:hAnsi="標楷體" w:hint="eastAsia"/>
                <w:noProof/>
                <w:sz w:val="20"/>
                <w:szCs w:val="20"/>
                <w:lang w:eastAsia="zh-HK"/>
              </w:rPr>
              <w:t>以</w:t>
            </w:r>
            <w:r w:rsidRPr="003A72E7">
              <w:rPr>
                <w:rFonts w:ascii="標楷體" w:eastAsia="標楷體" w:hAnsi="標楷體" w:hint="eastAsia"/>
                <w:noProof/>
                <w:sz w:val="20"/>
                <w:szCs w:val="20"/>
              </w:rPr>
              <w:t>其</w:t>
            </w:r>
            <w:r w:rsidRPr="003A72E7">
              <w:rPr>
                <w:rFonts w:ascii="標楷體" w:eastAsia="標楷體" w:hAnsi="標楷體" w:hint="eastAsia"/>
                <w:noProof/>
                <w:sz w:val="20"/>
                <w:szCs w:val="20"/>
                <w:lang w:eastAsia="zh-HK"/>
              </w:rPr>
              <w:t>自身在台東太麻里香蘭部落的成長經歷</w:t>
            </w:r>
            <w:r w:rsidRPr="003A72E7">
              <w:rPr>
                <w:rFonts w:ascii="標楷體" w:eastAsia="標楷體" w:hAnsi="標楷體" w:hint="eastAsia"/>
                <w:noProof/>
                <w:sz w:val="20"/>
                <w:szCs w:val="20"/>
              </w:rPr>
              <w:t>，</w:t>
            </w:r>
            <w:r w:rsidRPr="003A72E7">
              <w:rPr>
                <w:rFonts w:ascii="標楷體" w:eastAsia="標楷體" w:hAnsi="標楷體" w:hint="eastAsia"/>
                <w:noProof/>
                <w:sz w:val="20"/>
                <w:szCs w:val="20"/>
                <w:lang w:eastAsia="zh-HK"/>
              </w:rPr>
              <w:t>與山</w:t>
            </w:r>
            <w:r w:rsidRPr="003A72E7">
              <w:rPr>
                <w:rFonts w:ascii="標楷體" w:eastAsia="標楷體" w:hAnsi="標楷體" w:hint="eastAsia"/>
                <w:noProof/>
                <w:sz w:val="20"/>
                <w:szCs w:val="20"/>
              </w:rPr>
              <w:t>、</w:t>
            </w:r>
            <w:r w:rsidRPr="003A72E7">
              <w:rPr>
                <w:rFonts w:ascii="標楷體" w:eastAsia="標楷體" w:hAnsi="標楷體" w:hint="eastAsia"/>
                <w:noProof/>
                <w:sz w:val="20"/>
                <w:szCs w:val="20"/>
                <w:lang w:eastAsia="zh-HK"/>
              </w:rPr>
              <w:t>海共生</w:t>
            </w:r>
            <w:r w:rsidR="0013461A">
              <w:rPr>
                <w:rFonts w:ascii="標楷體" w:eastAsia="標楷體" w:hAnsi="標楷體" w:hint="eastAsia"/>
                <w:noProof/>
                <w:sz w:val="20"/>
                <w:szCs w:val="20"/>
              </w:rPr>
              <w:t>，</w:t>
            </w:r>
            <w:r w:rsidRPr="003A72E7">
              <w:rPr>
                <w:rFonts w:ascii="標楷體" w:eastAsia="標楷體" w:hAnsi="標楷體" w:hint="eastAsia"/>
                <w:noProof/>
                <w:sz w:val="20"/>
                <w:szCs w:val="20"/>
                <w:lang w:eastAsia="zh-HK"/>
              </w:rPr>
              <w:t>父子傳承的山林知識</w:t>
            </w:r>
            <w:r w:rsidRPr="003A72E7">
              <w:rPr>
                <w:rFonts w:ascii="標楷體" w:eastAsia="標楷體" w:hAnsi="標楷體" w:hint="eastAsia"/>
                <w:noProof/>
                <w:sz w:val="20"/>
                <w:szCs w:val="20"/>
              </w:rPr>
              <w:t>、</w:t>
            </w:r>
            <w:r w:rsidRPr="003A72E7">
              <w:rPr>
                <w:rFonts w:ascii="標楷體" w:eastAsia="標楷體" w:hAnsi="標楷體" w:hint="eastAsia"/>
                <w:noProof/>
                <w:sz w:val="20"/>
                <w:szCs w:val="20"/>
                <w:lang w:eastAsia="zh-HK"/>
              </w:rPr>
              <w:t>傳達部落精神與使命</w:t>
            </w:r>
            <w:r w:rsidRPr="003A72E7">
              <w:rPr>
                <w:rFonts w:ascii="標楷體" w:eastAsia="標楷體" w:hAnsi="標楷體" w:hint="eastAsia"/>
                <w:noProof/>
                <w:sz w:val="20"/>
                <w:szCs w:val="20"/>
              </w:rPr>
              <w:t>，</w:t>
            </w:r>
            <w:r w:rsidR="0013461A">
              <w:rPr>
                <w:rFonts w:ascii="標楷體" w:eastAsia="標楷體" w:hAnsi="標楷體" w:hint="eastAsia"/>
                <w:noProof/>
                <w:sz w:val="20"/>
                <w:szCs w:val="20"/>
              </w:rPr>
              <w:t>以</w:t>
            </w:r>
            <w:r w:rsidRPr="003A72E7">
              <w:rPr>
                <w:rFonts w:ascii="標楷體" w:eastAsia="標楷體" w:hAnsi="標楷體" w:hint="eastAsia"/>
                <w:noProof/>
                <w:sz w:val="20"/>
                <w:szCs w:val="20"/>
                <w:lang w:eastAsia="zh-HK"/>
              </w:rPr>
              <w:t>作者的視角，感受部落文化的生命力</w:t>
            </w:r>
            <w:r w:rsidRPr="003A72E7">
              <w:rPr>
                <w:rFonts w:ascii="標楷體" w:eastAsia="標楷體" w:hAnsi="標楷體" w:hint="eastAsia"/>
                <w:noProof/>
                <w:sz w:val="20"/>
                <w:szCs w:val="20"/>
              </w:rPr>
              <w:t>。</w:t>
            </w:r>
            <w:r w:rsidRPr="003A72E7">
              <w:rPr>
                <w:rFonts w:ascii="標楷體" w:eastAsia="標楷體" w:hAnsi="標楷體" w:hint="eastAsia"/>
                <w:noProof/>
                <w:sz w:val="20"/>
                <w:szCs w:val="20"/>
                <w:lang w:eastAsia="zh-HK"/>
              </w:rPr>
              <w:t>激發原住民同學維護</w:t>
            </w:r>
            <w:r w:rsidRPr="003A72E7">
              <w:rPr>
                <w:rFonts w:ascii="標楷體" w:eastAsia="標楷體" w:hAnsi="標楷體" w:hint="eastAsia"/>
                <w:noProof/>
                <w:sz w:val="20"/>
                <w:szCs w:val="20"/>
              </w:rPr>
              <w:t>、</w:t>
            </w:r>
            <w:r w:rsidRPr="003A72E7">
              <w:rPr>
                <w:rFonts w:ascii="標楷體" w:eastAsia="標楷體" w:hAnsi="標楷體" w:hint="eastAsia"/>
                <w:noProof/>
                <w:sz w:val="20"/>
                <w:szCs w:val="20"/>
                <w:lang w:eastAsia="zh-HK"/>
              </w:rPr>
              <w:t>尊重珍貴部落文化資產的意識</w:t>
            </w:r>
            <w:r w:rsidRPr="003A72E7">
              <w:rPr>
                <w:rFonts w:ascii="標楷體" w:eastAsia="標楷體" w:hAnsi="標楷體" w:hint="eastAsia"/>
                <w:noProof/>
                <w:sz w:val="20"/>
                <w:szCs w:val="20"/>
              </w:rPr>
              <w:t>。</w:t>
            </w:r>
          </w:p>
          <w:p w:rsidR="00E70DD5" w:rsidRPr="00F11AE8" w:rsidRDefault="00625C0A" w:rsidP="005F7E3E">
            <w:pPr>
              <w:snapToGrid w:val="0"/>
              <w:spacing w:line="360" w:lineRule="exact"/>
              <w:rPr>
                <w:rFonts w:ascii="標楷體" w:eastAsia="標楷體" w:hAnsi="標楷體"/>
                <w:noProof/>
                <w:sz w:val="20"/>
                <w:szCs w:val="20"/>
              </w:rPr>
            </w:pPr>
            <w:r w:rsidRPr="003A72E7">
              <w:rPr>
                <w:rFonts w:ascii="標楷體" w:eastAsia="標楷體" w:hAnsi="標楷體" w:hint="eastAsia"/>
                <w:noProof/>
                <w:sz w:val="20"/>
                <w:szCs w:val="20"/>
              </w:rPr>
              <w:t>3 學生</w:t>
            </w:r>
            <w:r w:rsidR="005F7E3E" w:rsidRPr="003A72E7">
              <w:rPr>
                <w:rFonts w:ascii="標楷體" w:eastAsia="標楷體" w:hAnsi="標楷體" w:hint="eastAsia"/>
                <w:noProof/>
                <w:sz w:val="20"/>
                <w:szCs w:val="20"/>
              </w:rPr>
              <w:t>在英語學習方面</w:t>
            </w:r>
            <w:r w:rsidRPr="003A72E7">
              <w:rPr>
                <w:rFonts w:ascii="標楷體" w:eastAsia="標楷體" w:hAnsi="標楷體" w:hint="eastAsia"/>
                <w:noProof/>
                <w:sz w:val="20"/>
                <w:szCs w:val="20"/>
              </w:rPr>
              <w:t>，</w:t>
            </w:r>
            <w:r w:rsidR="005F7E3E" w:rsidRPr="003A72E7">
              <w:rPr>
                <w:rFonts w:ascii="標楷體" w:eastAsia="標楷體" w:hAnsi="標楷體" w:hint="eastAsia"/>
                <w:noProof/>
                <w:sz w:val="20"/>
                <w:szCs w:val="20"/>
              </w:rPr>
              <w:t>透過</w:t>
            </w:r>
            <w:r w:rsidRPr="003A72E7">
              <w:rPr>
                <w:rFonts w:ascii="標楷體" w:eastAsia="標楷體" w:hAnsi="標楷體" w:hint="eastAsia"/>
                <w:noProof/>
                <w:sz w:val="20"/>
                <w:szCs w:val="20"/>
              </w:rPr>
              <w:t>英文相關文章的閱讀、影片欣賞，</w:t>
            </w:r>
            <w:r w:rsidR="005F7E3E" w:rsidRPr="003A72E7">
              <w:rPr>
                <w:rFonts w:ascii="標楷體" w:eastAsia="標楷體" w:hAnsi="標楷體" w:hint="eastAsia"/>
                <w:noProof/>
                <w:sz w:val="20"/>
                <w:szCs w:val="20"/>
              </w:rPr>
              <w:t>經由</w:t>
            </w:r>
            <w:r w:rsidRPr="003A72E7">
              <w:rPr>
                <w:rFonts w:ascii="標楷體" w:eastAsia="標楷體" w:hAnsi="標楷體" w:hint="eastAsia"/>
                <w:noProof/>
                <w:sz w:val="20"/>
                <w:szCs w:val="20"/>
              </w:rPr>
              <w:t>小組討論結合自身經驗，將原住民文化特色及傳統，在適當的情境</w:t>
            </w:r>
            <w:r w:rsidR="005F7E3E" w:rsidRPr="003A72E7">
              <w:rPr>
                <w:rFonts w:ascii="標楷體" w:eastAsia="標楷體" w:hAnsi="標楷體" w:hint="eastAsia"/>
                <w:noProof/>
                <w:sz w:val="20"/>
                <w:szCs w:val="20"/>
              </w:rPr>
              <w:t>氛圍</w:t>
            </w:r>
            <w:r w:rsidRPr="003A72E7">
              <w:rPr>
                <w:rFonts w:ascii="標楷體" w:eastAsia="標楷體" w:hAnsi="標楷體" w:hint="eastAsia"/>
                <w:noProof/>
                <w:sz w:val="20"/>
                <w:szCs w:val="20"/>
              </w:rPr>
              <w:t>，例如出國比賽、外籍選手來訪交流活動等，將原住民文化用英文介紹推廣給外國朋友認識。</w:t>
            </w:r>
          </w:p>
        </w:tc>
      </w:tr>
      <w:tr w:rsidR="003A72E7" w:rsidRPr="00F11AE8" w:rsidTr="003A72E7">
        <w:trPr>
          <w:trHeight w:val="2210"/>
          <w:jc w:val="center"/>
        </w:trPr>
        <w:tc>
          <w:tcPr>
            <w:tcW w:w="457" w:type="dxa"/>
            <w:vMerge w:val="restart"/>
            <w:tcBorders>
              <w:top w:val="single" w:sz="4" w:space="0" w:color="000000"/>
              <w:left w:val="single" w:sz="4" w:space="0" w:color="000000"/>
              <w:right w:val="single" w:sz="4" w:space="0" w:color="auto"/>
            </w:tcBorders>
            <w:shd w:val="clear" w:color="auto" w:fill="EEECE1"/>
            <w:vAlign w:val="center"/>
          </w:tcPr>
          <w:p w:rsidR="003A72E7" w:rsidRPr="00F11AE8" w:rsidRDefault="003A72E7" w:rsidP="00F11AE8">
            <w:pPr>
              <w:snapToGrid w:val="0"/>
              <w:spacing w:line="360" w:lineRule="exact"/>
              <w:jc w:val="center"/>
              <w:rPr>
                <w:rFonts w:ascii="標楷體" w:eastAsia="標楷體" w:hAnsi="標楷體"/>
                <w:noProof/>
                <w:sz w:val="20"/>
                <w:szCs w:val="20"/>
              </w:rPr>
            </w:pPr>
            <w:r w:rsidRPr="00F11AE8">
              <w:rPr>
                <w:rFonts w:ascii="標楷體" w:eastAsia="標楷體" w:hAnsi="標楷體" w:hint="eastAsia"/>
                <w:noProof/>
                <w:sz w:val="20"/>
                <w:szCs w:val="20"/>
              </w:rPr>
              <w:t>議題</w:t>
            </w:r>
          </w:p>
          <w:p w:rsidR="003A72E7" w:rsidRPr="00F11AE8" w:rsidRDefault="003A72E7" w:rsidP="00F11AE8">
            <w:pPr>
              <w:snapToGrid w:val="0"/>
              <w:spacing w:line="360" w:lineRule="exact"/>
              <w:jc w:val="center"/>
              <w:rPr>
                <w:rFonts w:ascii="標楷體" w:eastAsia="標楷體" w:hAnsi="標楷體"/>
                <w:noProof/>
                <w:sz w:val="20"/>
                <w:szCs w:val="20"/>
              </w:rPr>
            </w:pPr>
            <w:r w:rsidRPr="00F11AE8">
              <w:rPr>
                <w:rFonts w:ascii="標楷體" w:eastAsia="標楷體" w:hAnsi="標楷體" w:hint="eastAsia"/>
                <w:noProof/>
                <w:sz w:val="20"/>
                <w:szCs w:val="20"/>
              </w:rPr>
              <w:t>融入</w:t>
            </w:r>
          </w:p>
        </w:tc>
        <w:tc>
          <w:tcPr>
            <w:tcW w:w="457" w:type="dxa"/>
            <w:gridSpan w:val="2"/>
            <w:tcBorders>
              <w:top w:val="single" w:sz="4" w:space="0" w:color="000000"/>
              <w:left w:val="single" w:sz="4" w:space="0" w:color="auto"/>
              <w:bottom w:val="single" w:sz="4" w:space="0" w:color="000000"/>
            </w:tcBorders>
            <w:shd w:val="clear" w:color="auto" w:fill="EEECE1"/>
            <w:vAlign w:val="center"/>
          </w:tcPr>
          <w:p w:rsidR="003A72E7" w:rsidRPr="00F11AE8" w:rsidRDefault="003A72E7" w:rsidP="00F11AE8">
            <w:pPr>
              <w:snapToGrid w:val="0"/>
              <w:spacing w:line="360" w:lineRule="exact"/>
              <w:jc w:val="center"/>
              <w:rPr>
                <w:rFonts w:ascii="標楷體" w:eastAsia="標楷體" w:hAnsi="標楷體"/>
                <w:noProof/>
                <w:sz w:val="20"/>
                <w:szCs w:val="20"/>
              </w:rPr>
            </w:pPr>
            <w:r w:rsidRPr="00F11AE8">
              <w:rPr>
                <w:rFonts w:ascii="標楷體" w:eastAsia="標楷體" w:hAnsi="標楷體" w:hint="eastAsia"/>
                <w:noProof/>
                <w:sz w:val="20"/>
                <w:szCs w:val="20"/>
              </w:rPr>
              <w:t>實質內涵</w:t>
            </w:r>
          </w:p>
        </w:tc>
        <w:tc>
          <w:tcPr>
            <w:tcW w:w="9629" w:type="dxa"/>
            <w:gridSpan w:val="6"/>
            <w:tcBorders>
              <w:top w:val="single" w:sz="4" w:space="0" w:color="000000"/>
              <w:right w:val="single" w:sz="4" w:space="0" w:color="000000"/>
            </w:tcBorders>
          </w:tcPr>
          <w:p w:rsidR="003A72E7" w:rsidRPr="003A72E7" w:rsidRDefault="003A72E7" w:rsidP="003A72E7">
            <w:pPr>
              <w:snapToGrid w:val="0"/>
              <w:spacing w:line="360" w:lineRule="exact"/>
              <w:rPr>
                <w:rFonts w:ascii="標楷體" w:eastAsia="標楷體" w:hAnsi="標楷體"/>
                <w:noProof/>
                <w:sz w:val="20"/>
                <w:szCs w:val="20"/>
              </w:rPr>
            </w:pPr>
            <w:r w:rsidRPr="00F11AE8">
              <w:rPr>
                <w:rFonts w:ascii="標楷體" w:eastAsia="標楷體" w:hAnsi="標楷體" w:hint="eastAsia"/>
                <w:noProof/>
                <w:sz w:val="20"/>
                <w:szCs w:val="20"/>
              </w:rPr>
              <w:t>人U9 理解法律對社會上原住民、身心障礙者等弱勢所提供各種平權措施，旨在促進期擁有實質平等地位。</w:t>
            </w:r>
          </w:p>
          <w:p w:rsidR="003A72E7" w:rsidRPr="00F11AE8" w:rsidRDefault="003A72E7" w:rsidP="00F11AE8">
            <w:pPr>
              <w:pStyle w:val="Default"/>
              <w:spacing w:line="360" w:lineRule="exact"/>
              <w:rPr>
                <w:rFonts w:ascii="標楷體" w:eastAsia="標楷體" w:hAnsi="標楷體"/>
                <w:color w:val="auto"/>
                <w:sz w:val="20"/>
                <w:szCs w:val="20"/>
              </w:rPr>
            </w:pPr>
            <w:r w:rsidRPr="00F11AE8">
              <w:rPr>
                <w:rFonts w:ascii="標楷體" w:eastAsia="標楷體" w:hAnsi="標楷體"/>
                <w:color w:val="auto"/>
                <w:sz w:val="20"/>
                <w:szCs w:val="20"/>
              </w:rPr>
              <w:t>原U6</w:t>
            </w:r>
            <w:r w:rsidRPr="00F11AE8">
              <w:rPr>
                <w:rFonts w:ascii="標楷體" w:eastAsia="標楷體" w:hAnsi="標楷體" w:hint="eastAsia"/>
                <w:color w:val="auto"/>
                <w:sz w:val="20"/>
                <w:szCs w:val="20"/>
              </w:rPr>
              <w:t xml:space="preserve"> </w:t>
            </w:r>
            <w:r w:rsidRPr="00F11AE8">
              <w:rPr>
                <w:rFonts w:ascii="標楷體" w:eastAsia="標楷體" w:hAnsi="標楷體"/>
                <w:color w:val="auto"/>
                <w:sz w:val="20"/>
                <w:szCs w:val="20"/>
              </w:rPr>
              <w:t>關注原住民族當前重要議題，促進跨文化的溝通及理解。</w:t>
            </w:r>
          </w:p>
          <w:p w:rsidR="003A72E7" w:rsidRPr="00F11AE8" w:rsidRDefault="003A72E7" w:rsidP="00F11AE8">
            <w:pPr>
              <w:pStyle w:val="Default"/>
              <w:spacing w:line="360" w:lineRule="exact"/>
              <w:rPr>
                <w:rFonts w:ascii="標楷體" w:eastAsia="標楷體" w:hAnsi="標楷體"/>
                <w:noProof/>
                <w:color w:val="auto"/>
                <w:sz w:val="20"/>
                <w:szCs w:val="20"/>
              </w:rPr>
            </w:pPr>
            <w:r w:rsidRPr="00F11AE8">
              <w:rPr>
                <w:rFonts w:ascii="標楷體" w:eastAsia="標楷體" w:hAnsi="標楷體" w:hint="eastAsia"/>
                <w:noProof/>
                <w:color w:val="auto"/>
                <w:sz w:val="20"/>
                <w:szCs w:val="20"/>
                <w:lang w:eastAsia="zh-HK"/>
              </w:rPr>
              <w:t>多</w:t>
            </w:r>
            <w:r w:rsidRPr="00F11AE8">
              <w:rPr>
                <w:rFonts w:ascii="標楷體" w:eastAsia="標楷體" w:hAnsi="標楷體" w:hint="eastAsia"/>
                <w:noProof/>
                <w:color w:val="auto"/>
                <w:sz w:val="20"/>
                <w:szCs w:val="20"/>
              </w:rPr>
              <w:t>U1 肯認並樂於宣揚我族的文化。</w:t>
            </w:r>
          </w:p>
          <w:p w:rsidR="003A72E7" w:rsidRPr="00F11AE8" w:rsidRDefault="003A72E7" w:rsidP="00F11AE8">
            <w:pPr>
              <w:pStyle w:val="Default"/>
              <w:spacing w:line="360" w:lineRule="exact"/>
              <w:rPr>
                <w:rFonts w:ascii="標楷體" w:eastAsia="標楷體" w:hAnsi="標楷體"/>
                <w:noProof/>
                <w:color w:val="auto"/>
                <w:sz w:val="20"/>
                <w:szCs w:val="20"/>
              </w:rPr>
            </w:pPr>
            <w:r w:rsidRPr="00F11AE8">
              <w:rPr>
                <w:rFonts w:ascii="標楷體" w:eastAsia="標楷體" w:hAnsi="標楷體" w:hint="eastAsia"/>
                <w:noProof/>
                <w:color w:val="auto"/>
                <w:sz w:val="20"/>
                <w:szCs w:val="20"/>
                <w:lang w:eastAsia="zh-HK"/>
              </w:rPr>
              <w:t>原</w:t>
            </w:r>
            <w:r w:rsidRPr="00F11AE8">
              <w:rPr>
                <w:rFonts w:ascii="標楷體" w:eastAsia="標楷體" w:hAnsi="標楷體"/>
                <w:noProof/>
                <w:color w:val="auto"/>
                <w:sz w:val="20"/>
                <w:szCs w:val="20"/>
              </w:rPr>
              <w:t>U12 了解當代社會環境變遷下的原住民族文化傳承議題。</w:t>
            </w:r>
          </w:p>
          <w:p w:rsidR="003A72E7" w:rsidRPr="003A72E7" w:rsidRDefault="003A72E7" w:rsidP="00F11AE8">
            <w:pPr>
              <w:pStyle w:val="Default"/>
              <w:spacing w:line="360" w:lineRule="exact"/>
              <w:rPr>
                <w:rFonts w:ascii="標楷體" w:eastAsia="標楷體" w:hAnsi="標楷體"/>
                <w:noProof/>
                <w:color w:val="auto"/>
                <w:sz w:val="20"/>
                <w:szCs w:val="20"/>
              </w:rPr>
            </w:pPr>
            <w:r w:rsidRPr="00F11AE8">
              <w:rPr>
                <w:rFonts w:ascii="標楷體" w:eastAsia="標楷體" w:hAnsi="標楷體"/>
                <w:noProof/>
                <w:color w:val="auto"/>
                <w:sz w:val="20"/>
                <w:szCs w:val="20"/>
              </w:rPr>
              <w:t>原U17 跨族群共思如何互相尊重與共存共榮的解決原住民族生存與發展的考驗。</w:t>
            </w:r>
          </w:p>
        </w:tc>
      </w:tr>
      <w:tr w:rsidR="007363B6" w:rsidRPr="00F11AE8" w:rsidTr="00595A94">
        <w:trPr>
          <w:trHeight w:val="3290"/>
          <w:jc w:val="center"/>
        </w:trPr>
        <w:tc>
          <w:tcPr>
            <w:tcW w:w="457" w:type="dxa"/>
            <w:vMerge/>
            <w:tcBorders>
              <w:left w:val="single" w:sz="4" w:space="0" w:color="000000"/>
              <w:right w:val="single" w:sz="4" w:space="0" w:color="auto"/>
            </w:tcBorders>
            <w:shd w:val="clear" w:color="auto" w:fill="EEECE1"/>
            <w:vAlign w:val="center"/>
          </w:tcPr>
          <w:p w:rsidR="007363B6" w:rsidRPr="00F11AE8" w:rsidRDefault="007363B6" w:rsidP="00F11AE8">
            <w:pPr>
              <w:snapToGrid w:val="0"/>
              <w:spacing w:line="360" w:lineRule="exact"/>
              <w:jc w:val="center"/>
              <w:rPr>
                <w:rFonts w:ascii="標楷體" w:eastAsia="標楷體" w:hAnsi="標楷體"/>
                <w:noProof/>
                <w:sz w:val="20"/>
                <w:szCs w:val="20"/>
              </w:rPr>
            </w:pPr>
          </w:p>
        </w:tc>
        <w:tc>
          <w:tcPr>
            <w:tcW w:w="457" w:type="dxa"/>
            <w:gridSpan w:val="2"/>
            <w:tcBorders>
              <w:top w:val="single" w:sz="4" w:space="0" w:color="000000"/>
              <w:left w:val="single" w:sz="4" w:space="0" w:color="auto"/>
              <w:bottom w:val="single" w:sz="4" w:space="0" w:color="000000"/>
            </w:tcBorders>
            <w:shd w:val="clear" w:color="auto" w:fill="EEECE1"/>
            <w:vAlign w:val="center"/>
          </w:tcPr>
          <w:p w:rsidR="007363B6" w:rsidRPr="00F11AE8" w:rsidRDefault="007363B6" w:rsidP="00F11AE8">
            <w:pPr>
              <w:snapToGrid w:val="0"/>
              <w:spacing w:line="360" w:lineRule="exact"/>
              <w:jc w:val="center"/>
              <w:rPr>
                <w:rFonts w:ascii="標楷體" w:eastAsia="標楷體" w:hAnsi="標楷體"/>
                <w:noProof/>
                <w:sz w:val="20"/>
                <w:szCs w:val="20"/>
              </w:rPr>
            </w:pPr>
            <w:r w:rsidRPr="00F11AE8">
              <w:rPr>
                <w:rFonts w:ascii="標楷體" w:eastAsia="標楷體" w:hAnsi="標楷體"/>
                <w:noProof/>
                <w:sz w:val="20"/>
                <w:szCs w:val="20"/>
              </w:rPr>
              <w:t>所融入之</w:t>
            </w:r>
            <w:r w:rsidRPr="00F11AE8">
              <w:rPr>
                <w:rFonts w:ascii="標楷體" w:eastAsia="標楷體" w:hAnsi="標楷體" w:hint="eastAsia"/>
                <w:noProof/>
                <w:sz w:val="20"/>
                <w:szCs w:val="20"/>
              </w:rPr>
              <w:t>學</w:t>
            </w:r>
          </w:p>
          <w:p w:rsidR="007363B6" w:rsidRPr="00F11AE8" w:rsidRDefault="007363B6" w:rsidP="00F11AE8">
            <w:pPr>
              <w:snapToGrid w:val="0"/>
              <w:spacing w:line="360" w:lineRule="exact"/>
              <w:jc w:val="center"/>
              <w:rPr>
                <w:rFonts w:ascii="標楷體" w:eastAsia="標楷體" w:hAnsi="標楷體"/>
                <w:noProof/>
                <w:sz w:val="20"/>
                <w:szCs w:val="20"/>
              </w:rPr>
            </w:pPr>
            <w:r w:rsidRPr="00F11AE8">
              <w:rPr>
                <w:rFonts w:ascii="標楷體" w:eastAsia="標楷體" w:hAnsi="標楷體" w:hint="eastAsia"/>
                <w:noProof/>
                <w:sz w:val="20"/>
                <w:szCs w:val="20"/>
              </w:rPr>
              <w:t>習重點</w:t>
            </w:r>
          </w:p>
        </w:tc>
        <w:tc>
          <w:tcPr>
            <w:tcW w:w="9629" w:type="dxa"/>
            <w:gridSpan w:val="6"/>
            <w:tcBorders>
              <w:top w:val="single" w:sz="4" w:space="0" w:color="000000"/>
              <w:right w:val="single" w:sz="4" w:space="0" w:color="000000"/>
            </w:tcBorders>
            <w:shd w:val="clear" w:color="auto" w:fill="E2EFD9" w:themeFill="accent6" w:themeFillTint="33"/>
          </w:tcPr>
          <w:p w:rsidR="007363B6" w:rsidRDefault="007363B6" w:rsidP="00F11AE8">
            <w:pPr>
              <w:snapToGrid w:val="0"/>
              <w:spacing w:line="360" w:lineRule="exact"/>
              <w:rPr>
                <w:rFonts w:ascii="標楷體" w:eastAsia="標楷體" w:hAnsi="標楷體"/>
                <w:noProof/>
                <w:sz w:val="20"/>
                <w:szCs w:val="20"/>
              </w:rPr>
            </w:pPr>
            <w:r w:rsidRPr="00F11AE8">
              <w:rPr>
                <w:rFonts w:ascii="標楷體" w:eastAsia="標楷體" w:hAnsi="標楷體" w:hint="eastAsia"/>
                <w:noProof/>
                <w:sz w:val="20"/>
                <w:szCs w:val="20"/>
              </w:rPr>
              <w:t>歷Ba-V-2當代原住民的處境與權利伸張。</w:t>
            </w:r>
          </w:p>
          <w:p w:rsidR="007363B6" w:rsidRPr="00F11AE8" w:rsidRDefault="007363B6" w:rsidP="00F11AE8">
            <w:pPr>
              <w:snapToGrid w:val="0"/>
              <w:spacing w:line="360" w:lineRule="exact"/>
              <w:rPr>
                <w:rFonts w:ascii="標楷體" w:eastAsia="標楷體" w:hAnsi="標楷體"/>
                <w:noProof/>
                <w:sz w:val="20"/>
                <w:szCs w:val="20"/>
              </w:rPr>
            </w:pPr>
            <w:r>
              <w:rPr>
                <w:rFonts w:ascii="標楷體" w:eastAsia="標楷體" w:hAnsi="標楷體" w:hint="eastAsia"/>
                <w:noProof/>
                <w:sz w:val="20"/>
                <w:szCs w:val="20"/>
              </w:rPr>
              <w:t xml:space="preserve">　　　　　</w:t>
            </w:r>
            <w:r w:rsidRPr="00F11AE8">
              <w:rPr>
                <w:rFonts w:ascii="標楷體" w:eastAsia="標楷體" w:hAnsi="標楷體" w:hint="eastAsia"/>
                <w:noProof/>
                <w:sz w:val="20"/>
                <w:szCs w:val="20"/>
              </w:rPr>
              <w:t>(</w:t>
            </w:r>
            <w:r>
              <w:rPr>
                <w:rFonts w:ascii="標楷體" w:eastAsia="標楷體" w:hAnsi="標楷體" w:hint="eastAsia"/>
                <w:noProof/>
                <w:sz w:val="20"/>
                <w:szCs w:val="20"/>
              </w:rPr>
              <w:t>第一單元</w:t>
            </w:r>
            <w:r w:rsidRPr="00F11AE8">
              <w:rPr>
                <w:rFonts w:ascii="標楷體" w:eastAsia="標楷體" w:hAnsi="標楷體" w:hint="eastAsia"/>
                <w:noProof/>
                <w:sz w:val="20"/>
                <w:szCs w:val="20"/>
              </w:rPr>
              <w:t>融入</w:t>
            </w:r>
            <w:r>
              <w:rPr>
                <w:rFonts w:ascii="標楷體" w:eastAsia="標楷體" w:hAnsi="標楷體" w:hint="eastAsia"/>
                <w:noProof/>
                <w:sz w:val="20"/>
                <w:szCs w:val="20"/>
              </w:rPr>
              <w:t>原住民族</w:t>
            </w:r>
            <w:r>
              <w:rPr>
                <w:rFonts w:ascii="新細明體" w:hAnsi="新細明體" w:hint="eastAsia"/>
                <w:noProof/>
                <w:sz w:val="20"/>
                <w:szCs w:val="20"/>
              </w:rPr>
              <w:t>、</w:t>
            </w:r>
            <w:r w:rsidRPr="00F11AE8">
              <w:rPr>
                <w:rFonts w:ascii="標楷體" w:eastAsia="標楷體" w:hAnsi="標楷體" w:hint="eastAsia"/>
                <w:noProof/>
                <w:sz w:val="20"/>
                <w:szCs w:val="20"/>
              </w:rPr>
              <w:t>人權教育議題)</w:t>
            </w:r>
          </w:p>
          <w:p w:rsidR="007363B6" w:rsidRDefault="007363B6" w:rsidP="00F11AE8">
            <w:pPr>
              <w:snapToGrid w:val="0"/>
              <w:spacing w:line="360" w:lineRule="exact"/>
              <w:rPr>
                <w:rFonts w:ascii="標楷體" w:eastAsia="標楷體" w:hAnsi="標楷體"/>
                <w:sz w:val="20"/>
                <w:szCs w:val="20"/>
              </w:rPr>
            </w:pPr>
            <w:r w:rsidRPr="00F11AE8">
              <w:rPr>
                <w:rFonts w:ascii="標楷體" w:eastAsia="標楷體" w:hAnsi="標楷體" w:hint="eastAsia"/>
                <w:noProof/>
                <w:sz w:val="20"/>
                <w:szCs w:val="20"/>
              </w:rPr>
              <w:t>國</w:t>
            </w:r>
            <w:r w:rsidRPr="00F11AE8">
              <w:rPr>
                <w:rFonts w:ascii="標楷體" w:eastAsia="標楷體" w:hAnsi="標楷體"/>
                <w:sz w:val="20"/>
                <w:szCs w:val="20"/>
              </w:rPr>
              <w:t>5-</w:t>
            </w:r>
            <w:r w:rsidRPr="00F11AE8">
              <w:rPr>
                <w:rFonts w:ascii="標楷體" w:eastAsia="標楷體" w:hAnsi="標楷體" w:cs="細明體" w:hint="eastAsia"/>
                <w:sz w:val="20"/>
                <w:szCs w:val="20"/>
              </w:rPr>
              <w:t>Ⅴ</w:t>
            </w:r>
            <w:r w:rsidRPr="00F11AE8">
              <w:rPr>
                <w:rFonts w:ascii="標楷體" w:eastAsia="標楷體" w:hAnsi="標楷體"/>
                <w:sz w:val="20"/>
                <w:szCs w:val="20"/>
              </w:rPr>
              <w:t>-3 大量閱讀多元文本，探討文本如何反應文化與社會現象中的議題，以拓展閱讀視野與生命意境。</w:t>
            </w:r>
          </w:p>
          <w:p w:rsidR="007363B6" w:rsidRPr="00F11AE8" w:rsidRDefault="007363B6" w:rsidP="00F11AE8">
            <w:pPr>
              <w:snapToGrid w:val="0"/>
              <w:spacing w:line="360" w:lineRule="exact"/>
              <w:rPr>
                <w:rFonts w:ascii="標楷體" w:eastAsia="標楷體" w:hAnsi="標楷體"/>
                <w:sz w:val="20"/>
                <w:szCs w:val="20"/>
              </w:rPr>
            </w:pPr>
            <w:r>
              <w:rPr>
                <w:rFonts w:ascii="標楷體" w:eastAsia="標楷體" w:hAnsi="標楷體" w:hint="eastAsia"/>
                <w:sz w:val="20"/>
                <w:szCs w:val="20"/>
              </w:rPr>
              <w:t xml:space="preserve">　　　　</w:t>
            </w:r>
            <w:r w:rsidRPr="00F11AE8">
              <w:rPr>
                <w:rFonts w:ascii="標楷體" w:eastAsia="標楷體" w:hAnsi="標楷體" w:hint="eastAsia"/>
                <w:sz w:val="20"/>
                <w:szCs w:val="20"/>
              </w:rPr>
              <w:t>(第二單元 融入原住民族教育議題)</w:t>
            </w:r>
          </w:p>
          <w:p w:rsidR="007363B6" w:rsidRDefault="007363B6" w:rsidP="003A72E7">
            <w:pPr>
              <w:snapToGrid w:val="0"/>
              <w:spacing w:line="360" w:lineRule="exact"/>
              <w:ind w:left="1004" w:hangingChars="502" w:hanging="1004"/>
              <w:rPr>
                <w:rFonts w:ascii="標楷體" w:eastAsia="標楷體" w:hAnsi="標楷體"/>
                <w:sz w:val="20"/>
                <w:szCs w:val="20"/>
              </w:rPr>
            </w:pPr>
            <w:r>
              <w:rPr>
                <w:rFonts w:ascii="標楷體" w:eastAsia="標楷體" w:hAnsi="標楷體" w:hint="eastAsia"/>
                <w:sz w:val="20"/>
                <w:szCs w:val="20"/>
              </w:rPr>
              <w:t>國</w:t>
            </w:r>
            <w:r w:rsidRPr="00F11AE8">
              <w:rPr>
                <w:rFonts w:ascii="標楷體" w:eastAsia="標楷體" w:hAnsi="標楷體" w:hint="eastAsia"/>
                <w:sz w:val="20"/>
                <w:szCs w:val="20"/>
              </w:rPr>
              <w:t>5-Ⅴ-6 在閱讀過程中認識多元價值、尊重多元文化，思考生活品質、人類發展及環境永續經營的意義與關係。</w:t>
            </w:r>
          </w:p>
          <w:p w:rsidR="007363B6" w:rsidRPr="00F11AE8" w:rsidRDefault="007363B6" w:rsidP="00625C0A">
            <w:pPr>
              <w:snapToGrid w:val="0"/>
              <w:spacing w:line="360" w:lineRule="exact"/>
              <w:rPr>
                <w:rFonts w:ascii="標楷體" w:eastAsia="標楷體" w:hAnsi="標楷體"/>
                <w:noProof/>
                <w:sz w:val="20"/>
                <w:szCs w:val="20"/>
              </w:rPr>
            </w:pPr>
            <w:r>
              <w:rPr>
                <w:rFonts w:ascii="標楷體" w:eastAsia="標楷體" w:hAnsi="標楷體" w:hint="eastAsia"/>
                <w:sz w:val="20"/>
                <w:szCs w:val="20"/>
              </w:rPr>
              <w:t xml:space="preserve">　　　　　</w:t>
            </w:r>
            <w:r w:rsidRPr="00F11AE8">
              <w:rPr>
                <w:rFonts w:ascii="標楷體" w:eastAsia="標楷體" w:hAnsi="標楷體" w:hint="eastAsia"/>
                <w:sz w:val="20"/>
                <w:szCs w:val="20"/>
              </w:rPr>
              <w:t>(</w:t>
            </w:r>
            <w:r w:rsidRPr="003A72E7">
              <w:rPr>
                <w:rFonts w:ascii="標楷體" w:eastAsia="標楷體" w:hAnsi="標楷體" w:hint="eastAsia"/>
                <w:sz w:val="20"/>
                <w:szCs w:val="20"/>
                <w:lang w:eastAsia="zh-HK"/>
              </w:rPr>
              <w:t>第</w:t>
            </w:r>
            <w:r w:rsidRPr="003A72E7">
              <w:rPr>
                <w:rFonts w:ascii="標楷體" w:eastAsia="標楷體" w:hAnsi="標楷體" w:hint="eastAsia"/>
                <w:sz w:val="20"/>
                <w:szCs w:val="20"/>
              </w:rPr>
              <w:t>三單元</w:t>
            </w:r>
            <w:r w:rsidRPr="00625C0A">
              <w:rPr>
                <w:rFonts w:ascii="標楷體" w:eastAsia="標楷體" w:hAnsi="標楷體" w:hint="eastAsia"/>
                <w:sz w:val="20"/>
                <w:szCs w:val="20"/>
                <w:lang w:eastAsia="zh-HK"/>
              </w:rPr>
              <w:t>融</w:t>
            </w:r>
            <w:r w:rsidRPr="00F11AE8">
              <w:rPr>
                <w:rFonts w:ascii="標楷體" w:eastAsia="標楷體" w:hAnsi="標楷體" w:hint="eastAsia"/>
                <w:sz w:val="20"/>
                <w:szCs w:val="20"/>
                <w:lang w:eastAsia="zh-HK"/>
              </w:rPr>
              <w:t>入原住民族</w:t>
            </w:r>
            <w:r w:rsidRPr="00F11AE8">
              <w:rPr>
                <w:rFonts w:ascii="標楷體" w:eastAsia="標楷體" w:hAnsi="標楷體" w:hint="eastAsia"/>
                <w:sz w:val="20"/>
                <w:szCs w:val="20"/>
              </w:rPr>
              <w:t>、閱讀素養教育</w:t>
            </w:r>
            <w:r w:rsidRPr="00F11AE8">
              <w:rPr>
                <w:rFonts w:ascii="標楷體" w:eastAsia="標楷體" w:hAnsi="標楷體" w:hint="eastAsia"/>
                <w:sz w:val="20"/>
                <w:szCs w:val="20"/>
                <w:lang w:eastAsia="zh-HK"/>
              </w:rPr>
              <w:t>議題)</w:t>
            </w:r>
          </w:p>
          <w:p w:rsidR="007363B6" w:rsidRDefault="007363B6" w:rsidP="00F11AE8">
            <w:pPr>
              <w:snapToGrid w:val="0"/>
              <w:spacing w:line="360" w:lineRule="exact"/>
              <w:rPr>
                <w:rFonts w:ascii="標楷體" w:eastAsia="標楷體" w:hAnsi="標楷體"/>
                <w:sz w:val="20"/>
                <w:szCs w:val="20"/>
              </w:rPr>
            </w:pPr>
            <w:r>
              <w:rPr>
                <w:rFonts w:ascii="標楷體" w:eastAsia="標楷體" w:hAnsi="標楷體" w:hint="eastAsia"/>
                <w:sz w:val="20"/>
                <w:szCs w:val="20"/>
              </w:rPr>
              <w:t>英2-V-8 能以簡易英語參與引導式討論</w:t>
            </w:r>
          </w:p>
          <w:p w:rsidR="007363B6" w:rsidRPr="00F11AE8" w:rsidRDefault="007363B6" w:rsidP="00F11AE8">
            <w:pPr>
              <w:snapToGrid w:val="0"/>
              <w:spacing w:line="360" w:lineRule="exact"/>
              <w:rPr>
                <w:rFonts w:ascii="標楷體" w:eastAsia="標楷體" w:hAnsi="標楷體"/>
                <w:noProof/>
                <w:sz w:val="20"/>
                <w:szCs w:val="20"/>
              </w:rPr>
            </w:pPr>
            <w:r>
              <w:rPr>
                <w:rFonts w:ascii="標楷體" w:eastAsia="標楷體" w:hAnsi="標楷體" w:hint="eastAsia"/>
                <w:sz w:val="20"/>
                <w:szCs w:val="20"/>
              </w:rPr>
              <w:t xml:space="preserve">　　　　</w:t>
            </w:r>
            <w:r w:rsidRPr="007363B6">
              <w:rPr>
                <w:rFonts w:ascii="標楷體" w:eastAsia="標楷體" w:hAnsi="標楷體" w:hint="eastAsia"/>
                <w:sz w:val="20"/>
                <w:szCs w:val="20"/>
              </w:rPr>
              <w:t>(第四單元融入原住民族、英文閱讀素養教育議題)</w:t>
            </w:r>
          </w:p>
        </w:tc>
      </w:tr>
      <w:tr w:rsidR="00E70DD5" w:rsidRPr="00F11AE8" w:rsidTr="00F11AE8">
        <w:trPr>
          <w:trHeight w:val="50"/>
          <w:jc w:val="center"/>
        </w:trPr>
        <w:tc>
          <w:tcPr>
            <w:tcW w:w="914" w:type="dxa"/>
            <w:gridSpan w:val="3"/>
            <w:vMerge w:val="restart"/>
            <w:tcBorders>
              <w:top w:val="single" w:sz="4" w:space="0" w:color="000000"/>
              <w:left w:val="single" w:sz="4" w:space="0" w:color="000000"/>
              <w:bottom w:val="single" w:sz="4" w:space="0" w:color="000000"/>
              <w:right w:val="single" w:sz="4" w:space="0" w:color="auto"/>
            </w:tcBorders>
            <w:shd w:val="clear" w:color="auto" w:fill="EEECE1"/>
            <w:vAlign w:val="center"/>
          </w:tcPr>
          <w:p w:rsidR="00E70DD5" w:rsidRPr="00F11AE8" w:rsidRDefault="00E70DD5" w:rsidP="00F11AE8">
            <w:pPr>
              <w:snapToGrid w:val="0"/>
              <w:spacing w:line="360" w:lineRule="exact"/>
              <w:jc w:val="center"/>
              <w:rPr>
                <w:rFonts w:ascii="標楷體" w:eastAsia="標楷體" w:hAnsi="標楷體"/>
                <w:noProof/>
                <w:sz w:val="20"/>
                <w:szCs w:val="20"/>
              </w:rPr>
            </w:pPr>
            <w:r w:rsidRPr="00F11AE8">
              <w:rPr>
                <w:rFonts w:ascii="標楷體" w:eastAsia="標楷體" w:hAnsi="標楷體" w:hint="eastAsia"/>
                <w:noProof/>
                <w:sz w:val="20"/>
                <w:szCs w:val="20"/>
              </w:rPr>
              <w:t>教</w:t>
            </w:r>
          </w:p>
          <w:p w:rsidR="00E70DD5" w:rsidRPr="00F11AE8" w:rsidRDefault="00E70DD5" w:rsidP="00F11AE8">
            <w:pPr>
              <w:snapToGrid w:val="0"/>
              <w:spacing w:line="360" w:lineRule="exact"/>
              <w:jc w:val="center"/>
              <w:rPr>
                <w:rFonts w:ascii="標楷體" w:eastAsia="標楷體" w:hAnsi="標楷體"/>
                <w:noProof/>
                <w:sz w:val="20"/>
                <w:szCs w:val="20"/>
              </w:rPr>
            </w:pPr>
            <w:r w:rsidRPr="00F11AE8">
              <w:rPr>
                <w:rFonts w:ascii="標楷體" w:eastAsia="標楷體" w:hAnsi="標楷體" w:hint="eastAsia"/>
                <w:noProof/>
                <w:sz w:val="20"/>
                <w:szCs w:val="20"/>
              </w:rPr>
              <w:t>材</w:t>
            </w:r>
          </w:p>
          <w:p w:rsidR="00E70DD5" w:rsidRPr="00F11AE8" w:rsidRDefault="00E70DD5" w:rsidP="00F11AE8">
            <w:pPr>
              <w:snapToGrid w:val="0"/>
              <w:spacing w:line="360" w:lineRule="exact"/>
              <w:jc w:val="center"/>
              <w:rPr>
                <w:rFonts w:ascii="標楷體" w:eastAsia="標楷體" w:hAnsi="標楷體"/>
                <w:noProof/>
                <w:sz w:val="20"/>
                <w:szCs w:val="20"/>
              </w:rPr>
            </w:pPr>
            <w:r w:rsidRPr="00F11AE8">
              <w:rPr>
                <w:rFonts w:ascii="標楷體" w:eastAsia="標楷體" w:hAnsi="標楷體" w:hint="eastAsia"/>
                <w:noProof/>
                <w:sz w:val="20"/>
                <w:szCs w:val="20"/>
              </w:rPr>
              <w:t>來</w:t>
            </w:r>
          </w:p>
          <w:p w:rsidR="00E70DD5" w:rsidRPr="00F11AE8" w:rsidRDefault="00E70DD5" w:rsidP="00F11AE8">
            <w:pPr>
              <w:snapToGrid w:val="0"/>
              <w:spacing w:line="360" w:lineRule="exact"/>
              <w:jc w:val="center"/>
              <w:rPr>
                <w:rFonts w:ascii="標楷體" w:eastAsia="標楷體" w:hAnsi="標楷體"/>
                <w:noProof/>
                <w:sz w:val="20"/>
                <w:szCs w:val="20"/>
              </w:rPr>
            </w:pPr>
            <w:r w:rsidRPr="00F11AE8">
              <w:rPr>
                <w:rFonts w:ascii="標楷體" w:eastAsia="標楷體" w:hAnsi="標楷體" w:hint="eastAsia"/>
                <w:noProof/>
                <w:sz w:val="20"/>
                <w:szCs w:val="20"/>
              </w:rPr>
              <w:t>源</w:t>
            </w:r>
          </w:p>
        </w:tc>
        <w:tc>
          <w:tcPr>
            <w:tcW w:w="9629" w:type="dxa"/>
            <w:gridSpan w:val="6"/>
            <w:tcBorders>
              <w:top w:val="single" w:sz="4" w:space="0" w:color="000000"/>
              <w:left w:val="single" w:sz="4" w:space="0" w:color="auto"/>
              <w:bottom w:val="single" w:sz="4" w:space="0" w:color="000000"/>
              <w:right w:val="single" w:sz="4" w:space="0" w:color="000000"/>
            </w:tcBorders>
            <w:shd w:val="clear" w:color="auto" w:fill="FFFFFF"/>
          </w:tcPr>
          <w:p w:rsidR="00B370B6" w:rsidRPr="0023670F" w:rsidRDefault="00B370B6" w:rsidP="00F11AE8">
            <w:pPr>
              <w:snapToGrid w:val="0"/>
              <w:spacing w:line="360" w:lineRule="exact"/>
              <w:rPr>
                <w:rFonts w:ascii="標楷體" w:eastAsia="標楷體" w:hAnsi="標楷體"/>
                <w:noProof/>
                <w:sz w:val="20"/>
                <w:szCs w:val="20"/>
              </w:rPr>
            </w:pPr>
            <w:r w:rsidRPr="0023670F">
              <w:rPr>
                <w:rFonts w:ascii="標楷體" w:eastAsia="標楷體" w:hAnsi="標楷體" w:hint="eastAsia"/>
                <w:noProof/>
                <w:sz w:val="20"/>
                <w:szCs w:val="20"/>
              </w:rPr>
              <w:t>歷史、公民</w:t>
            </w:r>
          </w:p>
          <w:p w:rsidR="00B370B6" w:rsidRPr="0023670F" w:rsidRDefault="00B370B6" w:rsidP="00F11AE8">
            <w:pPr>
              <w:pStyle w:val="a3"/>
              <w:numPr>
                <w:ilvl w:val="0"/>
                <w:numId w:val="18"/>
              </w:numPr>
              <w:snapToGrid w:val="0"/>
              <w:spacing w:line="360" w:lineRule="exact"/>
              <w:ind w:leftChars="0"/>
              <w:rPr>
                <w:rFonts w:ascii="標楷體" w:eastAsia="標楷體" w:hAnsi="標楷體"/>
                <w:noProof/>
                <w:sz w:val="20"/>
                <w:szCs w:val="20"/>
              </w:rPr>
            </w:pPr>
            <w:r w:rsidRPr="0023670F">
              <w:rPr>
                <w:rFonts w:ascii="標楷體" w:eastAsia="標楷體" w:hAnsi="標楷體" w:hint="eastAsia"/>
                <w:noProof/>
                <w:sz w:val="20"/>
                <w:szCs w:val="20"/>
              </w:rPr>
              <w:t>高中歷史第一冊教課書(三民，薛化元編著)。</w:t>
            </w:r>
          </w:p>
          <w:p w:rsidR="00B370B6" w:rsidRPr="0023670F" w:rsidRDefault="00B370B6" w:rsidP="00F11AE8">
            <w:pPr>
              <w:pStyle w:val="a3"/>
              <w:numPr>
                <w:ilvl w:val="0"/>
                <w:numId w:val="18"/>
              </w:numPr>
              <w:snapToGrid w:val="0"/>
              <w:spacing w:line="360" w:lineRule="exact"/>
              <w:ind w:leftChars="0"/>
              <w:rPr>
                <w:rFonts w:ascii="標楷體" w:eastAsia="標楷體" w:hAnsi="標楷體"/>
                <w:noProof/>
                <w:sz w:val="20"/>
                <w:szCs w:val="20"/>
              </w:rPr>
            </w:pPr>
            <w:r w:rsidRPr="0023670F">
              <w:rPr>
                <w:rFonts w:ascii="標楷體" w:eastAsia="標楷體" w:hAnsi="標楷體" w:hint="eastAsia"/>
                <w:noProof/>
                <w:sz w:val="20"/>
                <w:szCs w:val="20"/>
              </w:rPr>
              <w:t>原住民委員會-阿美族簡介、生活圖像、風俗民情</w:t>
            </w:r>
          </w:p>
          <w:p w:rsidR="00B370B6" w:rsidRPr="0023670F" w:rsidRDefault="004C1C76" w:rsidP="00F11AE8">
            <w:pPr>
              <w:pStyle w:val="a3"/>
              <w:snapToGrid w:val="0"/>
              <w:spacing w:line="360" w:lineRule="exact"/>
              <w:ind w:leftChars="0" w:left="360"/>
              <w:rPr>
                <w:rFonts w:ascii="標楷體" w:eastAsia="標楷體" w:hAnsi="標楷體"/>
                <w:sz w:val="20"/>
                <w:szCs w:val="20"/>
              </w:rPr>
            </w:pPr>
            <w:hyperlink r:id="rId8" w:history="1">
              <w:r w:rsidR="00B370B6" w:rsidRPr="0023670F">
                <w:rPr>
                  <w:rFonts w:ascii="標楷體" w:eastAsia="標楷體" w:hAnsi="標楷體"/>
                  <w:sz w:val="20"/>
                  <w:szCs w:val="20"/>
                </w:rPr>
                <w:t>https://www.apc.gov.tw/portal/docList.html?CID=7AD36169AB07E1D0</w:t>
              </w:r>
            </w:hyperlink>
          </w:p>
          <w:p w:rsidR="00B370B6" w:rsidRPr="0023670F" w:rsidRDefault="00B370B6" w:rsidP="00F11AE8">
            <w:pPr>
              <w:pStyle w:val="a3"/>
              <w:numPr>
                <w:ilvl w:val="0"/>
                <w:numId w:val="18"/>
              </w:numPr>
              <w:snapToGrid w:val="0"/>
              <w:spacing w:line="360" w:lineRule="exact"/>
              <w:ind w:leftChars="0"/>
              <w:rPr>
                <w:rFonts w:ascii="標楷體" w:eastAsia="標楷體" w:hAnsi="標楷體"/>
                <w:noProof/>
                <w:sz w:val="20"/>
                <w:szCs w:val="20"/>
              </w:rPr>
            </w:pPr>
            <w:r w:rsidRPr="0023670F">
              <w:rPr>
                <w:rFonts w:ascii="標楷體" w:eastAsia="標楷體" w:hAnsi="標楷體" w:hint="eastAsia"/>
                <w:noProof/>
                <w:sz w:val="20"/>
                <w:szCs w:val="20"/>
              </w:rPr>
              <w:t>全國法規資料處-原住民族基本法</w:t>
            </w:r>
          </w:p>
          <w:p w:rsidR="00B370B6" w:rsidRPr="0023670F" w:rsidRDefault="004C1C76" w:rsidP="00F11AE8">
            <w:pPr>
              <w:pStyle w:val="a3"/>
              <w:snapToGrid w:val="0"/>
              <w:spacing w:line="360" w:lineRule="exact"/>
              <w:ind w:leftChars="0" w:left="360"/>
              <w:rPr>
                <w:rFonts w:ascii="標楷體" w:eastAsia="標楷體" w:hAnsi="標楷體"/>
                <w:sz w:val="20"/>
                <w:szCs w:val="20"/>
              </w:rPr>
            </w:pPr>
            <w:hyperlink r:id="rId9" w:history="1">
              <w:r w:rsidR="00B370B6" w:rsidRPr="0023670F">
                <w:rPr>
                  <w:rFonts w:ascii="標楷體" w:eastAsia="標楷體" w:hAnsi="標楷體"/>
                  <w:sz w:val="20"/>
                  <w:szCs w:val="20"/>
                </w:rPr>
                <w:t>https://law.moj.gov.tw/LawClass/LawAll.aspx?PCode=D0130003</w:t>
              </w:r>
            </w:hyperlink>
          </w:p>
          <w:p w:rsidR="00B370B6" w:rsidRPr="0023670F" w:rsidRDefault="00B370B6" w:rsidP="00F11AE8">
            <w:pPr>
              <w:pStyle w:val="a3"/>
              <w:numPr>
                <w:ilvl w:val="0"/>
                <w:numId w:val="18"/>
              </w:numPr>
              <w:snapToGrid w:val="0"/>
              <w:spacing w:line="360" w:lineRule="exact"/>
              <w:ind w:leftChars="0"/>
              <w:rPr>
                <w:rFonts w:ascii="標楷體" w:eastAsia="標楷體" w:hAnsi="標楷體"/>
                <w:noProof/>
                <w:sz w:val="20"/>
                <w:szCs w:val="20"/>
              </w:rPr>
            </w:pPr>
            <w:r w:rsidRPr="0023670F">
              <w:rPr>
                <w:rFonts w:ascii="標楷體" w:eastAsia="標楷體" w:hAnsi="標楷體" w:hint="eastAsia"/>
                <w:noProof/>
                <w:sz w:val="20"/>
                <w:szCs w:val="20"/>
              </w:rPr>
              <w:t>【亞泥案懶人包】花蓮原住民40年的血淚，為大家介紹官商勾結下的「土地轉移大法」</w:t>
            </w:r>
          </w:p>
          <w:p w:rsidR="00B370B6" w:rsidRPr="0023670F" w:rsidRDefault="004C1C76" w:rsidP="00F11AE8">
            <w:pPr>
              <w:pStyle w:val="a3"/>
              <w:snapToGrid w:val="0"/>
              <w:spacing w:line="360" w:lineRule="exact"/>
              <w:ind w:leftChars="0" w:left="360"/>
              <w:rPr>
                <w:rFonts w:ascii="標楷體" w:eastAsia="標楷體" w:hAnsi="標楷體"/>
                <w:sz w:val="20"/>
                <w:szCs w:val="20"/>
              </w:rPr>
            </w:pPr>
            <w:hyperlink r:id="rId10" w:history="1">
              <w:r w:rsidR="00B370B6" w:rsidRPr="0023670F">
                <w:rPr>
                  <w:rFonts w:ascii="標楷體" w:eastAsia="標楷體" w:hAnsi="標楷體"/>
                  <w:sz w:val="20"/>
                  <w:szCs w:val="20"/>
                </w:rPr>
                <w:t>https://buzzorange.com/2017/05/11/hualien-asia-cement-corporation/</w:t>
              </w:r>
            </w:hyperlink>
          </w:p>
          <w:p w:rsidR="00B370B6" w:rsidRPr="0023670F" w:rsidRDefault="00B370B6" w:rsidP="00F11AE8">
            <w:pPr>
              <w:pStyle w:val="a3"/>
              <w:numPr>
                <w:ilvl w:val="0"/>
                <w:numId w:val="18"/>
              </w:numPr>
              <w:snapToGrid w:val="0"/>
              <w:spacing w:line="360" w:lineRule="exact"/>
              <w:ind w:leftChars="0"/>
              <w:rPr>
                <w:rFonts w:ascii="標楷體" w:eastAsia="標楷體" w:hAnsi="標楷體"/>
                <w:noProof/>
                <w:sz w:val="20"/>
                <w:szCs w:val="20"/>
              </w:rPr>
            </w:pPr>
            <w:r w:rsidRPr="0023670F">
              <w:rPr>
                <w:rFonts w:ascii="標楷體" w:eastAsia="標楷體" w:hAnsi="標楷體" w:hint="eastAsia"/>
                <w:noProof/>
                <w:sz w:val="20"/>
                <w:szCs w:val="20"/>
              </w:rPr>
              <w:t>我們的島 第901集 太魯閣之怒</w:t>
            </w:r>
          </w:p>
          <w:p w:rsidR="00B370B6" w:rsidRPr="0023670F" w:rsidRDefault="004C1C76" w:rsidP="00F11AE8">
            <w:pPr>
              <w:pStyle w:val="a3"/>
              <w:snapToGrid w:val="0"/>
              <w:spacing w:line="360" w:lineRule="exact"/>
              <w:ind w:leftChars="0" w:left="360"/>
              <w:rPr>
                <w:rFonts w:ascii="標楷體" w:eastAsia="標楷體" w:hAnsi="標楷體"/>
                <w:sz w:val="20"/>
                <w:szCs w:val="20"/>
              </w:rPr>
            </w:pPr>
            <w:hyperlink r:id="rId11" w:history="1">
              <w:r w:rsidR="00B370B6" w:rsidRPr="0023670F">
                <w:rPr>
                  <w:rFonts w:ascii="標楷體" w:eastAsia="標楷體" w:hAnsi="標楷體"/>
                  <w:sz w:val="20"/>
                  <w:szCs w:val="20"/>
                </w:rPr>
                <w:t>https://www.youtube.com/watch?v=biQxertOR60</w:t>
              </w:r>
            </w:hyperlink>
          </w:p>
          <w:p w:rsidR="00B370B6" w:rsidRPr="0023670F" w:rsidRDefault="00B370B6" w:rsidP="00F11AE8">
            <w:pPr>
              <w:pStyle w:val="a3"/>
              <w:numPr>
                <w:ilvl w:val="0"/>
                <w:numId w:val="18"/>
              </w:numPr>
              <w:snapToGrid w:val="0"/>
              <w:spacing w:line="360" w:lineRule="exact"/>
              <w:ind w:leftChars="0"/>
              <w:rPr>
                <w:rFonts w:ascii="標楷體" w:eastAsia="標楷體" w:hAnsi="標楷體"/>
                <w:noProof/>
                <w:sz w:val="20"/>
                <w:szCs w:val="20"/>
              </w:rPr>
            </w:pPr>
            <w:r w:rsidRPr="0023670F">
              <w:rPr>
                <w:rFonts w:ascii="標楷體" w:eastAsia="標楷體" w:hAnsi="標楷體" w:hint="eastAsia"/>
                <w:noProof/>
                <w:sz w:val="20"/>
                <w:szCs w:val="20"/>
              </w:rPr>
              <w:t>東森新聞-炸山取礦 直擊亞泥礦山【3600秒】</w:t>
            </w:r>
          </w:p>
          <w:p w:rsidR="00B370B6" w:rsidRPr="0023670F" w:rsidRDefault="004C1C76" w:rsidP="00F11AE8">
            <w:pPr>
              <w:pStyle w:val="a3"/>
              <w:snapToGrid w:val="0"/>
              <w:spacing w:line="360" w:lineRule="exact"/>
              <w:ind w:leftChars="0" w:left="360"/>
              <w:rPr>
                <w:rFonts w:ascii="標楷體" w:eastAsia="標楷體" w:hAnsi="標楷體"/>
                <w:sz w:val="20"/>
                <w:szCs w:val="20"/>
              </w:rPr>
            </w:pPr>
            <w:hyperlink r:id="rId12" w:history="1">
              <w:r w:rsidR="00B370B6" w:rsidRPr="0023670F">
                <w:rPr>
                  <w:rFonts w:ascii="標楷體" w:eastAsia="標楷體" w:hAnsi="標楷體"/>
                  <w:sz w:val="20"/>
                  <w:szCs w:val="20"/>
                </w:rPr>
                <w:t>https://www.youtube.com/watch?v=u4ohJ1is_Lo</w:t>
              </w:r>
            </w:hyperlink>
          </w:p>
          <w:p w:rsidR="00B370B6" w:rsidRPr="0023670F" w:rsidRDefault="00B370B6" w:rsidP="00F11AE8">
            <w:pPr>
              <w:pStyle w:val="a3"/>
              <w:numPr>
                <w:ilvl w:val="0"/>
                <w:numId w:val="18"/>
              </w:numPr>
              <w:snapToGrid w:val="0"/>
              <w:spacing w:line="360" w:lineRule="exact"/>
              <w:ind w:leftChars="0"/>
              <w:rPr>
                <w:rFonts w:ascii="標楷體" w:eastAsia="標楷體" w:hAnsi="標楷體"/>
                <w:noProof/>
                <w:sz w:val="20"/>
                <w:szCs w:val="20"/>
              </w:rPr>
            </w:pPr>
            <w:r w:rsidRPr="0023670F">
              <w:rPr>
                <w:rFonts w:ascii="標楷體" w:eastAsia="標楷體" w:hAnsi="標楷體" w:hint="eastAsia"/>
                <w:noProof/>
                <w:sz w:val="20"/>
                <w:szCs w:val="20"/>
              </w:rPr>
              <w:t>亞泥案三方論壇</w:t>
            </w:r>
          </w:p>
          <w:p w:rsidR="00B370B6" w:rsidRPr="0023670F" w:rsidRDefault="004C1C76" w:rsidP="00F11AE8">
            <w:pPr>
              <w:pStyle w:val="a3"/>
              <w:snapToGrid w:val="0"/>
              <w:spacing w:line="360" w:lineRule="exact"/>
              <w:ind w:leftChars="0" w:left="360"/>
              <w:rPr>
                <w:rFonts w:ascii="標楷體" w:eastAsia="標楷體" w:hAnsi="標楷體"/>
                <w:sz w:val="20"/>
                <w:szCs w:val="20"/>
              </w:rPr>
            </w:pPr>
            <w:hyperlink r:id="rId13" w:history="1">
              <w:r w:rsidR="00B370B6" w:rsidRPr="0023670F">
                <w:rPr>
                  <w:rFonts w:ascii="標楷體" w:eastAsia="標楷體" w:hAnsi="標楷體"/>
                  <w:sz w:val="20"/>
                  <w:szCs w:val="20"/>
                </w:rPr>
                <w:t>https://www.cet-taiwan.org/node/3285</w:t>
              </w:r>
            </w:hyperlink>
          </w:p>
          <w:p w:rsidR="00B370B6" w:rsidRPr="0023670F" w:rsidRDefault="00B370B6" w:rsidP="00F11AE8">
            <w:pPr>
              <w:pStyle w:val="a3"/>
              <w:numPr>
                <w:ilvl w:val="0"/>
                <w:numId w:val="18"/>
              </w:numPr>
              <w:snapToGrid w:val="0"/>
              <w:spacing w:line="360" w:lineRule="exact"/>
              <w:ind w:leftChars="0"/>
              <w:rPr>
                <w:rFonts w:ascii="標楷體" w:eastAsia="標楷體" w:hAnsi="標楷體"/>
                <w:noProof/>
                <w:sz w:val="20"/>
                <w:szCs w:val="20"/>
              </w:rPr>
            </w:pPr>
            <w:r w:rsidRPr="0023670F">
              <w:rPr>
                <w:rFonts w:ascii="標楷體" w:eastAsia="標楷體" w:hAnsi="標楷體" w:hint="eastAsia"/>
                <w:noProof/>
                <w:sz w:val="20"/>
                <w:szCs w:val="20"/>
              </w:rPr>
              <w:t>經濟日報-亞泥案遭監院糾正 原民會強調保障原民土地權益</w:t>
            </w:r>
          </w:p>
          <w:p w:rsidR="00E70DD5" w:rsidRPr="0023670F" w:rsidRDefault="004C1C76" w:rsidP="00F11AE8">
            <w:pPr>
              <w:pStyle w:val="a3"/>
              <w:snapToGrid w:val="0"/>
              <w:spacing w:line="360" w:lineRule="exact"/>
              <w:ind w:leftChars="0" w:left="-67"/>
              <w:rPr>
                <w:rFonts w:ascii="標楷體" w:eastAsia="標楷體" w:hAnsi="標楷體"/>
                <w:noProof/>
                <w:sz w:val="20"/>
                <w:szCs w:val="20"/>
              </w:rPr>
            </w:pPr>
            <w:hyperlink r:id="rId14" w:history="1">
              <w:r w:rsidR="00B370B6" w:rsidRPr="0023670F">
                <w:rPr>
                  <w:rFonts w:ascii="標楷體" w:eastAsia="標楷體" w:hAnsi="標楷體"/>
                  <w:sz w:val="20"/>
                  <w:szCs w:val="20"/>
                </w:rPr>
                <w:t>https://money.udn.com/money/story/7307/3867787</w:t>
              </w:r>
            </w:hyperlink>
          </w:p>
        </w:tc>
      </w:tr>
      <w:tr w:rsidR="00E70DD5" w:rsidRPr="00F11AE8" w:rsidTr="00F11AE8">
        <w:trPr>
          <w:trHeight w:val="50"/>
          <w:jc w:val="center"/>
        </w:trPr>
        <w:tc>
          <w:tcPr>
            <w:tcW w:w="914" w:type="dxa"/>
            <w:gridSpan w:val="3"/>
            <w:vMerge/>
            <w:tcBorders>
              <w:top w:val="single" w:sz="4" w:space="0" w:color="000000"/>
              <w:left w:val="single" w:sz="4" w:space="0" w:color="000000"/>
              <w:bottom w:val="single" w:sz="4" w:space="0" w:color="000000"/>
              <w:right w:val="single" w:sz="4" w:space="0" w:color="auto"/>
            </w:tcBorders>
            <w:shd w:val="clear" w:color="auto" w:fill="EEECE1"/>
            <w:vAlign w:val="center"/>
          </w:tcPr>
          <w:p w:rsidR="00E70DD5" w:rsidRPr="00F11AE8" w:rsidRDefault="00E70DD5" w:rsidP="00F11AE8">
            <w:pPr>
              <w:snapToGrid w:val="0"/>
              <w:spacing w:line="360" w:lineRule="exact"/>
              <w:jc w:val="center"/>
              <w:rPr>
                <w:rFonts w:ascii="標楷體" w:eastAsia="標楷體" w:hAnsi="標楷體"/>
                <w:noProof/>
                <w:sz w:val="20"/>
                <w:szCs w:val="20"/>
              </w:rPr>
            </w:pPr>
          </w:p>
        </w:tc>
        <w:tc>
          <w:tcPr>
            <w:tcW w:w="9629" w:type="dxa"/>
            <w:gridSpan w:val="6"/>
            <w:tcBorders>
              <w:top w:val="single" w:sz="4" w:space="0" w:color="000000"/>
              <w:left w:val="single" w:sz="4" w:space="0" w:color="auto"/>
              <w:bottom w:val="single" w:sz="4" w:space="0" w:color="000000"/>
              <w:right w:val="single" w:sz="4" w:space="0" w:color="000000"/>
            </w:tcBorders>
            <w:shd w:val="clear" w:color="auto" w:fill="FFFFFF"/>
          </w:tcPr>
          <w:p w:rsidR="00B370B6" w:rsidRPr="0023670F" w:rsidRDefault="00B370B6" w:rsidP="00F11AE8">
            <w:pPr>
              <w:pStyle w:val="a3"/>
              <w:numPr>
                <w:ilvl w:val="0"/>
                <w:numId w:val="39"/>
              </w:numPr>
              <w:snapToGrid w:val="0"/>
              <w:spacing w:line="360" w:lineRule="exact"/>
              <w:ind w:leftChars="0"/>
              <w:rPr>
                <w:rFonts w:ascii="標楷體" w:eastAsia="標楷體" w:hAnsi="標楷體" w:cs="標楷體"/>
                <w:sz w:val="20"/>
                <w:szCs w:val="20"/>
              </w:rPr>
            </w:pPr>
            <w:r w:rsidRPr="0023670F">
              <w:rPr>
                <w:rFonts w:ascii="標楷體" w:eastAsia="標楷體" w:hAnsi="標楷體" w:cs="標楷體" w:hint="eastAsia"/>
                <w:sz w:val="20"/>
                <w:szCs w:val="20"/>
              </w:rPr>
              <w:t>〈新課綱轉型正義 深化原住民議題〉聯合晚報20190217馮靖惠</w:t>
            </w:r>
          </w:p>
          <w:p w:rsidR="00B370B6" w:rsidRPr="0023670F" w:rsidRDefault="00B370B6" w:rsidP="00F11AE8">
            <w:pPr>
              <w:pStyle w:val="a3"/>
              <w:numPr>
                <w:ilvl w:val="0"/>
                <w:numId w:val="39"/>
              </w:numPr>
              <w:snapToGrid w:val="0"/>
              <w:spacing w:line="360" w:lineRule="exact"/>
              <w:ind w:leftChars="0"/>
              <w:rPr>
                <w:rFonts w:ascii="標楷體" w:eastAsia="標楷體" w:hAnsi="標楷體"/>
                <w:noProof/>
                <w:sz w:val="20"/>
                <w:szCs w:val="20"/>
              </w:rPr>
            </w:pPr>
            <w:r w:rsidRPr="0023670F">
              <w:rPr>
                <w:rFonts w:ascii="標楷體" w:eastAsia="標楷體" w:hAnsi="標楷體" w:cs="標楷體" w:hint="eastAsia"/>
                <w:sz w:val="20"/>
                <w:szCs w:val="20"/>
              </w:rPr>
              <w:t>〈現今世界原住民社會之重要議題〉陳佩周</w:t>
            </w:r>
          </w:p>
          <w:p w:rsidR="00B370B6" w:rsidRPr="0023670F" w:rsidRDefault="00B370B6" w:rsidP="00F11AE8">
            <w:pPr>
              <w:pStyle w:val="a3"/>
              <w:numPr>
                <w:ilvl w:val="0"/>
                <w:numId w:val="39"/>
              </w:numPr>
              <w:snapToGrid w:val="0"/>
              <w:spacing w:line="360" w:lineRule="exact"/>
              <w:ind w:leftChars="0"/>
              <w:rPr>
                <w:rFonts w:ascii="標楷體" w:eastAsia="標楷體" w:hAnsi="標楷體"/>
                <w:noProof/>
                <w:sz w:val="20"/>
                <w:szCs w:val="20"/>
              </w:rPr>
            </w:pPr>
            <w:r w:rsidRPr="0023670F">
              <w:rPr>
                <w:rFonts w:ascii="標楷體" w:eastAsia="標楷體" w:hAnsi="標楷體" w:cs="新細明體" w:hint="eastAsia"/>
                <w:kern w:val="0"/>
                <w:sz w:val="20"/>
                <w:szCs w:val="20"/>
              </w:rPr>
              <w:t>高中國文是否刪除〈台灣通史序〉的正反意見 陳瑞麟老師整理</w:t>
            </w:r>
            <w:hyperlink r:id="rId15" w:history="1">
              <w:r w:rsidRPr="0023670F">
                <w:rPr>
                  <w:rStyle w:val="a5"/>
                  <w:rFonts w:ascii="標楷體" w:eastAsia="標楷體" w:hAnsi="標楷體"/>
                  <w:color w:val="auto"/>
                  <w:sz w:val="20"/>
                  <w:szCs w:val="20"/>
                  <w:u w:val="none"/>
                </w:rPr>
                <w:t>http://rueylin0119.pixnet.net/blog/post/264090072-....</w:t>
              </w:r>
            </w:hyperlink>
          </w:p>
          <w:p w:rsidR="00B370B6" w:rsidRPr="0023670F" w:rsidRDefault="00B370B6" w:rsidP="00F11AE8">
            <w:pPr>
              <w:pStyle w:val="a3"/>
              <w:numPr>
                <w:ilvl w:val="0"/>
                <w:numId w:val="39"/>
              </w:numPr>
              <w:snapToGrid w:val="0"/>
              <w:spacing w:line="360" w:lineRule="exact"/>
              <w:ind w:leftChars="0"/>
              <w:rPr>
                <w:rFonts w:ascii="標楷體" w:eastAsia="標楷體" w:hAnsi="標楷體"/>
                <w:noProof/>
                <w:sz w:val="20"/>
                <w:szCs w:val="20"/>
              </w:rPr>
            </w:pPr>
            <w:r w:rsidRPr="0023670F">
              <w:rPr>
                <w:rFonts w:ascii="標楷體" w:eastAsia="標楷體" w:hAnsi="標楷體" w:hint="eastAsia"/>
                <w:noProof/>
                <w:sz w:val="20"/>
                <w:szCs w:val="20"/>
              </w:rPr>
              <w:t>原住民憑什麼可以加分？明明就是不公平的加分制度為什麼還不改？【 志祺七七 】</w:t>
            </w:r>
            <w:hyperlink r:id="rId16" w:history="1">
              <w:r w:rsidRPr="0023670F">
                <w:rPr>
                  <w:rStyle w:val="a5"/>
                  <w:rFonts w:ascii="標楷體" w:eastAsia="標楷體" w:hAnsi="標楷體"/>
                  <w:color w:val="auto"/>
                  <w:sz w:val="20"/>
                  <w:szCs w:val="20"/>
                  <w:u w:val="none"/>
                </w:rPr>
                <w:t>https://www.youtube.com/watch?v=fUHEifX-mSQ</w:t>
              </w:r>
            </w:hyperlink>
          </w:p>
          <w:p w:rsidR="00B370B6" w:rsidRPr="0023670F" w:rsidRDefault="00B370B6" w:rsidP="00F11AE8">
            <w:pPr>
              <w:pStyle w:val="a3"/>
              <w:numPr>
                <w:ilvl w:val="0"/>
                <w:numId w:val="39"/>
              </w:numPr>
              <w:snapToGrid w:val="0"/>
              <w:spacing w:line="360" w:lineRule="exact"/>
              <w:ind w:leftChars="0"/>
              <w:rPr>
                <w:rFonts w:ascii="標楷體" w:eastAsia="標楷體" w:hAnsi="標楷體"/>
                <w:noProof/>
                <w:sz w:val="20"/>
                <w:szCs w:val="20"/>
              </w:rPr>
            </w:pPr>
            <w:r w:rsidRPr="0023670F">
              <w:rPr>
                <w:rFonts w:ascii="標楷體" w:eastAsia="標楷體" w:hAnsi="標楷體" w:hint="eastAsia"/>
                <w:noProof/>
                <w:sz w:val="20"/>
                <w:szCs w:val="20"/>
              </w:rPr>
              <w:t>《太陽的孩子》預告</w:t>
            </w:r>
            <w:hyperlink r:id="rId17" w:history="1">
              <w:r w:rsidRPr="0023670F">
                <w:rPr>
                  <w:rStyle w:val="a5"/>
                  <w:rFonts w:ascii="標楷體" w:eastAsia="標楷體" w:hAnsi="標楷體"/>
                  <w:color w:val="auto"/>
                  <w:sz w:val="20"/>
                  <w:szCs w:val="20"/>
                  <w:u w:val="none"/>
                </w:rPr>
                <w:t>https://www.youtube.com/watch?v=omeR5XSJQPA</w:t>
              </w:r>
            </w:hyperlink>
          </w:p>
          <w:p w:rsidR="00B370B6" w:rsidRPr="0023670F" w:rsidRDefault="00B370B6" w:rsidP="00F11AE8">
            <w:pPr>
              <w:pStyle w:val="a3"/>
              <w:numPr>
                <w:ilvl w:val="0"/>
                <w:numId w:val="39"/>
              </w:numPr>
              <w:snapToGrid w:val="0"/>
              <w:spacing w:line="360" w:lineRule="exact"/>
              <w:ind w:leftChars="0"/>
              <w:rPr>
                <w:rFonts w:ascii="標楷體" w:eastAsia="標楷體" w:hAnsi="標楷體"/>
                <w:noProof/>
                <w:sz w:val="20"/>
                <w:szCs w:val="20"/>
              </w:rPr>
            </w:pPr>
            <w:r w:rsidRPr="0023670F">
              <w:rPr>
                <w:rFonts w:ascii="標楷體" w:eastAsia="標楷體" w:hAnsi="標楷體" w:hint="eastAsia"/>
                <w:noProof/>
                <w:sz w:val="20"/>
                <w:szCs w:val="20"/>
              </w:rPr>
              <w:t>《海稻米的願望》紀錄片預告</w:t>
            </w:r>
            <w:hyperlink r:id="rId18" w:history="1">
              <w:r w:rsidRPr="0023670F">
                <w:rPr>
                  <w:rStyle w:val="a5"/>
                  <w:rFonts w:ascii="標楷體" w:eastAsia="標楷體" w:hAnsi="標楷體"/>
                  <w:color w:val="auto"/>
                  <w:sz w:val="20"/>
                  <w:szCs w:val="20"/>
                  <w:u w:val="none"/>
                </w:rPr>
                <w:t>https://www.youtube.com/watch?v=vuZ4gSvYJbo</w:t>
              </w:r>
            </w:hyperlink>
          </w:p>
          <w:p w:rsidR="00B370B6" w:rsidRPr="0023670F" w:rsidRDefault="00B370B6" w:rsidP="00F11AE8">
            <w:pPr>
              <w:pStyle w:val="a3"/>
              <w:numPr>
                <w:ilvl w:val="0"/>
                <w:numId w:val="39"/>
              </w:numPr>
              <w:snapToGrid w:val="0"/>
              <w:spacing w:line="360" w:lineRule="exact"/>
              <w:ind w:leftChars="0"/>
              <w:rPr>
                <w:rFonts w:ascii="標楷體" w:eastAsia="標楷體" w:hAnsi="標楷體"/>
                <w:noProof/>
                <w:sz w:val="20"/>
                <w:szCs w:val="20"/>
              </w:rPr>
            </w:pPr>
            <w:r w:rsidRPr="0023670F">
              <w:rPr>
                <w:rFonts w:ascii="標楷體" w:eastAsia="標楷體" w:hAnsi="標楷體" w:cs="新細明體" w:hint="eastAsia"/>
                <w:kern w:val="0"/>
                <w:sz w:val="20"/>
                <w:szCs w:val="20"/>
              </w:rPr>
              <w:t>《只要我長大》</w:t>
            </w:r>
            <w:r w:rsidRPr="0023670F">
              <w:rPr>
                <w:rFonts w:ascii="標楷體" w:eastAsia="標楷體" w:hAnsi="標楷體" w:hint="eastAsia"/>
                <w:noProof/>
                <w:sz w:val="20"/>
                <w:szCs w:val="20"/>
              </w:rPr>
              <w:t>預告</w:t>
            </w:r>
            <w:hyperlink r:id="rId19" w:history="1">
              <w:r w:rsidRPr="0023670F">
                <w:rPr>
                  <w:rStyle w:val="a5"/>
                  <w:rFonts w:ascii="標楷體" w:eastAsia="標楷體" w:hAnsi="標楷體"/>
                  <w:color w:val="auto"/>
                  <w:sz w:val="20"/>
                  <w:szCs w:val="20"/>
                  <w:u w:val="none"/>
                </w:rPr>
                <w:t>https://www.youtube.com/watch?v=j3-6bIl8tkU</w:t>
              </w:r>
            </w:hyperlink>
          </w:p>
          <w:p w:rsidR="00E70DD5" w:rsidRPr="0023670F" w:rsidRDefault="00B370B6" w:rsidP="00F11AE8">
            <w:pPr>
              <w:pStyle w:val="a3"/>
              <w:snapToGrid w:val="0"/>
              <w:spacing w:line="360" w:lineRule="exact"/>
              <w:ind w:leftChars="0" w:left="-67"/>
              <w:rPr>
                <w:rFonts w:ascii="標楷體" w:eastAsia="標楷體" w:hAnsi="標楷體"/>
                <w:noProof/>
                <w:sz w:val="20"/>
                <w:szCs w:val="20"/>
              </w:rPr>
            </w:pPr>
            <w:r w:rsidRPr="0023670F">
              <w:rPr>
                <w:rFonts w:ascii="標楷體" w:eastAsia="標楷體" w:hAnsi="標楷體" w:hint="eastAsia"/>
                <w:noProof/>
                <w:sz w:val="20"/>
                <w:szCs w:val="20"/>
              </w:rPr>
              <w:t>好書分享_少年小樹之書_陳俊羲_40712_201512</w:t>
            </w:r>
            <w:r w:rsidRPr="0023670F">
              <w:rPr>
                <w:rFonts w:ascii="標楷體" w:eastAsia="標楷體" w:hAnsi="標楷體"/>
                <w:sz w:val="20"/>
                <w:szCs w:val="20"/>
              </w:rPr>
              <w:t xml:space="preserve"> </w:t>
            </w:r>
            <w:hyperlink r:id="rId20" w:history="1">
              <w:r w:rsidRPr="0023670F">
                <w:rPr>
                  <w:rStyle w:val="a5"/>
                  <w:rFonts w:ascii="標楷體" w:eastAsia="標楷體" w:hAnsi="標楷體"/>
                  <w:color w:val="auto"/>
                  <w:sz w:val="20"/>
                  <w:szCs w:val="20"/>
                  <w:u w:val="none"/>
                </w:rPr>
                <w:t>https://www.youtube.com/watch?v=BFfoEd-0qkc</w:t>
              </w:r>
            </w:hyperlink>
          </w:p>
        </w:tc>
      </w:tr>
      <w:tr w:rsidR="00E70DD5" w:rsidRPr="00F11AE8" w:rsidTr="00F11AE8">
        <w:trPr>
          <w:trHeight w:val="50"/>
          <w:jc w:val="center"/>
        </w:trPr>
        <w:tc>
          <w:tcPr>
            <w:tcW w:w="914" w:type="dxa"/>
            <w:gridSpan w:val="3"/>
            <w:vMerge/>
            <w:tcBorders>
              <w:top w:val="single" w:sz="4" w:space="0" w:color="000000"/>
              <w:left w:val="single" w:sz="4" w:space="0" w:color="000000"/>
              <w:bottom w:val="single" w:sz="4" w:space="0" w:color="000000"/>
              <w:right w:val="single" w:sz="4" w:space="0" w:color="auto"/>
            </w:tcBorders>
            <w:shd w:val="clear" w:color="auto" w:fill="EEECE1"/>
            <w:vAlign w:val="center"/>
          </w:tcPr>
          <w:p w:rsidR="00E70DD5" w:rsidRPr="00F11AE8" w:rsidRDefault="00E70DD5" w:rsidP="00F11AE8">
            <w:pPr>
              <w:snapToGrid w:val="0"/>
              <w:spacing w:line="360" w:lineRule="exact"/>
              <w:jc w:val="center"/>
              <w:rPr>
                <w:rFonts w:ascii="標楷體" w:eastAsia="標楷體" w:hAnsi="標楷體"/>
                <w:noProof/>
                <w:sz w:val="20"/>
                <w:szCs w:val="20"/>
              </w:rPr>
            </w:pPr>
          </w:p>
        </w:tc>
        <w:tc>
          <w:tcPr>
            <w:tcW w:w="9629" w:type="dxa"/>
            <w:gridSpan w:val="6"/>
            <w:tcBorders>
              <w:top w:val="single" w:sz="4" w:space="0" w:color="000000"/>
              <w:left w:val="single" w:sz="4" w:space="0" w:color="auto"/>
              <w:bottom w:val="single" w:sz="4" w:space="0" w:color="000000"/>
              <w:right w:val="single" w:sz="4" w:space="0" w:color="000000"/>
            </w:tcBorders>
            <w:shd w:val="clear" w:color="auto" w:fill="FFFFFF"/>
          </w:tcPr>
          <w:p w:rsidR="00E70DD5" w:rsidRPr="0023670F" w:rsidRDefault="00E70DD5" w:rsidP="00F11AE8">
            <w:pPr>
              <w:pStyle w:val="a3"/>
              <w:snapToGrid w:val="0"/>
              <w:spacing w:line="360" w:lineRule="exact"/>
              <w:ind w:leftChars="0" w:left="-67"/>
              <w:rPr>
                <w:rFonts w:ascii="標楷體" w:eastAsia="標楷體" w:hAnsi="標楷體"/>
                <w:noProof/>
                <w:sz w:val="20"/>
                <w:szCs w:val="20"/>
                <w:lang w:eastAsia="zh-HK"/>
              </w:rPr>
            </w:pPr>
            <w:r w:rsidRPr="0023670F">
              <w:rPr>
                <w:rFonts w:ascii="標楷體" w:eastAsia="標楷體" w:hAnsi="標楷體" w:hint="eastAsia"/>
                <w:noProof/>
                <w:sz w:val="20"/>
                <w:szCs w:val="20"/>
              </w:rPr>
              <w:t>1.</w:t>
            </w:r>
            <w:r w:rsidRPr="0023670F">
              <w:rPr>
                <w:rFonts w:ascii="標楷體" w:eastAsia="標楷體" w:hAnsi="標楷體" w:hint="eastAsia"/>
                <w:noProof/>
                <w:sz w:val="20"/>
                <w:szCs w:val="20"/>
                <w:lang w:eastAsia="zh-HK"/>
              </w:rPr>
              <w:t>專書閱讀亞榮隆</w:t>
            </w:r>
            <w:r w:rsidRPr="0023670F">
              <w:rPr>
                <w:rFonts w:ascii="標楷體" w:eastAsia="標楷體" w:hAnsi="標楷體" w:hint="eastAsia"/>
                <w:noProof/>
                <w:sz w:val="20"/>
                <w:szCs w:val="20"/>
              </w:rPr>
              <w:t>.</w:t>
            </w:r>
            <w:r w:rsidRPr="0023670F">
              <w:rPr>
                <w:rFonts w:ascii="標楷體" w:eastAsia="標楷體" w:hAnsi="標楷體" w:hint="eastAsia"/>
                <w:noProof/>
                <w:sz w:val="20"/>
                <w:szCs w:val="20"/>
                <w:lang w:eastAsia="zh-HK"/>
              </w:rPr>
              <w:t>撒可努</w:t>
            </w:r>
            <w:r w:rsidRPr="0023670F">
              <w:rPr>
                <w:rFonts w:ascii="標楷體" w:eastAsia="標楷體" w:hAnsi="標楷體" w:hint="eastAsia"/>
                <w:noProof/>
                <w:sz w:val="20"/>
                <w:szCs w:val="20"/>
              </w:rPr>
              <w:t>《</w:t>
            </w:r>
            <w:r w:rsidRPr="0023670F">
              <w:rPr>
                <w:rFonts w:ascii="標楷體" w:eastAsia="標楷體" w:hAnsi="標楷體" w:hint="eastAsia"/>
                <w:noProof/>
                <w:sz w:val="20"/>
                <w:szCs w:val="20"/>
                <w:lang w:eastAsia="zh-HK"/>
              </w:rPr>
              <w:t>山豬</w:t>
            </w:r>
            <w:r w:rsidRPr="0023670F">
              <w:rPr>
                <w:rFonts w:ascii="標楷體" w:eastAsia="標楷體" w:hAnsi="標楷體" w:hint="eastAsia"/>
                <w:noProof/>
                <w:sz w:val="20"/>
                <w:szCs w:val="20"/>
              </w:rPr>
              <w:t>、</w:t>
            </w:r>
            <w:r w:rsidRPr="0023670F">
              <w:rPr>
                <w:rFonts w:ascii="標楷體" w:eastAsia="標楷體" w:hAnsi="標楷體" w:hint="eastAsia"/>
                <w:noProof/>
                <w:sz w:val="20"/>
                <w:szCs w:val="20"/>
                <w:lang w:eastAsia="zh-HK"/>
              </w:rPr>
              <w:t>飛鼠</w:t>
            </w:r>
            <w:r w:rsidRPr="0023670F">
              <w:rPr>
                <w:rFonts w:ascii="標楷體" w:eastAsia="標楷體" w:hAnsi="標楷體" w:hint="eastAsia"/>
                <w:noProof/>
                <w:sz w:val="20"/>
                <w:szCs w:val="20"/>
              </w:rPr>
              <w:t>、</w:t>
            </w:r>
            <w:r w:rsidRPr="0023670F">
              <w:rPr>
                <w:rFonts w:ascii="標楷體" w:eastAsia="標楷體" w:hAnsi="標楷體" w:hint="eastAsia"/>
                <w:noProof/>
                <w:sz w:val="20"/>
                <w:szCs w:val="20"/>
                <w:lang w:eastAsia="zh-HK"/>
              </w:rPr>
              <w:t>撒可努》</w:t>
            </w:r>
          </w:p>
          <w:p w:rsidR="00E70DD5" w:rsidRPr="0023670F" w:rsidRDefault="00E70DD5" w:rsidP="00F11AE8">
            <w:pPr>
              <w:pStyle w:val="a3"/>
              <w:snapToGrid w:val="0"/>
              <w:spacing w:line="360" w:lineRule="exact"/>
              <w:ind w:leftChars="0" w:left="-67"/>
              <w:rPr>
                <w:rFonts w:ascii="標楷體" w:eastAsia="標楷體" w:hAnsi="標楷體"/>
                <w:noProof/>
                <w:sz w:val="20"/>
                <w:szCs w:val="20"/>
              </w:rPr>
            </w:pPr>
            <w:r w:rsidRPr="0023670F">
              <w:rPr>
                <w:rFonts w:ascii="標楷體" w:eastAsia="標楷體" w:hAnsi="標楷體" w:hint="eastAsia"/>
                <w:noProof/>
                <w:sz w:val="20"/>
                <w:szCs w:val="20"/>
              </w:rPr>
              <w:t>2.</w:t>
            </w:r>
            <w:r w:rsidRPr="0023670F">
              <w:rPr>
                <w:rFonts w:ascii="標楷體" w:eastAsia="標楷體" w:hAnsi="標楷體" w:hint="eastAsia"/>
                <w:noProof/>
                <w:sz w:val="20"/>
                <w:szCs w:val="20"/>
                <w:lang w:eastAsia="zh-HK"/>
              </w:rPr>
              <w:t>參考書目:鄭雅雯</w:t>
            </w:r>
            <w:r w:rsidRPr="0023670F">
              <w:rPr>
                <w:rFonts w:ascii="標楷體" w:eastAsia="標楷體" w:hAnsi="標楷體" w:hint="eastAsia"/>
                <w:noProof/>
                <w:sz w:val="20"/>
                <w:szCs w:val="20"/>
              </w:rPr>
              <w:t>《聽見山海的歌聲：臺灣原住民族作家速寫》</w:t>
            </w:r>
          </w:p>
          <w:p w:rsidR="00E70DD5" w:rsidRPr="0023670F" w:rsidRDefault="00E70DD5" w:rsidP="00F11AE8">
            <w:pPr>
              <w:pStyle w:val="a3"/>
              <w:snapToGrid w:val="0"/>
              <w:spacing w:line="360" w:lineRule="exact"/>
              <w:ind w:leftChars="0" w:left="-67"/>
              <w:rPr>
                <w:rFonts w:ascii="標楷體" w:eastAsia="標楷體" w:hAnsi="標楷體"/>
                <w:noProof/>
                <w:sz w:val="20"/>
                <w:szCs w:val="20"/>
                <w:lang w:eastAsia="zh-HK"/>
              </w:rPr>
            </w:pPr>
            <w:r w:rsidRPr="0023670F">
              <w:rPr>
                <w:rFonts w:ascii="標楷體" w:eastAsia="標楷體" w:hAnsi="標楷體" w:hint="eastAsia"/>
                <w:noProof/>
                <w:sz w:val="20"/>
                <w:szCs w:val="20"/>
              </w:rPr>
              <w:t>3.</w:t>
            </w:r>
            <w:r w:rsidRPr="0023670F">
              <w:rPr>
                <w:rFonts w:ascii="標楷體" w:eastAsia="標楷體" w:hAnsi="標楷體" w:hint="eastAsia"/>
                <w:noProof/>
                <w:sz w:val="20"/>
                <w:szCs w:val="20"/>
                <w:lang w:eastAsia="zh-HK"/>
              </w:rPr>
              <w:t>台灣原住民分佈圖</w:t>
            </w:r>
            <w:hyperlink r:id="rId21" w:history="1">
              <w:r w:rsidRPr="0023670F">
                <w:rPr>
                  <w:rStyle w:val="a5"/>
                  <w:rFonts w:ascii="標楷體" w:eastAsia="標楷體" w:hAnsi="標楷體"/>
                  <w:noProof/>
                  <w:color w:val="auto"/>
                  <w:sz w:val="20"/>
                  <w:szCs w:val="20"/>
                  <w:u w:val="none"/>
                  <w:lang w:eastAsia="zh-HK"/>
                </w:rPr>
                <w:t>http://ip194097.ntcu.edu.tw/course/2018/F-1-anchubin/ppt/01-Kankai.pdf</w:t>
              </w:r>
            </w:hyperlink>
          </w:p>
          <w:p w:rsidR="00E70DD5" w:rsidRPr="0023670F" w:rsidRDefault="00E70DD5" w:rsidP="00F11AE8">
            <w:pPr>
              <w:pStyle w:val="a3"/>
              <w:snapToGrid w:val="0"/>
              <w:spacing w:line="360" w:lineRule="exact"/>
              <w:ind w:leftChars="0" w:left="-67"/>
              <w:rPr>
                <w:rFonts w:ascii="標楷體" w:eastAsia="標楷體" w:hAnsi="標楷體"/>
                <w:noProof/>
                <w:sz w:val="20"/>
                <w:szCs w:val="20"/>
                <w:lang w:eastAsia="zh-HK"/>
              </w:rPr>
            </w:pPr>
            <w:r w:rsidRPr="0023670F">
              <w:rPr>
                <w:rFonts w:ascii="標楷體" w:eastAsia="標楷體" w:hAnsi="標楷體" w:hint="eastAsia"/>
                <w:noProof/>
                <w:sz w:val="20"/>
                <w:szCs w:val="20"/>
              </w:rPr>
              <w:t>4.</w:t>
            </w:r>
            <w:r w:rsidRPr="0023670F">
              <w:rPr>
                <w:rFonts w:ascii="標楷體" w:eastAsia="標楷體" w:hAnsi="標楷體" w:hint="eastAsia"/>
                <w:noProof/>
                <w:sz w:val="20"/>
                <w:szCs w:val="20"/>
                <w:lang w:eastAsia="zh-HK"/>
              </w:rPr>
              <w:t>原住民小米文化介紹</w:t>
            </w:r>
            <w:r w:rsidRPr="0023670F">
              <w:rPr>
                <w:rFonts w:ascii="標楷體" w:eastAsia="標楷體" w:hAnsi="標楷體" w:hint="eastAsia"/>
                <w:noProof/>
                <w:sz w:val="20"/>
                <w:szCs w:val="20"/>
              </w:rPr>
              <w:t>-</w:t>
            </w:r>
            <w:r w:rsidRPr="0023670F">
              <w:rPr>
                <w:rFonts w:ascii="標楷體" w:eastAsia="標楷體" w:hAnsi="標楷體" w:hint="eastAsia"/>
                <w:noProof/>
                <w:sz w:val="20"/>
                <w:szCs w:val="20"/>
                <w:lang w:eastAsia="zh-HK"/>
              </w:rPr>
              <w:t>國立自然科學博物館</w:t>
            </w:r>
            <w:hyperlink r:id="rId22" w:history="1">
              <w:r w:rsidRPr="0023670F">
                <w:rPr>
                  <w:rStyle w:val="a5"/>
                  <w:rFonts w:ascii="標楷體" w:eastAsia="標楷體" w:hAnsi="標楷體"/>
                  <w:noProof/>
                  <w:color w:val="auto"/>
                  <w:sz w:val="20"/>
                  <w:szCs w:val="20"/>
                  <w:u w:val="none"/>
                  <w:lang w:eastAsia="zh-HK"/>
                </w:rPr>
                <w:t>http://edresource.nmns.edu.tw/ShowObject.aspx?id=0b81d9e9c00b81d9e9dc0b81e3d9d2</w:t>
              </w:r>
            </w:hyperlink>
          </w:p>
          <w:p w:rsidR="00E70DD5" w:rsidRPr="0023670F" w:rsidRDefault="004C1C76" w:rsidP="00F11AE8">
            <w:pPr>
              <w:pStyle w:val="a3"/>
              <w:snapToGrid w:val="0"/>
              <w:spacing w:line="360" w:lineRule="exact"/>
              <w:ind w:leftChars="0" w:left="-67"/>
              <w:rPr>
                <w:rFonts w:ascii="標楷體" w:eastAsia="標楷體" w:hAnsi="標楷體"/>
                <w:noProof/>
                <w:sz w:val="20"/>
                <w:szCs w:val="20"/>
              </w:rPr>
            </w:pPr>
            <w:hyperlink r:id="rId23" w:history="1">
              <w:r w:rsidR="00E70DD5" w:rsidRPr="0023670F">
                <w:rPr>
                  <w:rStyle w:val="a5"/>
                  <w:rFonts w:ascii="標楷體" w:eastAsia="標楷體" w:hAnsi="標楷體"/>
                  <w:noProof/>
                  <w:color w:val="auto"/>
                  <w:sz w:val="20"/>
                  <w:szCs w:val="20"/>
                  <w:u w:val="none"/>
                </w:rPr>
                <w:t>http://web2.nmns.edu.tw/PubLib/NewsLetter/96/232/4.pdf</w:t>
              </w:r>
            </w:hyperlink>
          </w:p>
          <w:p w:rsidR="00E70DD5" w:rsidRPr="0023670F" w:rsidRDefault="00E70DD5" w:rsidP="00F11AE8">
            <w:pPr>
              <w:pStyle w:val="a3"/>
              <w:snapToGrid w:val="0"/>
              <w:spacing w:line="360" w:lineRule="exact"/>
              <w:ind w:leftChars="0" w:left="-67"/>
              <w:rPr>
                <w:rFonts w:ascii="標楷體" w:eastAsia="標楷體" w:hAnsi="標楷體"/>
                <w:noProof/>
                <w:sz w:val="20"/>
                <w:szCs w:val="20"/>
              </w:rPr>
            </w:pPr>
            <w:r w:rsidRPr="0023670F">
              <w:rPr>
                <w:rFonts w:ascii="標楷體" w:eastAsia="標楷體" w:hAnsi="標楷體" w:hint="eastAsia"/>
                <w:noProof/>
                <w:sz w:val="20"/>
                <w:szCs w:val="20"/>
              </w:rPr>
              <w:t>5.</w:t>
            </w:r>
            <w:r w:rsidRPr="0023670F">
              <w:rPr>
                <w:rFonts w:ascii="標楷體" w:eastAsia="標楷體" w:hAnsi="標楷體" w:hint="eastAsia"/>
                <w:sz w:val="20"/>
                <w:szCs w:val="20"/>
                <w:lang w:eastAsia="zh-HK"/>
              </w:rPr>
              <w:t>排灣族釀酒文化</w:t>
            </w:r>
            <w:r w:rsidRPr="0023670F">
              <w:rPr>
                <w:rFonts w:ascii="標楷體" w:eastAsia="標楷體" w:hAnsi="標楷體" w:hint="eastAsia"/>
                <w:sz w:val="20"/>
                <w:szCs w:val="20"/>
              </w:rPr>
              <w:t>--</w:t>
            </w:r>
            <w:r w:rsidRPr="0023670F">
              <w:rPr>
                <w:rFonts w:ascii="標楷體" w:eastAsia="標楷體" w:hAnsi="標楷體" w:hint="eastAsia"/>
                <w:sz w:val="20"/>
                <w:szCs w:val="20"/>
                <w:lang w:eastAsia="zh-HK"/>
              </w:rPr>
              <w:t>原住民族電視台影片</w:t>
            </w:r>
            <w:r w:rsidR="004C1C76" w:rsidRPr="004C1C76">
              <w:fldChar w:fldCharType="begin"/>
            </w:r>
            <w:r w:rsidR="003A72E7">
              <w:instrText xml:space="preserve"> HYPERLINK "http://titv.ipcf.org.tw/news-37127" </w:instrText>
            </w:r>
            <w:r w:rsidR="004C1C76" w:rsidRPr="004C1C76">
              <w:fldChar w:fldCharType="separate"/>
            </w:r>
            <w:r w:rsidRPr="0023670F">
              <w:rPr>
                <w:rStyle w:val="a5"/>
                <w:rFonts w:ascii="標楷體" w:eastAsia="標楷體" w:hAnsi="標楷體"/>
                <w:noProof/>
                <w:color w:val="auto"/>
                <w:sz w:val="20"/>
                <w:szCs w:val="20"/>
                <w:u w:val="none"/>
              </w:rPr>
              <w:t>http://titv.ipcf.org.tw/news-37127</w:t>
            </w:r>
            <w:r w:rsidR="004C1C76">
              <w:rPr>
                <w:rStyle w:val="a5"/>
                <w:rFonts w:ascii="標楷體" w:eastAsia="標楷體" w:hAnsi="標楷體"/>
                <w:noProof/>
                <w:color w:val="auto"/>
                <w:sz w:val="20"/>
                <w:szCs w:val="20"/>
                <w:u w:val="none"/>
              </w:rPr>
              <w:fldChar w:fldCharType="end"/>
            </w:r>
          </w:p>
          <w:p w:rsidR="00E70DD5" w:rsidRPr="0023670F" w:rsidRDefault="00E70DD5" w:rsidP="00F11AE8">
            <w:pPr>
              <w:pStyle w:val="a3"/>
              <w:snapToGrid w:val="0"/>
              <w:spacing w:line="360" w:lineRule="exact"/>
              <w:ind w:leftChars="0" w:left="-67"/>
              <w:rPr>
                <w:rFonts w:ascii="標楷體" w:eastAsia="標楷體" w:hAnsi="標楷體"/>
                <w:noProof/>
                <w:sz w:val="20"/>
                <w:szCs w:val="20"/>
              </w:rPr>
            </w:pPr>
            <w:r w:rsidRPr="0023670F">
              <w:rPr>
                <w:rFonts w:ascii="標楷體" w:eastAsia="標楷體" w:hAnsi="標楷體" w:hint="eastAsia"/>
                <w:noProof/>
                <w:sz w:val="20"/>
                <w:szCs w:val="20"/>
              </w:rPr>
              <w:t>6.酗酒不是「原」罪</w:t>
            </w:r>
            <w:r w:rsidRPr="0023670F">
              <w:rPr>
                <w:rFonts w:ascii="標楷體" w:eastAsia="標楷體" w:hAnsi="標楷體"/>
                <w:noProof/>
                <w:sz w:val="20"/>
                <w:szCs w:val="20"/>
              </w:rPr>
              <w:t>—</w:t>
            </w:r>
            <w:r w:rsidRPr="0023670F">
              <w:rPr>
                <w:rFonts w:ascii="標楷體" w:eastAsia="標楷體" w:hAnsi="標楷體" w:hint="eastAsia"/>
                <w:noProof/>
                <w:sz w:val="20"/>
                <w:szCs w:val="20"/>
                <w:lang w:eastAsia="zh-HK"/>
              </w:rPr>
              <w:t>台灣原住民文學院</w:t>
            </w:r>
            <w:r w:rsidRPr="0023670F">
              <w:rPr>
                <w:rFonts w:ascii="標楷體" w:eastAsia="標楷體" w:hAnsi="標楷體" w:hint="eastAsia"/>
                <w:sz w:val="20"/>
                <w:szCs w:val="20"/>
              </w:rPr>
              <w:t>作者：林照真</w:t>
            </w:r>
            <w:r w:rsidR="004C1C76" w:rsidRPr="004C1C76">
              <w:fldChar w:fldCharType="begin"/>
            </w:r>
            <w:r w:rsidR="003A72E7">
              <w:instrText xml:space="preserve"> HYPERLINK "http://aborigi.paiwan.tw/printpage.asp?ArticleID=37" </w:instrText>
            </w:r>
            <w:r w:rsidR="004C1C76" w:rsidRPr="004C1C76">
              <w:fldChar w:fldCharType="separate"/>
            </w:r>
            <w:r w:rsidRPr="0023670F">
              <w:rPr>
                <w:rStyle w:val="a5"/>
                <w:rFonts w:ascii="標楷體" w:eastAsia="標楷體" w:hAnsi="標楷體"/>
                <w:noProof/>
                <w:color w:val="auto"/>
                <w:sz w:val="20"/>
                <w:szCs w:val="20"/>
                <w:u w:val="none"/>
              </w:rPr>
              <w:t>http://aborigi.paiwan.tw/printpage.asp?ArticleID=37</w:t>
            </w:r>
            <w:r w:rsidR="004C1C76">
              <w:rPr>
                <w:rStyle w:val="a5"/>
                <w:rFonts w:ascii="標楷體" w:eastAsia="標楷體" w:hAnsi="標楷體"/>
                <w:noProof/>
                <w:color w:val="auto"/>
                <w:sz w:val="20"/>
                <w:szCs w:val="20"/>
                <w:u w:val="none"/>
              </w:rPr>
              <w:fldChar w:fldCharType="end"/>
            </w:r>
          </w:p>
          <w:p w:rsidR="00E70DD5" w:rsidRPr="0023670F" w:rsidRDefault="00E70DD5" w:rsidP="00F11AE8">
            <w:pPr>
              <w:pStyle w:val="a3"/>
              <w:snapToGrid w:val="0"/>
              <w:spacing w:line="360" w:lineRule="exact"/>
              <w:ind w:leftChars="0" w:left="-67"/>
              <w:rPr>
                <w:rFonts w:ascii="標楷體" w:eastAsia="標楷體" w:hAnsi="標楷體"/>
                <w:noProof/>
                <w:sz w:val="20"/>
                <w:szCs w:val="20"/>
              </w:rPr>
            </w:pPr>
            <w:r w:rsidRPr="0023670F">
              <w:rPr>
                <w:rFonts w:ascii="標楷體" w:eastAsia="標楷體" w:hAnsi="標楷體" w:hint="eastAsia"/>
                <w:noProof/>
                <w:sz w:val="20"/>
                <w:szCs w:val="20"/>
              </w:rPr>
              <w:t>7</w:t>
            </w:r>
            <w:r w:rsidRPr="0023670F">
              <w:rPr>
                <w:rFonts w:ascii="標楷體" w:eastAsia="標楷體" w:hAnsi="標楷體" w:hint="eastAsia"/>
                <w:sz w:val="20"/>
                <w:szCs w:val="20"/>
              </w:rPr>
              <w:t>誰把「酒」的靈魂拿走了？</w:t>
            </w:r>
            <w:hyperlink r:id="rId24" w:history="1">
              <w:r w:rsidRPr="0023670F">
                <w:rPr>
                  <w:rStyle w:val="a5"/>
                  <w:rFonts w:ascii="標楷體" w:eastAsia="標楷體" w:hAnsi="標楷體"/>
                  <w:noProof/>
                  <w:color w:val="auto"/>
                  <w:sz w:val="20"/>
                  <w:szCs w:val="20"/>
                  <w:u w:val="none"/>
                </w:rPr>
                <w:t>http://home.who.tw/news/24-2015-09-07-03-51-21.html</w:t>
              </w:r>
            </w:hyperlink>
          </w:p>
        </w:tc>
      </w:tr>
      <w:tr w:rsidR="00E70DD5" w:rsidRPr="00F11AE8" w:rsidTr="00F11AE8">
        <w:trPr>
          <w:trHeight w:val="50"/>
          <w:jc w:val="center"/>
        </w:trPr>
        <w:tc>
          <w:tcPr>
            <w:tcW w:w="914" w:type="dxa"/>
            <w:gridSpan w:val="3"/>
            <w:vMerge/>
            <w:tcBorders>
              <w:top w:val="single" w:sz="4" w:space="0" w:color="000000"/>
              <w:left w:val="single" w:sz="4" w:space="0" w:color="000000"/>
              <w:bottom w:val="single" w:sz="4" w:space="0" w:color="000000"/>
              <w:right w:val="single" w:sz="4" w:space="0" w:color="auto"/>
            </w:tcBorders>
            <w:shd w:val="clear" w:color="auto" w:fill="EEECE1"/>
            <w:vAlign w:val="center"/>
          </w:tcPr>
          <w:p w:rsidR="00E70DD5" w:rsidRPr="00F11AE8" w:rsidRDefault="00E70DD5" w:rsidP="00F11AE8">
            <w:pPr>
              <w:snapToGrid w:val="0"/>
              <w:spacing w:line="360" w:lineRule="exact"/>
              <w:jc w:val="center"/>
              <w:rPr>
                <w:rFonts w:ascii="標楷體" w:eastAsia="標楷體" w:hAnsi="標楷體"/>
                <w:noProof/>
                <w:sz w:val="20"/>
                <w:szCs w:val="20"/>
              </w:rPr>
            </w:pPr>
          </w:p>
        </w:tc>
        <w:tc>
          <w:tcPr>
            <w:tcW w:w="9629" w:type="dxa"/>
            <w:gridSpan w:val="6"/>
            <w:tcBorders>
              <w:top w:val="single" w:sz="4" w:space="0" w:color="000000"/>
              <w:left w:val="single" w:sz="4" w:space="0" w:color="auto"/>
              <w:bottom w:val="single" w:sz="4" w:space="0" w:color="000000"/>
              <w:right w:val="single" w:sz="4" w:space="0" w:color="000000"/>
            </w:tcBorders>
            <w:shd w:val="clear" w:color="auto" w:fill="FFFFFF"/>
          </w:tcPr>
          <w:p w:rsidR="00E70DD5" w:rsidRPr="0023670F" w:rsidRDefault="00E70DD5" w:rsidP="00F11AE8">
            <w:pPr>
              <w:pStyle w:val="a3"/>
              <w:numPr>
                <w:ilvl w:val="0"/>
                <w:numId w:val="1"/>
              </w:numPr>
              <w:snapToGrid w:val="0"/>
              <w:spacing w:line="360" w:lineRule="exact"/>
              <w:ind w:leftChars="0"/>
              <w:rPr>
                <w:rFonts w:ascii="標楷體" w:eastAsia="標楷體" w:hAnsi="標楷體"/>
                <w:noProof/>
                <w:sz w:val="20"/>
                <w:szCs w:val="20"/>
              </w:rPr>
            </w:pPr>
            <w:r w:rsidRPr="0023670F">
              <w:rPr>
                <w:rFonts w:ascii="標楷體" w:eastAsia="標楷體" w:hAnsi="標楷體"/>
                <w:sz w:val="20"/>
                <w:szCs w:val="20"/>
              </w:rPr>
              <w:t>原住民族委員會</w:t>
            </w:r>
            <w:r w:rsidR="004C1C76" w:rsidRPr="004C1C76">
              <w:fldChar w:fldCharType="begin"/>
            </w:r>
            <w:r w:rsidR="003A72E7">
              <w:instrText xml:space="preserve"> HYPERLINK "https://www.apc.gov.tw/portal/docList.html?CID=194DB51147425C24" </w:instrText>
            </w:r>
            <w:r w:rsidR="004C1C76" w:rsidRPr="004C1C76">
              <w:fldChar w:fldCharType="separate"/>
            </w:r>
            <w:r w:rsidRPr="0023670F">
              <w:rPr>
                <w:rStyle w:val="a5"/>
                <w:rFonts w:ascii="標楷體" w:eastAsia="標楷體" w:hAnsi="標楷體"/>
                <w:color w:val="auto"/>
                <w:sz w:val="20"/>
                <w:szCs w:val="20"/>
                <w:u w:val="none"/>
              </w:rPr>
              <w:t>https://www.apc.gov.tw/portal/docList.html?CID=194DB51147425C24</w:t>
            </w:r>
            <w:r w:rsidR="004C1C76">
              <w:rPr>
                <w:rStyle w:val="a5"/>
                <w:rFonts w:ascii="標楷體" w:eastAsia="標楷體" w:hAnsi="標楷體"/>
                <w:color w:val="auto"/>
                <w:sz w:val="20"/>
                <w:szCs w:val="20"/>
                <w:u w:val="none"/>
              </w:rPr>
              <w:fldChar w:fldCharType="end"/>
            </w:r>
            <w:r w:rsidRPr="0023670F">
              <w:rPr>
                <w:rFonts w:ascii="標楷體" w:eastAsia="標楷體" w:hAnsi="標楷體"/>
                <w:noProof/>
                <w:sz w:val="20"/>
                <w:szCs w:val="20"/>
              </w:rPr>
              <w:t xml:space="preserve"> </w:t>
            </w:r>
          </w:p>
          <w:p w:rsidR="00E70DD5" w:rsidRPr="0023670F" w:rsidRDefault="00E70DD5" w:rsidP="00F11AE8">
            <w:pPr>
              <w:pStyle w:val="a3"/>
              <w:numPr>
                <w:ilvl w:val="0"/>
                <w:numId w:val="1"/>
              </w:numPr>
              <w:snapToGrid w:val="0"/>
              <w:spacing w:line="360" w:lineRule="exact"/>
              <w:ind w:leftChars="0"/>
              <w:rPr>
                <w:rFonts w:ascii="標楷體" w:eastAsia="標楷體" w:hAnsi="標楷體"/>
                <w:noProof/>
                <w:sz w:val="20"/>
                <w:szCs w:val="20"/>
              </w:rPr>
            </w:pPr>
            <w:r w:rsidRPr="0023670F">
              <w:rPr>
                <w:rFonts w:ascii="標楷體" w:eastAsia="標楷體" w:hAnsi="標楷體"/>
                <w:bCs/>
                <w:sz w:val="20"/>
                <w:szCs w:val="20"/>
                <w:shd w:val="clear" w:color="auto" w:fill="FFFFFF"/>
              </w:rPr>
              <w:t>臺灣原住民族簡介英文精華版</w:t>
            </w:r>
            <w:r w:rsidR="004C1C76" w:rsidRPr="004C1C76">
              <w:fldChar w:fldCharType="begin"/>
            </w:r>
            <w:r w:rsidR="003A72E7">
              <w:instrText xml:space="preserve"> HYPERLINK "https://www.youtube.com/watch?v=dqTBboik5j8" </w:instrText>
            </w:r>
            <w:r w:rsidR="004C1C76" w:rsidRPr="004C1C76">
              <w:fldChar w:fldCharType="separate"/>
            </w:r>
            <w:r w:rsidRPr="0023670F">
              <w:rPr>
                <w:rStyle w:val="a5"/>
                <w:rFonts w:ascii="標楷體" w:eastAsia="標楷體" w:hAnsi="標楷體"/>
                <w:color w:val="auto"/>
                <w:sz w:val="20"/>
                <w:szCs w:val="20"/>
                <w:u w:val="none"/>
              </w:rPr>
              <w:t>https://www.youtube.com/watch?v=dqTBboik5j8</w:t>
            </w:r>
            <w:r w:rsidR="004C1C76">
              <w:rPr>
                <w:rStyle w:val="a5"/>
                <w:rFonts w:ascii="標楷體" w:eastAsia="標楷體" w:hAnsi="標楷體"/>
                <w:color w:val="auto"/>
                <w:sz w:val="20"/>
                <w:szCs w:val="20"/>
                <w:u w:val="none"/>
              </w:rPr>
              <w:fldChar w:fldCharType="end"/>
            </w:r>
          </w:p>
          <w:p w:rsidR="00E70DD5" w:rsidRPr="0023670F" w:rsidRDefault="00E70DD5" w:rsidP="00F11AE8">
            <w:pPr>
              <w:pStyle w:val="a3"/>
              <w:numPr>
                <w:ilvl w:val="0"/>
                <w:numId w:val="1"/>
              </w:numPr>
              <w:snapToGrid w:val="0"/>
              <w:spacing w:line="360" w:lineRule="exact"/>
              <w:ind w:leftChars="0"/>
              <w:rPr>
                <w:rFonts w:ascii="標楷體" w:eastAsia="標楷體" w:hAnsi="標楷體"/>
                <w:noProof/>
                <w:sz w:val="20"/>
                <w:szCs w:val="20"/>
              </w:rPr>
            </w:pPr>
            <w:r w:rsidRPr="0023670F">
              <w:rPr>
                <w:rFonts w:ascii="標楷體" w:eastAsia="標楷體" w:hAnsi="標楷體"/>
                <w:sz w:val="20"/>
                <w:szCs w:val="20"/>
              </w:rPr>
              <w:t xml:space="preserve"> </w:t>
            </w:r>
            <w:r w:rsidRPr="0023670F">
              <w:rPr>
                <w:rFonts w:ascii="標楷體" w:eastAsia="標楷體" w:hAnsi="標楷體"/>
                <w:spacing w:val="15"/>
                <w:sz w:val="20"/>
                <w:szCs w:val="20"/>
              </w:rPr>
              <w:t>Indigenous Peoples Cultural Foundation</w:t>
            </w:r>
            <w:r w:rsidRPr="0023670F">
              <w:rPr>
                <w:rFonts w:ascii="標楷體" w:eastAsia="標楷體" w:hAnsi="標楷體"/>
                <w:sz w:val="20"/>
                <w:szCs w:val="20"/>
              </w:rPr>
              <w:t xml:space="preserve"> </w:t>
            </w:r>
            <w:hyperlink r:id="rId25" w:history="1">
              <w:r w:rsidRPr="0023670F">
                <w:rPr>
                  <w:rStyle w:val="a5"/>
                  <w:rFonts w:ascii="標楷體" w:eastAsia="標楷體" w:hAnsi="標楷體"/>
                  <w:color w:val="auto"/>
                  <w:sz w:val="20"/>
                  <w:szCs w:val="20"/>
                  <w:u w:val="none"/>
                </w:rPr>
                <w:t>http://www.ipcf.org.tw/english.jsp</w:t>
              </w:r>
            </w:hyperlink>
          </w:p>
          <w:p w:rsidR="00E70DD5" w:rsidRPr="0023670F" w:rsidRDefault="00E70DD5" w:rsidP="00F11AE8">
            <w:pPr>
              <w:pStyle w:val="a3"/>
              <w:numPr>
                <w:ilvl w:val="0"/>
                <w:numId w:val="1"/>
              </w:numPr>
              <w:snapToGrid w:val="0"/>
              <w:spacing w:line="360" w:lineRule="exact"/>
              <w:ind w:leftChars="0"/>
              <w:rPr>
                <w:rFonts w:ascii="標楷體" w:eastAsia="標楷體" w:hAnsi="標楷體"/>
                <w:noProof/>
                <w:sz w:val="20"/>
                <w:szCs w:val="20"/>
              </w:rPr>
            </w:pPr>
            <w:r w:rsidRPr="0023670F">
              <w:rPr>
                <w:rFonts w:ascii="標楷體" w:eastAsia="標楷體" w:hAnsi="標楷體"/>
                <w:noProof/>
                <w:sz w:val="20"/>
                <w:szCs w:val="20"/>
              </w:rPr>
              <w:t>洄瀾花蓮電子書</w:t>
            </w:r>
          </w:p>
          <w:p w:rsidR="00E70DD5" w:rsidRPr="0023670F" w:rsidRDefault="00E70DD5" w:rsidP="00F11AE8">
            <w:pPr>
              <w:pStyle w:val="a3"/>
              <w:numPr>
                <w:ilvl w:val="0"/>
                <w:numId w:val="1"/>
              </w:numPr>
              <w:snapToGrid w:val="0"/>
              <w:spacing w:line="360" w:lineRule="exact"/>
              <w:ind w:leftChars="0"/>
              <w:rPr>
                <w:rFonts w:ascii="標楷體" w:eastAsia="標楷體" w:hAnsi="標楷體"/>
                <w:noProof/>
                <w:sz w:val="20"/>
                <w:szCs w:val="20"/>
              </w:rPr>
            </w:pPr>
            <w:r w:rsidRPr="0023670F">
              <w:rPr>
                <w:rFonts w:ascii="標楷體" w:eastAsia="標楷體" w:hAnsi="標楷體"/>
                <w:sz w:val="20"/>
                <w:szCs w:val="20"/>
              </w:rPr>
              <w:t xml:space="preserve">Indigenous peoples in Taiwan </w:t>
            </w:r>
            <w:hyperlink r:id="rId26" w:history="1">
              <w:r w:rsidRPr="0023670F">
                <w:rPr>
                  <w:rStyle w:val="a5"/>
                  <w:rFonts w:ascii="標楷體" w:eastAsia="標楷體" w:hAnsi="標楷體"/>
                  <w:color w:val="auto"/>
                  <w:sz w:val="20"/>
                  <w:szCs w:val="20"/>
                  <w:u w:val="none"/>
                </w:rPr>
                <w:t>https://www.youtube.com/watch?v=vj9-IvE3iDY</w:t>
              </w:r>
            </w:hyperlink>
          </w:p>
          <w:p w:rsidR="007363B6" w:rsidRDefault="00E70DD5" w:rsidP="00F11AE8">
            <w:pPr>
              <w:pStyle w:val="a3"/>
              <w:snapToGrid w:val="0"/>
              <w:spacing w:line="360" w:lineRule="exact"/>
              <w:ind w:leftChars="0" w:left="-67"/>
              <w:rPr>
                <w:rFonts w:ascii="標楷體" w:eastAsia="標楷體" w:hAnsi="標楷體"/>
                <w:sz w:val="20"/>
                <w:szCs w:val="20"/>
              </w:rPr>
            </w:pPr>
            <w:r w:rsidRPr="0023670F">
              <w:rPr>
                <w:rFonts w:ascii="標楷體" w:eastAsia="標楷體" w:hAnsi="標楷體"/>
                <w:sz w:val="20"/>
                <w:szCs w:val="20"/>
              </w:rPr>
              <w:t xml:space="preserve">Customer Story: Connecting </w:t>
            </w:r>
            <w:proofErr w:type="spellStart"/>
            <w:r w:rsidRPr="0023670F">
              <w:rPr>
                <w:rFonts w:ascii="標楷體" w:eastAsia="標楷體" w:hAnsi="標楷體"/>
                <w:sz w:val="20"/>
                <w:szCs w:val="20"/>
              </w:rPr>
              <w:t>Indigen</w:t>
            </w:r>
            <w:proofErr w:type="spellEnd"/>
          </w:p>
          <w:p w:rsidR="00E70DD5" w:rsidRPr="0023670F" w:rsidRDefault="00E70DD5" w:rsidP="00F11AE8">
            <w:pPr>
              <w:pStyle w:val="a3"/>
              <w:snapToGrid w:val="0"/>
              <w:spacing w:line="360" w:lineRule="exact"/>
              <w:ind w:leftChars="0" w:left="-67"/>
              <w:rPr>
                <w:rFonts w:ascii="標楷體" w:eastAsia="標楷體" w:hAnsi="標楷體"/>
                <w:noProof/>
                <w:sz w:val="20"/>
                <w:szCs w:val="20"/>
              </w:rPr>
            </w:pPr>
            <w:proofErr w:type="spellStart"/>
            <w:r w:rsidRPr="0023670F">
              <w:rPr>
                <w:rFonts w:ascii="標楷體" w:eastAsia="標楷體" w:hAnsi="標楷體"/>
                <w:sz w:val="20"/>
                <w:szCs w:val="20"/>
              </w:rPr>
              <w:t>ous</w:t>
            </w:r>
            <w:proofErr w:type="spellEnd"/>
            <w:r w:rsidRPr="0023670F">
              <w:rPr>
                <w:rFonts w:ascii="標楷體" w:eastAsia="標楷體" w:hAnsi="標楷體"/>
                <w:sz w:val="20"/>
                <w:szCs w:val="20"/>
              </w:rPr>
              <w:t xml:space="preserve"> People of Taiwan</w:t>
            </w:r>
            <w:hyperlink r:id="rId27" w:history="1">
              <w:r w:rsidRPr="0023670F">
                <w:rPr>
                  <w:rStyle w:val="a5"/>
                  <w:rFonts w:ascii="標楷體" w:eastAsia="標楷體" w:hAnsi="標楷體"/>
                  <w:color w:val="auto"/>
                  <w:sz w:val="20"/>
                  <w:szCs w:val="20"/>
                  <w:u w:val="none"/>
                </w:rPr>
                <w:t>https://www.youtube.com/watch?v=mrOtwiCSuyY</w:t>
              </w:r>
            </w:hyperlink>
          </w:p>
        </w:tc>
      </w:tr>
      <w:tr w:rsidR="00E70DD5" w:rsidRPr="00F11AE8" w:rsidTr="00F11AE8">
        <w:trPr>
          <w:trHeight w:val="70"/>
          <w:jc w:val="center"/>
        </w:trPr>
        <w:tc>
          <w:tcPr>
            <w:tcW w:w="914" w:type="dxa"/>
            <w:gridSpan w:val="3"/>
            <w:tcBorders>
              <w:top w:val="single" w:sz="4" w:space="0" w:color="000000"/>
              <w:left w:val="single" w:sz="4" w:space="0" w:color="000000"/>
              <w:bottom w:val="single" w:sz="4" w:space="0" w:color="000000"/>
              <w:right w:val="single" w:sz="4" w:space="0" w:color="auto"/>
            </w:tcBorders>
            <w:shd w:val="clear" w:color="auto" w:fill="EEECE1"/>
            <w:vAlign w:val="center"/>
          </w:tcPr>
          <w:p w:rsidR="00E70DD5" w:rsidRPr="00F11AE8" w:rsidRDefault="00E70DD5" w:rsidP="00F11AE8">
            <w:pPr>
              <w:snapToGrid w:val="0"/>
              <w:spacing w:line="360" w:lineRule="exact"/>
              <w:jc w:val="center"/>
              <w:rPr>
                <w:rFonts w:ascii="標楷體" w:eastAsia="標楷體" w:hAnsi="標楷體"/>
                <w:noProof/>
                <w:sz w:val="20"/>
                <w:szCs w:val="20"/>
              </w:rPr>
            </w:pPr>
            <w:r w:rsidRPr="00F11AE8">
              <w:rPr>
                <w:rFonts w:ascii="標楷體" w:eastAsia="標楷體" w:hAnsi="標楷體" w:hint="eastAsia"/>
                <w:noProof/>
                <w:sz w:val="20"/>
                <w:szCs w:val="20"/>
              </w:rPr>
              <w:t>教學設備/資源</w:t>
            </w:r>
          </w:p>
        </w:tc>
        <w:tc>
          <w:tcPr>
            <w:tcW w:w="9629" w:type="dxa"/>
            <w:gridSpan w:val="6"/>
            <w:tcBorders>
              <w:top w:val="single" w:sz="4" w:space="0" w:color="000000"/>
              <w:left w:val="single" w:sz="4" w:space="0" w:color="auto"/>
              <w:bottom w:val="single" w:sz="4" w:space="0" w:color="000000"/>
              <w:right w:val="single" w:sz="4" w:space="0" w:color="000000"/>
            </w:tcBorders>
          </w:tcPr>
          <w:p w:rsidR="00E70DD5" w:rsidRPr="00F11AE8" w:rsidRDefault="00E70DD5" w:rsidP="007363B6">
            <w:pPr>
              <w:snapToGrid w:val="0"/>
              <w:spacing w:line="360" w:lineRule="exact"/>
              <w:jc w:val="both"/>
              <w:rPr>
                <w:rFonts w:ascii="標楷體" w:eastAsia="標楷體" w:hAnsi="標楷體"/>
                <w:noProof/>
                <w:sz w:val="20"/>
                <w:szCs w:val="20"/>
              </w:rPr>
            </w:pPr>
            <w:r w:rsidRPr="00F11AE8">
              <w:rPr>
                <w:rFonts w:ascii="標楷體" w:eastAsia="標楷體" w:hAnsi="標楷體" w:hint="eastAsia"/>
                <w:noProof/>
                <w:sz w:val="20"/>
                <w:szCs w:val="20"/>
              </w:rPr>
              <w:t>4-5台可上網之電腦、手機或電腦教室、單槍投影機、喇叭</w:t>
            </w:r>
          </w:p>
        </w:tc>
      </w:tr>
      <w:tr w:rsidR="00E70DD5" w:rsidRPr="00F11AE8" w:rsidTr="00F11AE8">
        <w:trPr>
          <w:trHeight w:val="70"/>
          <w:jc w:val="center"/>
        </w:trPr>
        <w:tc>
          <w:tcPr>
            <w:tcW w:w="10543" w:type="dxa"/>
            <w:gridSpan w:val="9"/>
            <w:tcBorders>
              <w:top w:val="single" w:sz="4" w:space="0" w:color="000000"/>
              <w:left w:val="single" w:sz="4" w:space="0" w:color="000000"/>
              <w:bottom w:val="single" w:sz="4" w:space="0" w:color="000000"/>
              <w:right w:val="single" w:sz="4" w:space="0" w:color="000000"/>
            </w:tcBorders>
            <w:shd w:val="clear" w:color="auto" w:fill="D9D9D9"/>
          </w:tcPr>
          <w:p w:rsidR="00E70DD5" w:rsidRPr="00F11AE8" w:rsidRDefault="00E70DD5" w:rsidP="00F11AE8">
            <w:pPr>
              <w:snapToGrid w:val="0"/>
              <w:spacing w:line="360" w:lineRule="exact"/>
              <w:jc w:val="center"/>
              <w:rPr>
                <w:rFonts w:ascii="標楷體" w:eastAsia="標楷體" w:hAnsi="標楷體"/>
                <w:noProof/>
                <w:sz w:val="20"/>
                <w:szCs w:val="20"/>
              </w:rPr>
            </w:pPr>
            <w:r w:rsidRPr="00F11AE8">
              <w:rPr>
                <w:rFonts w:ascii="標楷體" w:eastAsia="標楷體" w:hAnsi="標楷體" w:hint="eastAsia"/>
                <w:noProof/>
                <w:sz w:val="20"/>
                <w:szCs w:val="20"/>
              </w:rPr>
              <w:t>學習目標</w:t>
            </w:r>
          </w:p>
        </w:tc>
      </w:tr>
      <w:tr w:rsidR="00E70DD5" w:rsidRPr="00F11AE8" w:rsidTr="00F11AE8">
        <w:trPr>
          <w:trHeight w:val="70"/>
          <w:jc w:val="center"/>
        </w:trPr>
        <w:tc>
          <w:tcPr>
            <w:tcW w:w="10543" w:type="dxa"/>
            <w:gridSpan w:val="9"/>
            <w:tcBorders>
              <w:top w:val="single" w:sz="4" w:space="0" w:color="000000"/>
              <w:left w:val="single" w:sz="4" w:space="0" w:color="000000"/>
              <w:bottom w:val="single" w:sz="4" w:space="0" w:color="000000"/>
              <w:right w:val="single" w:sz="4" w:space="0" w:color="000000"/>
            </w:tcBorders>
            <w:shd w:val="clear" w:color="auto" w:fill="FFFFFF"/>
          </w:tcPr>
          <w:p w:rsidR="00B370B6" w:rsidRPr="00F11AE8" w:rsidRDefault="00B370B6" w:rsidP="00F11AE8">
            <w:pPr>
              <w:pStyle w:val="a3"/>
              <w:numPr>
                <w:ilvl w:val="0"/>
                <w:numId w:val="2"/>
              </w:numPr>
              <w:snapToGrid w:val="0"/>
              <w:spacing w:line="360" w:lineRule="exact"/>
              <w:ind w:leftChars="0"/>
              <w:rPr>
                <w:rFonts w:ascii="標楷體" w:eastAsia="標楷體" w:hAnsi="標楷體"/>
                <w:noProof/>
                <w:sz w:val="20"/>
                <w:szCs w:val="20"/>
              </w:rPr>
            </w:pPr>
            <w:r w:rsidRPr="00F11AE8">
              <w:rPr>
                <w:rFonts w:ascii="標楷體" w:eastAsia="標楷體" w:hAnsi="標楷體" w:hint="eastAsia"/>
                <w:noProof/>
                <w:sz w:val="20"/>
                <w:szCs w:val="20"/>
              </w:rPr>
              <w:t>理解與思辯</w:t>
            </w:r>
          </w:p>
          <w:p w:rsidR="00B370B6" w:rsidRPr="00F11AE8" w:rsidRDefault="00B370B6" w:rsidP="00F11AE8">
            <w:pPr>
              <w:pStyle w:val="a3"/>
              <w:numPr>
                <w:ilvl w:val="0"/>
                <w:numId w:val="36"/>
              </w:numPr>
              <w:snapToGrid w:val="0"/>
              <w:spacing w:line="360" w:lineRule="exact"/>
              <w:ind w:leftChars="0"/>
              <w:rPr>
                <w:rFonts w:ascii="標楷體" w:eastAsia="標楷體" w:hAnsi="標楷體"/>
                <w:noProof/>
                <w:sz w:val="20"/>
                <w:szCs w:val="20"/>
              </w:rPr>
            </w:pPr>
            <w:r w:rsidRPr="00F11AE8">
              <w:rPr>
                <w:rFonts w:ascii="標楷體" w:eastAsia="標楷體" w:hAnsi="標楷體" w:hint="eastAsia"/>
                <w:noProof/>
                <w:sz w:val="20"/>
                <w:szCs w:val="20"/>
              </w:rPr>
              <w:t>了解自己族群本身所遭遇到困境。</w:t>
            </w:r>
          </w:p>
          <w:p w:rsidR="00B370B6" w:rsidRDefault="00B370B6" w:rsidP="00F11AE8">
            <w:pPr>
              <w:pStyle w:val="a3"/>
              <w:numPr>
                <w:ilvl w:val="0"/>
                <w:numId w:val="36"/>
              </w:numPr>
              <w:snapToGrid w:val="0"/>
              <w:spacing w:line="360" w:lineRule="exact"/>
              <w:ind w:leftChars="0"/>
              <w:rPr>
                <w:rFonts w:ascii="標楷體" w:eastAsia="標楷體" w:hAnsi="標楷體"/>
                <w:noProof/>
                <w:sz w:val="20"/>
                <w:szCs w:val="20"/>
              </w:rPr>
            </w:pPr>
            <w:r w:rsidRPr="00F11AE8">
              <w:rPr>
                <w:rFonts w:ascii="標楷體" w:eastAsia="標楷體" w:hAnsi="標楷體" w:hint="eastAsia"/>
                <w:noProof/>
                <w:sz w:val="20"/>
                <w:szCs w:val="20"/>
              </w:rPr>
              <w:t>思考如何能有效幫助族群突破困境。</w:t>
            </w:r>
          </w:p>
          <w:p w:rsidR="007363B6" w:rsidRPr="00F11AE8" w:rsidRDefault="007363B6" w:rsidP="007363B6">
            <w:pPr>
              <w:pStyle w:val="a3"/>
              <w:numPr>
                <w:ilvl w:val="0"/>
                <w:numId w:val="36"/>
              </w:numPr>
              <w:snapToGrid w:val="0"/>
              <w:spacing w:line="360" w:lineRule="exact"/>
              <w:ind w:leftChars="0"/>
              <w:rPr>
                <w:rFonts w:ascii="標楷體" w:eastAsia="標楷體" w:hAnsi="標楷體"/>
                <w:noProof/>
                <w:sz w:val="20"/>
                <w:szCs w:val="20"/>
              </w:rPr>
            </w:pPr>
            <w:r w:rsidRPr="00F11AE8">
              <w:rPr>
                <w:rFonts w:ascii="標楷體" w:eastAsia="標楷體" w:hAnsi="標楷體" w:hint="eastAsia"/>
                <w:noProof/>
                <w:sz w:val="20"/>
                <w:szCs w:val="20"/>
              </w:rPr>
              <w:t>了解原住民族群本身所遭遇到的困境與國際上原住民族的主要議題。</w:t>
            </w:r>
          </w:p>
          <w:p w:rsidR="007363B6" w:rsidRDefault="007363B6" w:rsidP="007363B6">
            <w:pPr>
              <w:pStyle w:val="a3"/>
              <w:numPr>
                <w:ilvl w:val="0"/>
                <w:numId w:val="36"/>
              </w:numPr>
              <w:snapToGrid w:val="0"/>
              <w:spacing w:line="360" w:lineRule="exact"/>
              <w:ind w:leftChars="0"/>
              <w:rPr>
                <w:rFonts w:ascii="標楷體" w:eastAsia="標楷體" w:hAnsi="標楷體"/>
                <w:noProof/>
                <w:sz w:val="20"/>
                <w:szCs w:val="20"/>
              </w:rPr>
            </w:pPr>
            <w:r w:rsidRPr="00F11AE8">
              <w:rPr>
                <w:rFonts w:ascii="標楷體" w:eastAsia="標楷體" w:hAnsi="標楷體" w:hint="eastAsia"/>
                <w:noProof/>
                <w:sz w:val="20"/>
                <w:szCs w:val="20"/>
              </w:rPr>
              <w:t>思考如何能促進族群的相互了解與尊重。</w:t>
            </w:r>
          </w:p>
          <w:p w:rsidR="007363B6" w:rsidRDefault="007363B6" w:rsidP="007363B6">
            <w:pPr>
              <w:pStyle w:val="a3"/>
              <w:numPr>
                <w:ilvl w:val="0"/>
                <w:numId w:val="36"/>
              </w:numPr>
              <w:snapToGrid w:val="0"/>
              <w:spacing w:line="360" w:lineRule="exact"/>
              <w:ind w:leftChars="0"/>
              <w:rPr>
                <w:rFonts w:ascii="標楷體" w:eastAsia="標楷體" w:hAnsi="標楷體"/>
                <w:noProof/>
                <w:sz w:val="20"/>
                <w:szCs w:val="20"/>
              </w:rPr>
            </w:pPr>
            <w:r w:rsidRPr="007363B6">
              <w:rPr>
                <w:rFonts w:ascii="標楷體" w:eastAsia="標楷體" w:hAnsi="標楷體" w:hint="eastAsia"/>
                <w:noProof/>
                <w:sz w:val="20"/>
                <w:szCs w:val="20"/>
              </w:rPr>
              <w:t>養成運用文本思考、解決問題與建構知識的能力；涵育樂於閱讀態度；開展多元閱讀素養。</w:t>
            </w:r>
          </w:p>
          <w:p w:rsidR="007363B6" w:rsidRPr="007363B6" w:rsidRDefault="007363B6" w:rsidP="007363B6">
            <w:pPr>
              <w:pStyle w:val="a3"/>
              <w:numPr>
                <w:ilvl w:val="0"/>
                <w:numId w:val="36"/>
              </w:numPr>
              <w:snapToGrid w:val="0"/>
              <w:spacing w:line="360" w:lineRule="exact"/>
              <w:ind w:leftChars="0"/>
              <w:rPr>
                <w:rFonts w:ascii="標楷體" w:eastAsia="標楷體" w:hAnsi="標楷體"/>
                <w:noProof/>
                <w:sz w:val="20"/>
                <w:szCs w:val="20"/>
              </w:rPr>
            </w:pPr>
            <w:r w:rsidRPr="007363B6">
              <w:rPr>
                <w:rFonts w:ascii="標楷體" w:eastAsia="標楷體" w:hAnsi="標楷體" w:hint="eastAsia"/>
                <w:noProof/>
                <w:sz w:val="20"/>
                <w:szCs w:val="20"/>
              </w:rPr>
              <w:t>能理解以英文撰寫介紹原住民文化相關內容的文章或影片大意。</w:t>
            </w:r>
          </w:p>
          <w:p w:rsidR="007363B6" w:rsidRPr="006A4ED7" w:rsidRDefault="007363B6" w:rsidP="006A4ED7">
            <w:pPr>
              <w:pStyle w:val="a3"/>
              <w:numPr>
                <w:ilvl w:val="0"/>
                <w:numId w:val="36"/>
              </w:numPr>
              <w:snapToGrid w:val="0"/>
              <w:spacing w:line="360" w:lineRule="exact"/>
              <w:ind w:leftChars="0"/>
              <w:rPr>
                <w:rFonts w:ascii="標楷體" w:eastAsia="標楷體" w:hAnsi="標楷體"/>
                <w:noProof/>
                <w:sz w:val="20"/>
                <w:szCs w:val="20"/>
              </w:rPr>
            </w:pPr>
            <w:r w:rsidRPr="007363B6">
              <w:rPr>
                <w:rFonts w:ascii="標楷體" w:eastAsia="標楷體" w:hAnsi="標楷體" w:hint="eastAsia"/>
                <w:noProof/>
                <w:sz w:val="20"/>
                <w:szCs w:val="20"/>
              </w:rPr>
              <w:t>連結自身經驗後透過簡單英文表達意見與想法。</w:t>
            </w:r>
          </w:p>
          <w:p w:rsidR="00B370B6" w:rsidRPr="00F11AE8" w:rsidRDefault="00B370B6" w:rsidP="00F11AE8">
            <w:pPr>
              <w:pStyle w:val="a3"/>
              <w:numPr>
                <w:ilvl w:val="0"/>
                <w:numId w:val="2"/>
              </w:numPr>
              <w:snapToGrid w:val="0"/>
              <w:spacing w:line="360" w:lineRule="exact"/>
              <w:ind w:leftChars="0"/>
              <w:rPr>
                <w:rFonts w:ascii="標楷體" w:eastAsia="標楷體" w:hAnsi="標楷體"/>
                <w:noProof/>
                <w:sz w:val="20"/>
                <w:szCs w:val="20"/>
              </w:rPr>
            </w:pPr>
            <w:r w:rsidRPr="00F11AE8">
              <w:rPr>
                <w:rFonts w:ascii="標楷體" w:eastAsia="標楷體" w:hAnsi="標楷體" w:hint="eastAsia"/>
                <w:noProof/>
                <w:sz w:val="20"/>
                <w:szCs w:val="20"/>
              </w:rPr>
              <w:t>態度與價值</w:t>
            </w:r>
          </w:p>
          <w:p w:rsidR="00B370B6" w:rsidRPr="00F11AE8" w:rsidRDefault="00B370B6" w:rsidP="008866EC">
            <w:pPr>
              <w:pStyle w:val="a3"/>
              <w:numPr>
                <w:ilvl w:val="0"/>
                <w:numId w:val="37"/>
              </w:numPr>
              <w:snapToGrid w:val="0"/>
              <w:spacing w:line="360" w:lineRule="exact"/>
              <w:ind w:leftChars="0"/>
              <w:rPr>
                <w:rFonts w:ascii="標楷體" w:eastAsia="標楷體" w:hAnsi="標楷體"/>
                <w:noProof/>
                <w:sz w:val="20"/>
                <w:szCs w:val="20"/>
              </w:rPr>
            </w:pPr>
            <w:r w:rsidRPr="00F11AE8">
              <w:rPr>
                <w:rFonts w:ascii="標楷體" w:eastAsia="標楷體" w:hAnsi="標楷體" w:hint="eastAsia"/>
                <w:noProof/>
                <w:sz w:val="20"/>
                <w:szCs w:val="20"/>
              </w:rPr>
              <w:t>傳承自我族群的風俗民情、文化</w:t>
            </w:r>
            <w:r w:rsidR="008866EC" w:rsidRPr="008866EC">
              <w:rPr>
                <w:rFonts w:ascii="標楷體" w:eastAsia="標楷體" w:hAnsi="標楷體" w:hint="eastAsia"/>
                <w:noProof/>
                <w:sz w:val="20"/>
                <w:szCs w:val="20"/>
              </w:rPr>
              <w:t>內涵與精神</w:t>
            </w:r>
            <w:r w:rsidRPr="00F11AE8">
              <w:rPr>
                <w:rFonts w:ascii="標楷體" w:eastAsia="標楷體" w:hAnsi="標楷體"/>
                <w:noProof/>
                <w:sz w:val="20"/>
                <w:szCs w:val="20"/>
              </w:rPr>
              <w:t>。</w:t>
            </w:r>
          </w:p>
          <w:p w:rsidR="006A4ED7" w:rsidRPr="008866EC" w:rsidRDefault="00B370B6" w:rsidP="008866EC">
            <w:pPr>
              <w:pStyle w:val="a3"/>
              <w:numPr>
                <w:ilvl w:val="0"/>
                <w:numId w:val="37"/>
              </w:numPr>
              <w:snapToGrid w:val="0"/>
              <w:spacing w:line="360" w:lineRule="exact"/>
              <w:ind w:leftChars="0"/>
              <w:rPr>
                <w:rFonts w:ascii="標楷體" w:eastAsia="標楷體" w:hAnsi="標楷體"/>
                <w:noProof/>
                <w:sz w:val="20"/>
                <w:szCs w:val="20"/>
              </w:rPr>
            </w:pPr>
            <w:r w:rsidRPr="008866EC">
              <w:rPr>
                <w:rFonts w:ascii="標楷體" w:eastAsia="標楷體" w:hAnsi="標楷體" w:hint="eastAsia"/>
                <w:noProof/>
                <w:sz w:val="20"/>
                <w:szCs w:val="20"/>
              </w:rPr>
              <w:t>肯定自我族群的存在價值</w:t>
            </w:r>
            <w:r w:rsidR="00F73513">
              <w:rPr>
                <w:rFonts w:ascii="標楷體" w:eastAsia="標楷體" w:hAnsi="標楷體" w:hint="eastAsia"/>
                <w:noProof/>
                <w:sz w:val="20"/>
                <w:szCs w:val="20"/>
              </w:rPr>
              <w:t>及為</w:t>
            </w:r>
            <w:r w:rsidR="008866EC" w:rsidRPr="008866EC">
              <w:rPr>
                <w:rFonts w:ascii="標楷體" w:eastAsia="標楷體" w:hAnsi="標楷體" w:hint="eastAsia"/>
                <w:noProof/>
                <w:sz w:val="20"/>
                <w:szCs w:val="20"/>
              </w:rPr>
              <w:t>存在價值盡心力</w:t>
            </w:r>
            <w:r w:rsidRPr="008866EC">
              <w:rPr>
                <w:rFonts w:ascii="標楷體" w:eastAsia="標楷體" w:hAnsi="標楷體" w:hint="eastAsia"/>
                <w:noProof/>
                <w:sz w:val="20"/>
                <w:szCs w:val="20"/>
              </w:rPr>
              <w:t>。</w:t>
            </w:r>
          </w:p>
          <w:p w:rsidR="006A4ED7" w:rsidRDefault="00F73513" w:rsidP="006A4ED7">
            <w:pPr>
              <w:pStyle w:val="a3"/>
              <w:numPr>
                <w:ilvl w:val="0"/>
                <w:numId w:val="37"/>
              </w:numPr>
              <w:snapToGrid w:val="0"/>
              <w:spacing w:line="360" w:lineRule="exact"/>
              <w:ind w:leftChars="0"/>
              <w:rPr>
                <w:rFonts w:ascii="標楷體" w:eastAsia="標楷體" w:hAnsi="標楷體"/>
                <w:noProof/>
                <w:sz w:val="20"/>
                <w:szCs w:val="20"/>
              </w:rPr>
            </w:pPr>
            <w:r>
              <w:rPr>
                <w:rFonts w:ascii="標楷體" w:eastAsia="標楷體" w:hAnsi="標楷體" w:hint="eastAsia"/>
                <w:noProof/>
                <w:sz w:val="20"/>
                <w:szCs w:val="20"/>
              </w:rPr>
              <w:t>支持原民學生的族群認同，提供非原</w:t>
            </w:r>
            <w:r w:rsidR="006A4ED7" w:rsidRPr="006A4ED7">
              <w:rPr>
                <w:rFonts w:ascii="標楷體" w:eastAsia="標楷體" w:hAnsi="標楷體" w:hint="eastAsia"/>
                <w:noProof/>
                <w:sz w:val="20"/>
                <w:szCs w:val="20"/>
              </w:rPr>
              <w:t>民學生認識原住民族社會的機會，以增進跨族群的相互了解與尊重。</w:t>
            </w:r>
          </w:p>
          <w:p w:rsidR="006A4ED7" w:rsidRPr="006A4ED7" w:rsidRDefault="00F73513" w:rsidP="006A4ED7">
            <w:pPr>
              <w:pStyle w:val="a3"/>
              <w:numPr>
                <w:ilvl w:val="0"/>
                <w:numId w:val="37"/>
              </w:numPr>
              <w:ind w:leftChars="0"/>
              <w:rPr>
                <w:rFonts w:ascii="標楷體" w:eastAsia="標楷體" w:hAnsi="標楷體"/>
                <w:noProof/>
                <w:sz w:val="20"/>
                <w:szCs w:val="20"/>
              </w:rPr>
            </w:pPr>
            <w:r>
              <w:rPr>
                <w:rFonts w:ascii="標楷體" w:eastAsia="標楷體" w:hAnsi="標楷體" w:hint="eastAsia"/>
                <w:noProof/>
                <w:sz w:val="20"/>
                <w:szCs w:val="20"/>
              </w:rPr>
              <w:t>培養學生自主學習能力，以簡易英文介紹</w:t>
            </w:r>
            <w:r w:rsidR="006A4ED7" w:rsidRPr="006A4ED7">
              <w:rPr>
                <w:rFonts w:ascii="標楷體" w:eastAsia="標楷體" w:hAnsi="標楷體" w:hint="eastAsia"/>
                <w:noProof/>
                <w:sz w:val="20"/>
                <w:szCs w:val="20"/>
              </w:rPr>
              <w:t>原住民族文化特色(如族群分布、飲食文化、生活特色)，提升學習英文的興趣。</w:t>
            </w:r>
          </w:p>
          <w:p w:rsidR="00E70DD5" w:rsidRPr="00F73513" w:rsidRDefault="006A4ED7" w:rsidP="00F11AE8">
            <w:pPr>
              <w:pStyle w:val="a3"/>
              <w:numPr>
                <w:ilvl w:val="0"/>
                <w:numId w:val="37"/>
              </w:numPr>
              <w:snapToGrid w:val="0"/>
              <w:spacing w:line="360" w:lineRule="exact"/>
              <w:ind w:leftChars="0"/>
              <w:rPr>
                <w:rFonts w:ascii="標楷體" w:eastAsia="標楷體" w:hAnsi="標楷體"/>
                <w:noProof/>
                <w:sz w:val="20"/>
                <w:szCs w:val="20"/>
              </w:rPr>
            </w:pPr>
            <w:r w:rsidRPr="006A4ED7">
              <w:rPr>
                <w:rFonts w:ascii="標楷體" w:eastAsia="標楷體" w:hAnsi="標楷體" w:hint="eastAsia"/>
                <w:noProof/>
                <w:sz w:val="20"/>
                <w:szCs w:val="20"/>
              </w:rPr>
              <w:t>利用各種學習工具，融入自我生活經驗</w:t>
            </w:r>
            <w:r w:rsidR="00F73513">
              <w:rPr>
                <w:rFonts w:ascii="標楷體" w:eastAsia="標楷體" w:hAnsi="標楷體" w:hint="eastAsia"/>
                <w:noProof/>
                <w:sz w:val="20"/>
                <w:szCs w:val="20"/>
              </w:rPr>
              <w:t>，</w:t>
            </w:r>
            <w:r w:rsidRPr="006A4ED7">
              <w:rPr>
                <w:rFonts w:ascii="標楷體" w:eastAsia="標楷體" w:hAnsi="標楷體" w:hint="eastAsia"/>
                <w:noProof/>
                <w:sz w:val="20"/>
                <w:szCs w:val="20"/>
              </w:rPr>
              <w:t>加深對不同族群文化的理解，讓外國朋友或非原住民學生認識原住民族社會，增進跨文化的了解與尊重。</w:t>
            </w:r>
          </w:p>
        </w:tc>
      </w:tr>
      <w:tr w:rsidR="006A4ED7" w:rsidRPr="00F11AE8" w:rsidTr="00F73513">
        <w:trPr>
          <w:trHeight w:val="3432"/>
          <w:jc w:val="center"/>
        </w:trPr>
        <w:tc>
          <w:tcPr>
            <w:tcW w:w="10543" w:type="dxa"/>
            <w:gridSpan w:val="9"/>
            <w:tcBorders>
              <w:top w:val="single" w:sz="4" w:space="0" w:color="000000"/>
              <w:left w:val="single" w:sz="4" w:space="0" w:color="000000"/>
              <w:right w:val="single" w:sz="4" w:space="0" w:color="000000"/>
            </w:tcBorders>
            <w:shd w:val="clear" w:color="auto" w:fill="FFFFFF"/>
          </w:tcPr>
          <w:p w:rsidR="006A4ED7" w:rsidRDefault="006A4ED7" w:rsidP="006A4ED7">
            <w:pPr>
              <w:pStyle w:val="a3"/>
              <w:numPr>
                <w:ilvl w:val="0"/>
                <w:numId w:val="2"/>
              </w:numPr>
              <w:snapToGrid w:val="0"/>
              <w:spacing w:line="360" w:lineRule="exact"/>
              <w:ind w:leftChars="0"/>
              <w:rPr>
                <w:rFonts w:ascii="標楷體" w:eastAsia="標楷體" w:hAnsi="標楷體"/>
                <w:noProof/>
                <w:sz w:val="20"/>
                <w:szCs w:val="20"/>
              </w:rPr>
            </w:pPr>
            <w:r w:rsidRPr="006A4ED7">
              <w:rPr>
                <w:rFonts w:ascii="標楷體" w:eastAsia="標楷體" w:hAnsi="標楷體" w:hint="eastAsia"/>
                <w:noProof/>
                <w:sz w:val="20"/>
                <w:szCs w:val="20"/>
              </w:rPr>
              <w:t>實作及參與</w:t>
            </w:r>
          </w:p>
          <w:p w:rsidR="006A4ED7" w:rsidRDefault="006A4ED7" w:rsidP="008866EC">
            <w:pPr>
              <w:pStyle w:val="a3"/>
              <w:numPr>
                <w:ilvl w:val="0"/>
                <w:numId w:val="40"/>
              </w:numPr>
              <w:snapToGrid w:val="0"/>
              <w:spacing w:line="360" w:lineRule="exact"/>
              <w:ind w:leftChars="0"/>
              <w:rPr>
                <w:rFonts w:ascii="標楷體" w:eastAsia="標楷體" w:hAnsi="標楷體"/>
                <w:noProof/>
                <w:sz w:val="20"/>
                <w:szCs w:val="20"/>
              </w:rPr>
            </w:pPr>
            <w:r w:rsidRPr="006A4ED7">
              <w:rPr>
                <w:rFonts w:ascii="標楷體" w:eastAsia="標楷體" w:hAnsi="標楷體" w:hint="eastAsia"/>
                <w:noProof/>
                <w:sz w:val="20"/>
                <w:szCs w:val="20"/>
              </w:rPr>
              <w:t>閱讀文本及網路資料，找出自己族群</w:t>
            </w:r>
            <w:r w:rsidR="008866EC">
              <w:rPr>
                <w:rFonts w:ascii="標楷體" w:eastAsia="標楷體" w:hAnsi="標楷體" w:hint="eastAsia"/>
                <w:noProof/>
                <w:sz w:val="20"/>
                <w:szCs w:val="20"/>
              </w:rPr>
              <w:t>與</w:t>
            </w:r>
            <w:r w:rsidR="008866EC" w:rsidRPr="008866EC">
              <w:rPr>
                <w:rFonts w:ascii="標楷體" w:eastAsia="標楷體" w:hAnsi="標楷體" w:hint="eastAsia"/>
                <w:noProof/>
                <w:sz w:val="20"/>
                <w:szCs w:val="20"/>
              </w:rPr>
              <w:t>原住民族議題</w:t>
            </w:r>
            <w:r w:rsidRPr="006A4ED7">
              <w:rPr>
                <w:rFonts w:ascii="標楷體" w:eastAsia="標楷體" w:hAnsi="標楷體" w:hint="eastAsia"/>
                <w:noProof/>
                <w:sz w:val="20"/>
                <w:szCs w:val="20"/>
              </w:rPr>
              <w:t>的相關資料。</w:t>
            </w:r>
          </w:p>
          <w:p w:rsidR="006A4ED7" w:rsidRDefault="006A4ED7" w:rsidP="006A4ED7">
            <w:pPr>
              <w:pStyle w:val="a3"/>
              <w:numPr>
                <w:ilvl w:val="0"/>
                <w:numId w:val="40"/>
              </w:numPr>
              <w:snapToGrid w:val="0"/>
              <w:spacing w:line="360" w:lineRule="exact"/>
              <w:ind w:leftChars="0"/>
              <w:rPr>
                <w:rFonts w:ascii="標楷體" w:eastAsia="標楷體" w:hAnsi="標楷體"/>
                <w:noProof/>
                <w:sz w:val="20"/>
                <w:szCs w:val="20"/>
              </w:rPr>
            </w:pPr>
            <w:r w:rsidRPr="006A4ED7">
              <w:rPr>
                <w:rFonts w:ascii="標楷體" w:eastAsia="標楷體" w:hAnsi="標楷體" w:hint="eastAsia"/>
                <w:noProof/>
                <w:sz w:val="20"/>
                <w:szCs w:val="20"/>
              </w:rPr>
              <w:t>資料整合分析，做出自己族群swot分析。</w:t>
            </w:r>
          </w:p>
          <w:p w:rsidR="006A4ED7" w:rsidRDefault="006A4ED7" w:rsidP="006A4ED7">
            <w:pPr>
              <w:pStyle w:val="a3"/>
              <w:numPr>
                <w:ilvl w:val="0"/>
                <w:numId w:val="40"/>
              </w:numPr>
              <w:snapToGrid w:val="0"/>
              <w:spacing w:line="360" w:lineRule="exact"/>
              <w:ind w:leftChars="0"/>
              <w:rPr>
                <w:rFonts w:ascii="標楷體" w:eastAsia="標楷體" w:hAnsi="標楷體"/>
                <w:noProof/>
                <w:sz w:val="20"/>
                <w:szCs w:val="20"/>
              </w:rPr>
            </w:pPr>
            <w:r w:rsidRPr="006A4ED7">
              <w:rPr>
                <w:rFonts w:ascii="標楷體" w:eastAsia="標楷體" w:hAnsi="標楷體" w:hint="eastAsia"/>
                <w:noProof/>
                <w:sz w:val="20"/>
                <w:szCs w:val="20"/>
              </w:rPr>
              <w:t>透過資料整合，分組報告原民議題。</w:t>
            </w:r>
          </w:p>
          <w:p w:rsidR="006A4ED7" w:rsidRDefault="006A4ED7" w:rsidP="006A4ED7">
            <w:pPr>
              <w:pStyle w:val="a3"/>
              <w:numPr>
                <w:ilvl w:val="0"/>
                <w:numId w:val="40"/>
              </w:numPr>
              <w:snapToGrid w:val="0"/>
              <w:spacing w:line="360" w:lineRule="exact"/>
              <w:ind w:leftChars="0"/>
              <w:rPr>
                <w:rFonts w:ascii="標楷體" w:eastAsia="標楷體" w:hAnsi="標楷體"/>
                <w:noProof/>
                <w:sz w:val="20"/>
                <w:szCs w:val="20"/>
              </w:rPr>
            </w:pPr>
            <w:r w:rsidRPr="006A4ED7">
              <w:rPr>
                <w:rFonts w:ascii="標楷體" w:eastAsia="標楷體" w:hAnsi="標楷體" w:hint="eastAsia"/>
                <w:noProof/>
                <w:sz w:val="20"/>
                <w:szCs w:val="20"/>
              </w:rPr>
              <w:t>閱讀原住民作家親身經歷的成長故事，引起共鳴，找回部落的童年記憶。理解原住民部落的生活方式。</w:t>
            </w:r>
          </w:p>
          <w:p w:rsidR="006A4ED7" w:rsidRDefault="006A4ED7" w:rsidP="006A4ED7">
            <w:pPr>
              <w:pStyle w:val="a3"/>
              <w:numPr>
                <w:ilvl w:val="0"/>
                <w:numId w:val="40"/>
              </w:numPr>
              <w:snapToGrid w:val="0"/>
              <w:spacing w:line="360" w:lineRule="exact"/>
              <w:ind w:leftChars="0"/>
              <w:rPr>
                <w:rFonts w:ascii="標楷體" w:eastAsia="標楷體" w:hAnsi="標楷體"/>
                <w:noProof/>
                <w:sz w:val="20"/>
                <w:szCs w:val="20"/>
              </w:rPr>
            </w:pPr>
            <w:r w:rsidRPr="006A4ED7">
              <w:rPr>
                <w:rFonts w:ascii="標楷體" w:eastAsia="標楷體" w:hAnsi="標楷體" w:hint="eastAsia"/>
                <w:noProof/>
                <w:sz w:val="20"/>
                <w:szCs w:val="20"/>
              </w:rPr>
              <w:t>學習透過影像、文本及生活體驗、觀察，用口語、文字表達出來。</w:t>
            </w:r>
          </w:p>
          <w:p w:rsidR="006A4ED7" w:rsidRDefault="006A4ED7" w:rsidP="006A4ED7">
            <w:pPr>
              <w:pStyle w:val="a3"/>
              <w:numPr>
                <w:ilvl w:val="0"/>
                <w:numId w:val="40"/>
              </w:numPr>
              <w:snapToGrid w:val="0"/>
              <w:spacing w:line="360" w:lineRule="exact"/>
              <w:ind w:leftChars="0"/>
              <w:rPr>
                <w:rFonts w:ascii="標楷體" w:eastAsia="標楷體" w:hAnsi="標楷體"/>
                <w:noProof/>
                <w:sz w:val="20"/>
                <w:szCs w:val="20"/>
              </w:rPr>
            </w:pPr>
            <w:r w:rsidRPr="006A4ED7">
              <w:rPr>
                <w:rFonts w:ascii="標楷體" w:eastAsia="標楷體" w:hAnsi="標楷體" w:hint="eastAsia"/>
                <w:noProof/>
                <w:sz w:val="20"/>
                <w:szCs w:val="20"/>
              </w:rPr>
              <w:t>利用科技、資訊、各類網路資源及媒體等不同學習工具透過合作學習理解所閱讀的文章及短片。</w:t>
            </w:r>
          </w:p>
          <w:p w:rsidR="006A4ED7" w:rsidRPr="006A4ED7" w:rsidRDefault="006A4ED7" w:rsidP="006A4ED7">
            <w:pPr>
              <w:pStyle w:val="a3"/>
              <w:numPr>
                <w:ilvl w:val="0"/>
                <w:numId w:val="40"/>
              </w:numPr>
              <w:snapToGrid w:val="0"/>
              <w:spacing w:line="360" w:lineRule="exact"/>
              <w:ind w:leftChars="0"/>
              <w:rPr>
                <w:rFonts w:ascii="標楷體" w:eastAsia="標楷體" w:hAnsi="標楷體"/>
                <w:noProof/>
                <w:sz w:val="20"/>
                <w:szCs w:val="20"/>
              </w:rPr>
            </w:pPr>
            <w:r w:rsidRPr="006A4ED7">
              <w:rPr>
                <w:rFonts w:ascii="標楷體" w:eastAsia="標楷體" w:hAnsi="標楷體" w:hint="eastAsia"/>
                <w:noProof/>
                <w:sz w:val="20"/>
                <w:szCs w:val="20"/>
              </w:rPr>
              <w:t>小組討論後歸納出原住民文化核心重點，以簡易英文參與討論，整合出想要傳達的原住民文化內容，並以英文介紹。</w:t>
            </w:r>
          </w:p>
        </w:tc>
      </w:tr>
      <w:tr w:rsidR="00E70DD5" w:rsidRPr="00F11AE8" w:rsidTr="008866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895"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rsidR="00E70DD5" w:rsidRPr="00F11AE8" w:rsidRDefault="00E70DD5" w:rsidP="00F11AE8">
            <w:pPr>
              <w:snapToGrid w:val="0"/>
              <w:spacing w:line="360" w:lineRule="exact"/>
              <w:jc w:val="center"/>
              <w:rPr>
                <w:rFonts w:ascii="標楷體" w:eastAsia="標楷體" w:hAnsi="標楷體"/>
                <w:sz w:val="20"/>
                <w:szCs w:val="20"/>
              </w:rPr>
            </w:pPr>
            <w:r w:rsidRPr="00F11AE8">
              <w:rPr>
                <w:rFonts w:ascii="標楷體" w:eastAsia="標楷體" w:hAnsi="標楷體"/>
                <w:sz w:val="20"/>
                <w:szCs w:val="20"/>
              </w:rPr>
              <w:t>教學大綱</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0DD5" w:rsidRPr="00F11AE8" w:rsidRDefault="00E70DD5" w:rsidP="00F11AE8">
            <w:pPr>
              <w:snapToGrid w:val="0"/>
              <w:spacing w:line="360" w:lineRule="exact"/>
              <w:rPr>
                <w:rFonts w:ascii="標楷體" w:eastAsia="標楷體" w:hAnsi="標楷體" w:cs="新細明體"/>
                <w:sz w:val="20"/>
                <w:szCs w:val="20"/>
              </w:rPr>
            </w:pPr>
            <w:proofErr w:type="gramStart"/>
            <w:r w:rsidRPr="00F11AE8">
              <w:rPr>
                <w:rFonts w:ascii="標楷體" w:eastAsia="標楷體" w:hAnsi="標楷體" w:cs="新細明體"/>
                <w:sz w:val="20"/>
                <w:szCs w:val="20"/>
              </w:rPr>
              <w:t>週</w:t>
            </w:r>
            <w:proofErr w:type="gramEnd"/>
            <w:r w:rsidRPr="00F11AE8">
              <w:rPr>
                <w:rFonts w:ascii="標楷體" w:eastAsia="標楷體" w:hAnsi="標楷體" w:cs="新細明體"/>
                <w:sz w:val="20"/>
                <w:szCs w:val="20"/>
              </w:rPr>
              <w:t>次</w:t>
            </w:r>
          </w:p>
        </w:tc>
        <w:tc>
          <w:tcPr>
            <w:tcW w:w="18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0DD5" w:rsidRPr="00F11AE8" w:rsidRDefault="00E70DD5"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sz w:val="20"/>
                <w:szCs w:val="20"/>
              </w:rPr>
              <w:t>單元/主題</w:t>
            </w:r>
          </w:p>
        </w:tc>
        <w:tc>
          <w:tcPr>
            <w:tcW w:w="7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0DD5" w:rsidRPr="00F11AE8" w:rsidRDefault="00E70DD5"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sz w:val="20"/>
                <w:szCs w:val="20"/>
              </w:rPr>
              <w:t>內容綱要</w:t>
            </w:r>
          </w:p>
        </w:tc>
      </w:tr>
      <w:tr w:rsidR="00E70DD5" w:rsidRPr="00F11AE8" w:rsidTr="008866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895" w:type="dxa"/>
            <w:gridSpan w:val="2"/>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rsidR="00E70DD5" w:rsidRPr="00F11AE8" w:rsidRDefault="00E70DD5" w:rsidP="00F11AE8">
            <w:pPr>
              <w:snapToGrid w:val="0"/>
              <w:spacing w:line="360" w:lineRule="exact"/>
              <w:jc w:val="center"/>
              <w:rPr>
                <w:rFonts w:ascii="標楷體" w:eastAsia="標楷體" w:hAnsi="標楷體"/>
                <w:sz w:val="20"/>
                <w:szCs w:val="20"/>
              </w:rPr>
            </w:pP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0DD5" w:rsidRPr="00F11AE8" w:rsidRDefault="00E70DD5"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sz w:val="20"/>
                <w:szCs w:val="20"/>
              </w:rPr>
              <w:t>1</w:t>
            </w:r>
          </w:p>
        </w:tc>
        <w:tc>
          <w:tcPr>
            <w:tcW w:w="18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0DD5" w:rsidRPr="00F11AE8" w:rsidRDefault="008866EC" w:rsidP="00F11AE8">
            <w:pPr>
              <w:snapToGrid w:val="0"/>
              <w:spacing w:line="360" w:lineRule="exact"/>
              <w:rPr>
                <w:rFonts w:ascii="標楷體" w:eastAsia="標楷體" w:hAnsi="標楷體" w:cs="新細明體"/>
                <w:sz w:val="20"/>
                <w:szCs w:val="20"/>
              </w:rPr>
            </w:pPr>
            <w:r>
              <w:rPr>
                <w:rFonts w:ascii="標楷體" w:eastAsia="標楷體" w:hAnsi="標楷體" w:cs="新細明體" w:hint="eastAsia"/>
                <w:sz w:val="20"/>
                <w:szCs w:val="20"/>
              </w:rPr>
              <w:t>緒論</w:t>
            </w:r>
          </w:p>
        </w:tc>
        <w:tc>
          <w:tcPr>
            <w:tcW w:w="7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0DD5" w:rsidRPr="00F11AE8" w:rsidRDefault="008866EC" w:rsidP="00F11AE8">
            <w:pPr>
              <w:snapToGrid w:val="0"/>
              <w:spacing w:line="360" w:lineRule="exact"/>
              <w:rPr>
                <w:rFonts w:ascii="標楷體" w:eastAsia="標楷體" w:hAnsi="標楷體" w:cs="新細明體"/>
                <w:sz w:val="20"/>
                <w:szCs w:val="20"/>
              </w:rPr>
            </w:pPr>
            <w:r>
              <w:rPr>
                <w:rFonts w:ascii="標楷體" w:eastAsia="標楷體" w:hAnsi="標楷體" w:cs="新細明體" w:hint="eastAsia"/>
                <w:sz w:val="20"/>
                <w:szCs w:val="20"/>
              </w:rPr>
              <w:t>介紹課程的內容大綱</w:t>
            </w:r>
          </w:p>
        </w:tc>
      </w:tr>
      <w:tr w:rsidR="00B370B6" w:rsidRPr="00F11AE8" w:rsidTr="008866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895" w:type="dxa"/>
            <w:gridSpan w:val="2"/>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rsidR="00B370B6" w:rsidRPr="00F11AE8" w:rsidRDefault="00B370B6" w:rsidP="00F11AE8">
            <w:pPr>
              <w:snapToGrid w:val="0"/>
              <w:spacing w:line="360" w:lineRule="exact"/>
              <w:jc w:val="center"/>
              <w:rPr>
                <w:rFonts w:ascii="標楷體" w:eastAsia="標楷體" w:hAnsi="標楷體"/>
                <w:sz w:val="20"/>
                <w:szCs w:val="20"/>
              </w:rPr>
            </w:pP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70B6" w:rsidRPr="00F11AE8" w:rsidRDefault="00B370B6"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sz w:val="20"/>
                <w:szCs w:val="20"/>
              </w:rPr>
              <w:t>2</w:t>
            </w:r>
          </w:p>
        </w:tc>
        <w:tc>
          <w:tcPr>
            <w:tcW w:w="18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70B6" w:rsidRPr="00F11AE8" w:rsidRDefault="00B370B6"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hint="eastAsia"/>
                <w:sz w:val="20"/>
                <w:szCs w:val="20"/>
              </w:rPr>
              <w:t>原民保障書篇</w:t>
            </w:r>
          </w:p>
          <w:p w:rsidR="00B370B6" w:rsidRPr="00F11AE8" w:rsidRDefault="00B370B6"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hint="eastAsia"/>
                <w:sz w:val="20"/>
                <w:szCs w:val="20"/>
              </w:rPr>
              <w:t>-「原」起</w:t>
            </w:r>
          </w:p>
        </w:tc>
        <w:tc>
          <w:tcPr>
            <w:tcW w:w="7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70B6" w:rsidRPr="00F11AE8" w:rsidRDefault="00B370B6"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hint="eastAsia"/>
                <w:sz w:val="20"/>
                <w:szCs w:val="20"/>
              </w:rPr>
              <w:t>1.探討台灣地區原民分布、人口數</w:t>
            </w:r>
          </w:p>
          <w:p w:rsidR="00B370B6" w:rsidRPr="00F11AE8" w:rsidRDefault="00B370B6"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hint="eastAsia"/>
                <w:sz w:val="20"/>
                <w:szCs w:val="20"/>
              </w:rPr>
              <w:t>2.介紹花蓮原民族群及文化</w:t>
            </w:r>
            <w:r w:rsidR="008866EC">
              <w:rPr>
                <w:rFonts w:ascii="標楷體" w:eastAsia="標楷體" w:hAnsi="標楷體" w:cs="新細明體" w:hint="eastAsia"/>
                <w:sz w:val="20"/>
                <w:szCs w:val="20"/>
              </w:rPr>
              <w:t>以阿美族為例</w:t>
            </w:r>
            <w:r w:rsidRPr="00F11AE8">
              <w:rPr>
                <w:rFonts w:ascii="標楷體" w:eastAsia="標楷體" w:hAnsi="標楷體" w:cs="新細明體" w:hint="eastAsia"/>
                <w:sz w:val="20"/>
                <w:szCs w:val="20"/>
              </w:rPr>
              <w:t>。</w:t>
            </w:r>
          </w:p>
        </w:tc>
      </w:tr>
      <w:tr w:rsidR="00B370B6" w:rsidRPr="00F11AE8" w:rsidTr="008866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895" w:type="dxa"/>
            <w:gridSpan w:val="2"/>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rsidR="00B370B6" w:rsidRPr="00F11AE8" w:rsidRDefault="00B370B6" w:rsidP="00F11AE8">
            <w:pPr>
              <w:snapToGrid w:val="0"/>
              <w:spacing w:line="360" w:lineRule="exact"/>
              <w:jc w:val="center"/>
              <w:rPr>
                <w:rFonts w:ascii="標楷體" w:eastAsia="標楷體" w:hAnsi="標楷體"/>
                <w:sz w:val="20"/>
                <w:szCs w:val="20"/>
              </w:rPr>
            </w:pP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70B6" w:rsidRPr="00F11AE8" w:rsidRDefault="00B370B6"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sz w:val="20"/>
                <w:szCs w:val="20"/>
              </w:rPr>
              <w:t>3</w:t>
            </w:r>
          </w:p>
        </w:tc>
        <w:tc>
          <w:tcPr>
            <w:tcW w:w="18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70B6" w:rsidRPr="00F11AE8" w:rsidRDefault="00B370B6"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hint="eastAsia"/>
                <w:sz w:val="20"/>
                <w:szCs w:val="20"/>
              </w:rPr>
              <w:t>原民保障書篇</w:t>
            </w:r>
          </w:p>
          <w:p w:rsidR="00B370B6" w:rsidRPr="00F11AE8" w:rsidRDefault="00B370B6"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hint="eastAsia"/>
                <w:sz w:val="20"/>
                <w:szCs w:val="20"/>
              </w:rPr>
              <w:t>-原住民基本法</w:t>
            </w:r>
          </w:p>
        </w:tc>
        <w:tc>
          <w:tcPr>
            <w:tcW w:w="7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70B6" w:rsidRPr="00F11AE8" w:rsidRDefault="00B370B6"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hint="eastAsia"/>
                <w:sz w:val="20"/>
                <w:szCs w:val="20"/>
              </w:rPr>
              <w:t>1.介紹原住民基本法概要</w:t>
            </w:r>
          </w:p>
          <w:p w:rsidR="00B370B6" w:rsidRPr="00F11AE8" w:rsidRDefault="00B370B6"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hint="eastAsia"/>
                <w:sz w:val="20"/>
                <w:szCs w:val="20"/>
              </w:rPr>
              <w:t>2.以【花蓮亞泥案】為例，觀看相關影片、資料</w:t>
            </w:r>
          </w:p>
        </w:tc>
      </w:tr>
      <w:tr w:rsidR="00B370B6" w:rsidRPr="00F11AE8" w:rsidTr="008866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895" w:type="dxa"/>
            <w:gridSpan w:val="2"/>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rsidR="00B370B6" w:rsidRPr="00F11AE8" w:rsidRDefault="00B370B6" w:rsidP="00F11AE8">
            <w:pPr>
              <w:snapToGrid w:val="0"/>
              <w:spacing w:line="360" w:lineRule="exact"/>
              <w:jc w:val="center"/>
              <w:rPr>
                <w:rFonts w:ascii="標楷體" w:eastAsia="標楷體" w:hAnsi="標楷體"/>
                <w:sz w:val="20"/>
                <w:szCs w:val="20"/>
              </w:rPr>
            </w:pP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70B6" w:rsidRPr="00F11AE8" w:rsidRDefault="00B370B6"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sz w:val="20"/>
                <w:szCs w:val="20"/>
              </w:rPr>
              <w:t>4</w:t>
            </w:r>
          </w:p>
        </w:tc>
        <w:tc>
          <w:tcPr>
            <w:tcW w:w="18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70B6" w:rsidRPr="00F11AE8" w:rsidRDefault="00B370B6"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hint="eastAsia"/>
                <w:sz w:val="20"/>
                <w:szCs w:val="20"/>
              </w:rPr>
              <w:t>原民保障書篇</w:t>
            </w:r>
          </w:p>
          <w:p w:rsidR="00B370B6" w:rsidRPr="00F11AE8" w:rsidRDefault="00B370B6"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hint="eastAsia"/>
                <w:sz w:val="20"/>
                <w:szCs w:val="20"/>
              </w:rPr>
              <w:t>-原住民基本法</w:t>
            </w:r>
          </w:p>
        </w:tc>
        <w:tc>
          <w:tcPr>
            <w:tcW w:w="7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70B6" w:rsidRPr="00F11AE8" w:rsidRDefault="00B370B6"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hint="eastAsia"/>
                <w:sz w:val="20"/>
                <w:szCs w:val="20"/>
              </w:rPr>
              <w:t>1.討論花蓮亞泥案有何論點</w:t>
            </w:r>
          </w:p>
          <w:p w:rsidR="00B370B6" w:rsidRPr="00F11AE8" w:rsidRDefault="00B370B6"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hint="eastAsia"/>
                <w:sz w:val="20"/>
                <w:szCs w:val="20"/>
              </w:rPr>
              <w:t>2.教師以花蓮亞泥案帶領學生進行</w:t>
            </w:r>
            <w:proofErr w:type="spellStart"/>
            <w:r w:rsidRPr="00F11AE8">
              <w:rPr>
                <w:rFonts w:ascii="標楷體" w:eastAsia="標楷體" w:hAnsi="標楷體" w:cs="新細明體" w:hint="eastAsia"/>
                <w:sz w:val="20"/>
                <w:szCs w:val="20"/>
              </w:rPr>
              <w:t>swot</w:t>
            </w:r>
            <w:proofErr w:type="spellEnd"/>
            <w:r w:rsidRPr="00F11AE8">
              <w:rPr>
                <w:rFonts w:ascii="標楷體" w:eastAsia="標楷體" w:hAnsi="標楷體" w:cs="新細明體" w:hint="eastAsia"/>
                <w:sz w:val="20"/>
                <w:szCs w:val="20"/>
              </w:rPr>
              <w:t>分析</w:t>
            </w:r>
          </w:p>
          <w:p w:rsidR="00B370B6" w:rsidRPr="00F11AE8" w:rsidRDefault="00B370B6"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hint="eastAsia"/>
                <w:sz w:val="20"/>
                <w:szCs w:val="20"/>
              </w:rPr>
              <w:t>3.說明</w:t>
            </w:r>
            <w:proofErr w:type="gramStart"/>
            <w:r w:rsidRPr="00F11AE8">
              <w:rPr>
                <w:rFonts w:ascii="標楷體" w:eastAsia="標楷體" w:hAnsi="標楷體" w:cs="新細明體" w:hint="eastAsia"/>
                <w:sz w:val="20"/>
                <w:szCs w:val="20"/>
              </w:rPr>
              <w:t>原民小手冊</w:t>
            </w:r>
            <w:proofErr w:type="gramEnd"/>
            <w:r w:rsidRPr="00F11AE8">
              <w:rPr>
                <w:rFonts w:ascii="標楷體" w:eastAsia="標楷體" w:hAnsi="標楷體" w:cs="新細明體" w:hint="eastAsia"/>
                <w:sz w:val="20"/>
                <w:szCs w:val="20"/>
              </w:rPr>
              <w:t>製作要點，格式要求</w:t>
            </w:r>
          </w:p>
        </w:tc>
      </w:tr>
      <w:tr w:rsidR="00B370B6" w:rsidRPr="00F11AE8" w:rsidTr="008866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895" w:type="dxa"/>
            <w:gridSpan w:val="2"/>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rsidR="00B370B6" w:rsidRPr="00F11AE8" w:rsidRDefault="00B370B6" w:rsidP="00F11AE8">
            <w:pPr>
              <w:snapToGrid w:val="0"/>
              <w:spacing w:line="360" w:lineRule="exact"/>
              <w:jc w:val="center"/>
              <w:rPr>
                <w:rFonts w:ascii="標楷體" w:eastAsia="標楷體" w:hAnsi="標楷體"/>
                <w:sz w:val="20"/>
                <w:szCs w:val="20"/>
              </w:rPr>
            </w:pP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70B6" w:rsidRPr="00F11AE8" w:rsidRDefault="00B370B6"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sz w:val="20"/>
                <w:szCs w:val="20"/>
              </w:rPr>
              <w:t>5</w:t>
            </w:r>
          </w:p>
        </w:tc>
        <w:tc>
          <w:tcPr>
            <w:tcW w:w="18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66EC" w:rsidRDefault="00B370B6"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hint="eastAsia"/>
                <w:sz w:val="20"/>
                <w:szCs w:val="20"/>
              </w:rPr>
              <w:t>原民保障篇</w:t>
            </w:r>
          </w:p>
          <w:p w:rsidR="00B370B6" w:rsidRPr="00F11AE8" w:rsidRDefault="007A3824" w:rsidP="00F11AE8">
            <w:pPr>
              <w:snapToGrid w:val="0"/>
              <w:spacing w:line="360" w:lineRule="exact"/>
              <w:rPr>
                <w:rFonts w:ascii="標楷體" w:eastAsia="標楷體" w:hAnsi="標楷體" w:cs="新細明體"/>
                <w:sz w:val="20"/>
                <w:szCs w:val="20"/>
              </w:rPr>
            </w:pPr>
            <w:r>
              <w:rPr>
                <w:rFonts w:ascii="標楷體" w:eastAsia="標楷體" w:hAnsi="標楷體" w:cs="新細明體" w:hint="eastAsia"/>
                <w:sz w:val="20"/>
                <w:szCs w:val="20"/>
              </w:rPr>
              <w:t>-</w:t>
            </w:r>
            <w:proofErr w:type="gramStart"/>
            <w:r w:rsidR="00B370B6" w:rsidRPr="00F11AE8">
              <w:rPr>
                <w:rFonts w:ascii="標楷體" w:eastAsia="標楷體" w:hAnsi="標楷體" w:cs="新細明體" w:hint="eastAsia"/>
                <w:sz w:val="20"/>
                <w:szCs w:val="20"/>
              </w:rPr>
              <w:t>原民小手冊</w:t>
            </w:r>
            <w:proofErr w:type="gramEnd"/>
          </w:p>
        </w:tc>
        <w:tc>
          <w:tcPr>
            <w:tcW w:w="7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70B6" w:rsidRPr="00F11AE8" w:rsidRDefault="00B370B6"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hint="eastAsia"/>
                <w:sz w:val="20"/>
                <w:szCs w:val="20"/>
              </w:rPr>
              <w:t>1.製作小手冊（</w:t>
            </w:r>
            <w:r w:rsidRPr="00F11AE8">
              <w:rPr>
                <w:rFonts w:ascii="標楷體" w:eastAsia="標楷體" w:hAnsi="標楷體" w:cs="新細明體"/>
                <w:sz w:val="20"/>
                <w:szCs w:val="20"/>
              </w:rPr>
              <w:t>A4</w:t>
            </w:r>
            <w:r w:rsidRPr="00F11AE8">
              <w:rPr>
                <w:rFonts w:ascii="標楷體" w:eastAsia="標楷體" w:hAnsi="標楷體" w:cs="新細明體" w:hint="eastAsia"/>
                <w:sz w:val="20"/>
                <w:szCs w:val="20"/>
              </w:rPr>
              <w:t>大小，頁數至少4頁）</w:t>
            </w:r>
          </w:p>
          <w:p w:rsidR="00B370B6" w:rsidRPr="00F11AE8" w:rsidRDefault="00B370B6"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hint="eastAsia"/>
                <w:sz w:val="20"/>
                <w:szCs w:val="20"/>
              </w:rPr>
              <w:t>2.介紹自己族群文化，並對自己族群進行</w:t>
            </w:r>
            <w:proofErr w:type="spellStart"/>
            <w:r w:rsidRPr="00F11AE8">
              <w:rPr>
                <w:rFonts w:ascii="標楷體" w:eastAsia="標楷體" w:hAnsi="標楷體" w:cs="新細明體" w:hint="eastAsia"/>
                <w:sz w:val="20"/>
                <w:szCs w:val="20"/>
              </w:rPr>
              <w:t>swot</w:t>
            </w:r>
            <w:proofErr w:type="spellEnd"/>
            <w:r w:rsidRPr="00F11AE8">
              <w:rPr>
                <w:rFonts w:ascii="標楷體" w:eastAsia="標楷體" w:hAnsi="標楷體" w:cs="新細明體" w:hint="eastAsia"/>
                <w:sz w:val="20"/>
                <w:szCs w:val="20"/>
              </w:rPr>
              <w:t>分析</w:t>
            </w:r>
          </w:p>
        </w:tc>
      </w:tr>
      <w:tr w:rsidR="0006461E" w:rsidRPr="00F11AE8" w:rsidTr="008866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895" w:type="dxa"/>
            <w:gridSpan w:val="2"/>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rsidR="0006461E" w:rsidRPr="00F11AE8" w:rsidRDefault="0006461E" w:rsidP="00F11AE8">
            <w:pPr>
              <w:snapToGrid w:val="0"/>
              <w:spacing w:line="360" w:lineRule="exact"/>
              <w:jc w:val="center"/>
              <w:rPr>
                <w:rFonts w:ascii="標楷體" w:eastAsia="標楷體" w:hAnsi="標楷體"/>
                <w:sz w:val="20"/>
                <w:szCs w:val="20"/>
              </w:rPr>
            </w:pP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61E" w:rsidRPr="00F11AE8" w:rsidRDefault="0006461E"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sz w:val="20"/>
                <w:szCs w:val="20"/>
              </w:rPr>
              <w:t>6</w:t>
            </w:r>
          </w:p>
        </w:tc>
        <w:tc>
          <w:tcPr>
            <w:tcW w:w="18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66EC" w:rsidRDefault="0006461E" w:rsidP="00F11AE8">
            <w:pPr>
              <w:snapToGrid w:val="0"/>
              <w:spacing w:line="360" w:lineRule="exact"/>
              <w:rPr>
                <w:rFonts w:ascii="標楷體" w:eastAsia="標楷體" w:hAnsi="標楷體" w:cs="新細明體"/>
                <w:kern w:val="0"/>
                <w:sz w:val="20"/>
                <w:szCs w:val="20"/>
              </w:rPr>
            </w:pPr>
            <w:r w:rsidRPr="00F11AE8">
              <w:rPr>
                <w:rFonts w:ascii="標楷體" w:eastAsia="標楷體" w:hAnsi="標楷體" w:cs="新細明體" w:hint="eastAsia"/>
                <w:kern w:val="0"/>
                <w:sz w:val="20"/>
                <w:szCs w:val="20"/>
              </w:rPr>
              <w:t>從原點出發篇</w:t>
            </w:r>
          </w:p>
          <w:p w:rsidR="0006461E" w:rsidRPr="00F11AE8" w:rsidRDefault="007A3824" w:rsidP="00F11AE8">
            <w:pPr>
              <w:snapToGrid w:val="0"/>
              <w:spacing w:line="360" w:lineRule="exact"/>
              <w:rPr>
                <w:rFonts w:ascii="標楷體" w:eastAsia="標楷體" w:hAnsi="標楷體" w:cs="新細明體"/>
                <w:sz w:val="20"/>
                <w:szCs w:val="20"/>
              </w:rPr>
            </w:pPr>
            <w:r>
              <w:rPr>
                <w:rFonts w:ascii="標楷體" w:eastAsia="標楷體" w:hAnsi="標楷體" w:cs="新細明體" w:hint="eastAsia"/>
                <w:kern w:val="0"/>
                <w:sz w:val="20"/>
                <w:szCs w:val="20"/>
              </w:rPr>
              <w:t>-</w:t>
            </w:r>
            <w:r w:rsidR="0006461E" w:rsidRPr="00F11AE8">
              <w:rPr>
                <w:rFonts w:ascii="標楷體" w:eastAsia="標楷體" w:hAnsi="標楷體" w:cs="新細明體" w:hint="eastAsia"/>
                <w:kern w:val="0"/>
                <w:sz w:val="20"/>
                <w:szCs w:val="20"/>
              </w:rPr>
              <w:t>原民議題</w:t>
            </w:r>
          </w:p>
        </w:tc>
        <w:tc>
          <w:tcPr>
            <w:tcW w:w="7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61E" w:rsidRPr="00F11AE8" w:rsidRDefault="0006461E" w:rsidP="00F11AE8">
            <w:pPr>
              <w:pStyle w:val="a3"/>
              <w:numPr>
                <w:ilvl w:val="0"/>
                <w:numId w:val="12"/>
              </w:numPr>
              <w:snapToGrid w:val="0"/>
              <w:spacing w:line="360" w:lineRule="exact"/>
              <w:ind w:leftChars="0"/>
              <w:rPr>
                <w:rFonts w:ascii="標楷體" w:eastAsia="標楷體" w:hAnsi="標楷體" w:cs="新細明體"/>
                <w:kern w:val="0"/>
                <w:sz w:val="20"/>
                <w:szCs w:val="20"/>
              </w:rPr>
            </w:pPr>
            <w:r w:rsidRPr="00F11AE8">
              <w:rPr>
                <w:rFonts w:ascii="標楷體" w:eastAsia="標楷體" w:hAnsi="標楷體" w:cs="新細明體" w:hint="eastAsia"/>
                <w:kern w:val="0"/>
                <w:sz w:val="20"/>
                <w:szCs w:val="20"/>
              </w:rPr>
              <w:t>談原民、花東的刻板印象</w:t>
            </w:r>
          </w:p>
          <w:p w:rsidR="0006461E" w:rsidRPr="00F11AE8" w:rsidRDefault="0006461E" w:rsidP="00F11AE8">
            <w:pPr>
              <w:pStyle w:val="a3"/>
              <w:numPr>
                <w:ilvl w:val="0"/>
                <w:numId w:val="12"/>
              </w:numPr>
              <w:snapToGrid w:val="0"/>
              <w:spacing w:line="360" w:lineRule="exact"/>
              <w:ind w:leftChars="0"/>
              <w:rPr>
                <w:rFonts w:ascii="標楷體" w:eastAsia="標楷體" w:hAnsi="標楷體" w:cs="新細明體"/>
                <w:sz w:val="20"/>
                <w:szCs w:val="20"/>
              </w:rPr>
            </w:pPr>
            <w:r w:rsidRPr="00F11AE8">
              <w:rPr>
                <w:rFonts w:ascii="標楷體" w:eastAsia="標楷體" w:hAnsi="標楷體" w:cs="新細明體" w:hint="eastAsia"/>
                <w:kern w:val="0"/>
                <w:sz w:val="20"/>
                <w:szCs w:val="20"/>
              </w:rPr>
              <w:t>看文章</w:t>
            </w:r>
            <w:r w:rsidRPr="00F11AE8">
              <w:rPr>
                <w:rFonts w:ascii="標楷體" w:eastAsia="標楷體" w:hAnsi="標楷體" w:cs="標楷體" w:hint="eastAsia"/>
                <w:sz w:val="20"/>
                <w:szCs w:val="20"/>
              </w:rPr>
              <w:t>〈新課綱轉型正義 深化原住民議題〉</w:t>
            </w:r>
          </w:p>
          <w:p w:rsidR="0006461E" w:rsidRPr="00F11AE8" w:rsidRDefault="0006461E" w:rsidP="00F11AE8">
            <w:pPr>
              <w:pStyle w:val="a3"/>
              <w:numPr>
                <w:ilvl w:val="0"/>
                <w:numId w:val="12"/>
              </w:numPr>
              <w:snapToGrid w:val="0"/>
              <w:spacing w:line="360" w:lineRule="exact"/>
              <w:ind w:leftChars="0"/>
              <w:rPr>
                <w:rFonts w:ascii="標楷體" w:eastAsia="標楷體" w:hAnsi="標楷體" w:cs="新細明體"/>
                <w:sz w:val="20"/>
                <w:szCs w:val="20"/>
              </w:rPr>
            </w:pPr>
            <w:r w:rsidRPr="00F11AE8">
              <w:rPr>
                <w:rFonts w:ascii="標楷體" w:eastAsia="標楷體" w:hAnsi="標楷體" w:cs="新細明體" w:hint="eastAsia"/>
                <w:kern w:val="0"/>
                <w:sz w:val="20"/>
                <w:szCs w:val="20"/>
              </w:rPr>
              <w:t>討論其中有何論點</w:t>
            </w:r>
          </w:p>
          <w:p w:rsidR="0006461E" w:rsidRPr="00F11AE8" w:rsidRDefault="0006461E" w:rsidP="00F11AE8">
            <w:pPr>
              <w:pStyle w:val="a3"/>
              <w:numPr>
                <w:ilvl w:val="0"/>
                <w:numId w:val="12"/>
              </w:numPr>
              <w:snapToGrid w:val="0"/>
              <w:spacing w:line="360" w:lineRule="exact"/>
              <w:ind w:leftChars="0"/>
              <w:rPr>
                <w:rFonts w:ascii="標楷體" w:eastAsia="標楷體" w:hAnsi="標楷體" w:cs="新細明體"/>
                <w:sz w:val="20"/>
                <w:szCs w:val="20"/>
              </w:rPr>
            </w:pPr>
            <w:r w:rsidRPr="00F11AE8">
              <w:rPr>
                <w:rFonts w:ascii="標楷體" w:eastAsia="標楷體" w:hAnsi="標楷體" w:cs="新細明體" w:hint="eastAsia"/>
                <w:kern w:val="0"/>
                <w:sz w:val="20"/>
                <w:szCs w:val="20"/>
              </w:rPr>
              <w:t>學生分組討論、報告</w:t>
            </w:r>
          </w:p>
          <w:p w:rsidR="0006461E" w:rsidRPr="00F11AE8" w:rsidRDefault="0006461E" w:rsidP="00F11AE8">
            <w:pPr>
              <w:pStyle w:val="a3"/>
              <w:numPr>
                <w:ilvl w:val="0"/>
                <w:numId w:val="12"/>
              </w:numPr>
              <w:snapToGrid w:val="0"/>
              <w:spacing w:line="360" w:lineRule="exact"/>
              <w:ind w:leftChars="0"/>
              <w:rPr>
                <w:rFonts w:ascii="標楷體" w:eastAsia="標楷體" w:hAnsi="標楷體" w:cs="新細明體"/>
                <w:sz w:val="20"/>
                <w:szCs w:val="20"/>
              </w:rPr>
            </w:pPr>
            <w:r w:rsidRPr="00F11AE8">
              <w:rPr>
                <w:rFonts w:ascii="標楷體" w:eastAsia="標楷體" w:hAnsi="標楷體" w:cs="新細明體" w:hint="eastAsia"/>
                <w:kern w:val="0"/>
                <w:sz w:val="20"/>
                <w:szCs w:val="20"/>
              </w:rPr>
              <w:t>回饋</w:t>
            </w:r>
          </w:p>
        </w:tc>
      </w:tr>
      <w:tr w:rsidR="0006461E" w:rsidRPr="00F11AE8" w:rsidTr="008866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895" w:type="dxa"/>
            <w:gridSpan w:val="2"/>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rsidR="0006461E" w:rsidRPr="00F11AE8" w:rsidRDefault="0006461E" w:rsidP="00F11AE8">
            <w:pPr>
              <w:snapToGrid w:val="0"/>
              <w:spacing w:line="360" w:lineRule="exact"/>
              <w:jc w:val="center"/>
              <w:rPr>
                <w:rFonts w:ascii="標楷體" w:eastAsia="標楷體" w:hAnsi="標楷體"/>
                <w:sz w:val="20"/>
                <w:szCs w:val="20"/>
              </w:rPr>
            </w:pP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61E" w:rsidRPr="00F11AE8" w:rsidRDefault="0006461E"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sz w:val="20"/>
                <w:szCs w:val="20"/>
              </w:rPr>
              <w:t>7</w:t>
            </w:r>
          </w:p>
        </w:tc>
        <w:tc>
          <w:tcPr>
            <w:tcW w:w="18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66EC" w:rsidRDefault="0006461E" w:rsidP="00F11AE8">
            <w:pPr>
              <w:snapToGrid w:val="0"/>
              <w:spacing w:line="360" w:lineRule="exact"/>
              <w:rPr>
                <w:rFonts w:ascii="標楷體" w:eastAsia="標楷體" w:hAnsi="標楷體" w:cs="新細明體"/>
                <w:kern w:val="0"/>
                <w:sz w:val="20"/>
                <w:szCs w:val="20"/>
              </w:rPr>
            </w:pPr>
            <w:r w:rsidRPr="00F11AE8">
              <w:rPr>
                <w:rFonts w:ascii="標楷體" w:eastAsia="標楷體" w:hAnsi="標楷體" w:cs="新細明體" w:hint="eastAsia"/>
                <w:kern w:val="0"/>
                <w:sz w:val="20"/>
                <w:szCs w:val="20"/>
              </w:rPr>
              <w:t>從原點出發篇</w:t>
            </w:r>
          </w:p>
          <w:p w:rsidR="0006461E" w:rsidRPr="00F11AE8" w:rsidRDefault="007A3824" w:rsidP="00F11AE8">
            <w:pPr>
              <w:snapToGrid w:val="0"/>
              <w:spacing w:line="360" w:lineRule="exact"/>
              <w:rPr>
                <w:rFonts w:ascii="標楷體" w:eastAsia="標楷體" w:hAnsi="標楷體" w:cs="新細明體"/>
                <w:sz w:val="20"/>
                <w:szCs w:val="20"/>
              </w:rPr>
            </w:pPr>
            <w:r>
              <w:rPr>
                <w:rFonts w:ascii="標楷體" w:eastAsia="標楷體" w:hAnsi="標楷體" w:cs="新細明體" w:hint="eastAsia"/>
                <w:kern w:val="0"/>
                <w:sz w:val="20"/>
                <w:szCs w:val="20"/>
              </w:rPr>
              <w:t>-</w:t>
            </w:r>
            <w:r w:rsidR="0006461E" w:rsidRPr="00F11AE8">
              <w:rPr>
                <w:rFonts w:ascii="標楷體" w:eastAsia="標楷體" w:hAnsi="標楷體" w:cs="新細明體" w:hint="eastAsia"/>
                <w:kern w:val="0"/>
                <w:sz w:val="20"/>
                <w:szCs w:val="20"/>
              </w:rPr>
              <w:t>原民議題</w:t>
            </w:r>
          </w:p>
        </w:tc>
        <w:tc>
          <w:tcPr>
            <w:tcW w:w="7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61E" w:rsidRPr="00F11AE8" w:rsidRDefault="0006461E" w:rsidP="00F11AE8">
            <w:pPr>
              <w:pStyle w:val="a3"/>
              <w:widowControl/>
              <w:numPr>
                <w:ilvl w:val="0"/>
                <w:numId w:val="9"/>
              </w:numPr>
              <w:spacing w:line="360" w:lineRule="exact"/>
              <w:ind w:leftChars="0"/>
              <w:jc w:val="both"/>
              <w:rPr>
                <w:rFonts w:ascii="標楷體" w:eastAsia="標楷體" w:hAnsi="標楷體" w:cs="新細明體"/>
                <w:kern w:val="0"/>
                <w:sz w:val="20"/>
                <w:szCs w:val="20"/>
              </w:rPr>
            </w:pPr>
            <w:r w:rsidRPr="00F11AE8">
              <w:rPr>
                <w:rFonts w:ascii="標楷體" w:eastAsia="標楷體" w:hAnsi="標楷體" w:cs="標楷體" w:hint="eastAsia"/>
                <w:sz w:val="20"/>
                <w:szCs w:val="20"/>
              </w:rPr>
              <w:t>看文章〈現今世界原住民社會之重要議題〉</w:t>
            </w:r>
          </w:p>
          <w:p w:rsidR="0006461E" w:rsidRPr="00F11AE8" w:rsidRDefault="0006461E" w:rsidP="00F11AE8">
            <w:pPr>
              <w:pStyle w:val="a3"/>
              <w:widowControl/>
              <w:numPr>
                <w:ilvl w:val="0"/>
                <w:numId w:val="9"/>
              </w:numPr>
              <w:snapToGrid w:val="0"/>
              <w:spacing w:line="360" w:lineRule="exact"/>
              <w:ind w:leftChars="0" w:right="57"/>
              <w:jc w:val="both"/>
              <w:rPr>
                <w:rFonts w:ascii="標楷體" w:eastAsia="標楷體" w:hAnsi="標楷體"/>
                <w:spacing w:val="-4"/>
                <w:sz w:val="20"/>
                <w:szCs w:val="20"/>
              </w:rPr>
            </w:pPr>
            <w:r w:rsidRPr="00F11AE8">
              <w:rPr>
                <w:rFonts w:ascii="標楷體" w:eastAsia="標楷體" w:hAnsi="標楷體" w:cs="新細明體" w:hint="eastAsia"/>
                <w:kern w:val="0"/>
                <w:sz w:val="20"/>
                <w:szCs w:val="20"/>
              </w:rPr>
              <w:t>看原住民影片</w:t>
            </w:r>
          </w:p>
          <w:p w:rsidR="0006461E" w:rsidRPr="00F11AE8" w:rsidRDefault="0006461E" w:rsidP="00F11AE8">
            <w:pPr>
              <w:pStyle w:val="a3"/>
              <w:widowControl/>
              <w:numPr>
                <w:ilvl w:val="0"/>
                <w:numId w:val="9"/>
              </w:numPr>
              <w:snapToGrid w:val="0"/>
              <w:spacing w:line="360" w:lineRule="exact"/>
              <w:ind w:leftChars="0" w:right="57"/>
              <w:jc w:val="both"/>
              <w:rPr>
                <w:rFonts w:ascii="標楷體" w:eastAsia="標楷體" w:hAnsi="標楷體"/>
                <w:spacing w:val="-4"/>
                <w:sz w:val="20"/>
                <w:szCs w:val="20"/>
              </w:rPr>
            </w:pPr>
            <w:r w:rsidRPr="00F11AE8">
              <w:rPr>
                <w:rFonts w:ascii="標楷體" w:eastAsia="標楷體" w:hAnsi="標楷體" w:cs="新細明體" w:hint="eastAsia"/>
                <w:kern w:val="0"/>
                <w:sz w:val="20"/>
                <w:szCs w:val="20"/>
              </w:rPr>
              <w:t>討論</w:t>
            </w:r>
            <w:r w:rsidRPr="00F11AE8">
              <w:rPr>
                <w:rFonts w:ascii="標楷體" w:eastAsia="標楷體" w:hAnsi="標楷體" w:hint="eastAsia"/>
                <w:spacing w:val="-4"/>
                <w:sz w:val="20"/>
                <w:szCs w:val="20"/>
              </w:rPr>
              <w:t>影片中</w:t>
            </w:r>
            <w:r w:rsidRPr="00F11AE8">
              <w:rPr>
                <w:rFonts w:ascii="標楷體" w:eastAsia="標楷體" w:hAnsi="標楷體" w:cs="新細明體" w:hint="eastAsia"/>
                <w:kern w:val="0"/>
                <w:sz w:val="20"/>
                <w:szCs w:val="20"/>
              </w:rPr>
              <w:t>有何</w:t>
            </w:r>
            <w:r w:rsidRPr="00F11AE8">
              <w:rPr>
                <w:rFonts w:ascii="標楷體" w:eastAsia="標楷體" w:hAnsi="標楷體" w:cs="標楷體" w:hint="eastAsia"/>
                <w:sz w:val="20"/>
                <w:szCs w:val="20"/>
              </w:rPr>
              <w:t>議題</w:t>
            </w:r>
          </w:p>
          <w:p w:rsidR="0006461E" w:rsidRPr="00F11AE8" w:rsidRDefault="0006461E" w:rsidP="00F11AE8">
            <w:pPr>
              <w:pStyle w:val="a3"/>
              <w:widowControl/>
              <w:numPr>
                <w:ilvl w:val="0"/>
                <w:numId w:val="9"/>
              </w:numPr>
              <w:snapToGrid w:val="0"/>
              <w:spacing w:line="360" w:lineRule="exact"/>
              <w:ind w:leftChars="0" w:right="57"/>
              <w:jc w:val="both"/>
              <w:rPr>
                <w:rFonts w:ascii="標楷體" w:eastAsia="標楷體" w:hAnsi="標楷體"/>
                <w:spacing w:val="-4"/>
                <w:sz w:val="20"/>
                <w:szCs w:val="20"/>
              </w:rPr>
            </w:pPr>
            <w:r w:rsidRPr="00F11AE8">
              <w:rPr>
                <w:rFonts w:ascii="標楷體" w:eastAsia="標楷體" w:hAnsi="標楷體" w:cs="新細明體" w:hint="eastAsia"/>
                <w:kern w:val="0"/>
                <w:sz w:val="20"/>
                <w:szCs w:val="20"/>
              </w:rPr>
              <w:t>學生分組討論</w:t>
            </w:r>
          </w:p>
        </w:tc>
      </w:tr>
      <w:tr w:rsidR="0006461E" w:rsidRPr="00F11AE8" w:rsidTr="008866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895" w:type="dxa"/>
            <w:gridSpan w:val="2"/>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rsidR="0006461E" w:rsidRPr="00F11AE8" w:rsidRDefault="0006461E" w:rsidP="00F11AE8">
            <w:pPr>
              <w:snapToGrid w:val="0"/>
              <w:spacing w:line="360" w:lineRule="exact"/>
              <w:jc w:val="center"/>
              <w:rPr>
                <w:rFonts w:ascii="標楷體" w:eastAsia="標楷體" w:hAnsi="標楷體"/>
                <w:sz w:val="20"/>
                <w:szCs w:val="20"/>
              </w:rPr>
            </w:pP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61E" w:rsidRPr="00F11AE8" w:rsidRDefault="0006461E"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sz w:val="20"/>
                <w:szCs w:val="20"/>
              </w:rPr>
              <w:t>8</w:t>
            </w:r>
          </w:p>
        </w:tc>
        <w:tc>
          <w:tcPr>
            <w:tcW w:w="18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66EC" w:rsidRDefault="0006461E" w:rsidP="00F11AE8">
            <w:pPr>
              <w:snapToGrid w:val="0"/>
              <w:spacing w:line="360" w:lineRule="exact"/>
              <w:rPr>
                <w:rFonts w:ascii="標楷體" w:eastAsia="標楷體" w:hAnsi="標楷體" w:cs="新細明體"/>
                <w:kern w:val="0"/>
                <w:sz w:val="20"/>
                <w:szCs w:val="20"/>
              </w:rPr>
            </w:pPr>
            <w:r w:rsidRPr="00F11AE8">
              <w:rPr>
                <w:rFonts w:ascii="標楷體" w:eastAsia="標楷體" w:hAnsi="標楷體" w:cs="新細明體" w:hint="eastAsia"/>
                <w:kern w:val="0"/>
                <w:sz w:val="20"/>
                <w:szCs w:val="20"/>
              </w:rPr>
              <w:t>從原點出發篇</w:t>
            </w:r>
          </w:p>
          <w:p w:rsidR="0006461E" w:rsidRPr="00F11AE8" w:rsidRDefault="007A3824" w:rsidP="00F11AE8">
            <w:pPr>
              <w:snapToGrid w:val="0"/>
              <w:spacing w:line="360" w:lineRule="exact"/>
              <w:rPr>
                <w:rFonts w:ascii="標楷體" w:eastAsia="標楷體" w:hAnsi="標楷體" w:cs="新細明體"/>
                <w:sz w:val="20"/>
                <w:szCs w:val="20"/>
              </w:rPr>
            </w:pPr>
            <w:r>
              <w:rPr>
                <w:rFonts w:ascii="標楷體" w:eastAsia="標楷體" w:hAnsi="標楷體" w:cs="新細明體" w:hint="eastAsia"/>
                <w:kern w:val="0"/>
                <w:sz w:val="20"/>
                <w:szCs w:val="20"/>
              </w:rPr>
              <w:t>-</w:t>
            </w:r>
            <w:r w:rsidR="0006461E" w:rsidRPr="00F11AE8">
              <w:rPr>
                <w:rFonts w:ascii="標楷體" w:eastAsia="標楷體" w:hAnsi="標楷體" w:cs="新細明體" w:hint="eastAsia"/>
                <w:kern w:val="0"/>
                <w:sz w:val="20"/>
                <w:szCs w:val="20"/>
              </w:rPr>
              <w:t>原民議題</w:t>
            </w:r>
          </w:p>
        </w:tc>
        <w:tc>
          <w:tcPr>
            <w:tcW w:w="7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61E" w:rsidRPr="00F11AE8" w:rsidRDefault="0006461E" w:rsidP="00F11AE8">
            <w:pPr>
              <w:pStyle w:val="a3"/>
              <w:widowControl/>
              <w:numPr>
                <w:ilvl w:val="0"/>
                <w:numId w:val="13"/>
              </w:numPr>
              <w:spacing w:line="360" w:lineRule="exact"/>
              <w:ind w:leftChars="0"/>
              <w:jc w:val="both"/>
              <w:rPr>
                <w:rFonts w:ascii="標楷體" w:eastAsia="標楷體" w:hAnsi="標楷體" w:cs="新細明體"/>
                <w:sz w:val="20"/>
                <w:szCs w:val="20"/>
              </w:rPr>
            </w:pPr>
            <w:r w:rsidRPr="00F11AE8">
              <w:rPr>
                <w:rFonts w:ascii="標楷體" w:eastAsia="標楷體" w:hAnsi="標楷體" w:cs="新細明體" w:hint="eastAsia"/>
                <w:kern w:val="0"/>
                <w:sz w:val="20"/>
                <w:szCs w:val="20"/>
              </w:rPr>
              <w:t>學生分組搜尋議題的相關資料，製作報告</w:t>
            </w:r>
          </w:p>
        </w:tc>
      </w:tr>
      <w:tr w:rsidR="0006461E" w:rsidRPr="00F11AE8" w:rsidTr="008866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895" w:type="dxa"/>
            <w:gridSpan w:val="2"/>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rsidR="0006461E" w:rsidRPr="00F11AE8" w:rsidRDefault="0006461E" w:rsidP="00F11AE8">
            <w:pPr>
              <w:snapToGrid w:val="0"/>
              <w:spacing w:line="360" w:lineRule="exact"/>
              <w:jc w:val="center"/>
              <w:rPr>
                <w:rFonts w:ascii="標楷體" w:eastAsia="標楷體" w:hAnsi="標楷體"/>
                <w:sz w:val="20"/>
                <w:szCs w:val="20"/>
              </w:rPr>
            </w:pP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61E" w:rsidRPr="00F11AE8" w:rsidRDefault="0006461E"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sz w:val="20"/>
                <w:szCs w:val="20"/>
              </w:rPr>
              <w:t>9</w:t>
            </w:r>
          </w:p>
        </w:tc>
        <w:tc>
          <w:tcPr>
            <w:tcW w:w="18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66EC" w:rsidRDefault="0006461E" w:rsidP="00F11AE8">
            <w:pPr>
              <w:snapToGrid w:val="0"/>
              <w:spacing w:line="360" w:lineRule="exact"/>
              <w:rPr>
                <w:rFonts w:ascii="標楷體" w:eastAsia="標楷體" w:hAnsi="標楷體" w:cs="新細明體"/>
                <w:kern w:val="0"/>
                <w:sz w:val="20"/>
                <w:szCs w:val="20"/>
              </w:rPr>
            </w:pPr>
            <w:r w:rsidRPr="00F11AE8">
              <w:rPr>
                <w:rFonts w:ascii="標楷體" w:eastAsia="標楷體" w:hAnsi="標楷體" w:cs="新細明體" w:hint="eastAsia"/>
                <w:kern w:val="0"/>
                <w:sz w:val="20"/>
                <w:szCs w:val="20"/>
              </w:rPr>
              <w:t>從原點出發篇</w:t>
            </w:r>
          </w:p>
          <w:p w:rsidR="0006461E" w:rsidRPr="00F11AE8" w:rsidRDefault="007A3824" w:rsidP="00F11AE8">
            <w:pPr>
              <w:snapToGrid w:val="0"/>
              <w:spacing w:line="360" w:lineRule="exact"/>
              <w:rPr>
                <w:rFonts w:ascii="標楷體" w:eastAsia="標楷體" w:hAnsi="標楷體" w:cs="新細明體"/>
                <w:sz w:val="20"/>
                <w:szCs w:val="20"/>
              </w:rPr>
            </w:pPr>
            <w:r>
              <w:rPr>
                <w:rFonts w:ascii="標楷體" w:eastAsia="標楷體" w:hAnsi="標楷體" w:cs="新細明體" w:hint="eastAsia"/>
                <w:kern w:val="0"/>
                <w:sz w:val="20"/>
                <w:szCs w:val="20"/>
              </w:rPr>
              <w:t>-</w:t>
            </w:r>
            <w:r w:rsidR="0006461E" w:rsidRPr="00F11AE8">
              <w:rPr>
                <w:rFonts w:ascii="標楷體" w:eastAsia="標楷體" w:hAnsi="標楷體" w:cs="新細明體" w:hint="eastAsia"/>
                <w:kern w:val="0"/>
                <w:sz w:val="20"/>
                <w:szCs w:val="20"/>
              </w:rPr>
              <w:t>原民議題</w:t>
            </w:r>
          </w:p>
        </w:tc>
        <w:tc>
          <w:tcPr>
            <w:tcW w:w="7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61E" w:rsidRPr="00F11AE8" w:rsidRDefault="0006461E" w:rsidP="00F11AE8">
            <w:pPr>
              <w:pStyle w:val="a3"/>
              <w:widowControl/>
              <w:numPr>
                <w:ilvl w:val="0"/>
                <w:numId w:val="14"/>
              </w:numPr>
              <w:snapToGrid w:val="0"/>
              <w:spacing w:line="360" w:lineRule="exact"/>
              <w:ind w:leftChars="0" w:right="57"/>
              <w:rPr>
                <w:rFonts w:ascii="標楷體" w:eastAsia="標楷體" w:hAnsi="標楷體"/>
                <w:spacing w:val="-4"/>
                <w:sz w:val="20"/>
                <w:szCs w:val="20"/>
              </w:rPr>
            </w:pPr>
            <w:r w:rsidRPr="00F11AE8">
              <w:rPr>
                <w:rFonts w:ascii="標楷體" w:eastAsia="標楷體" w:hAnsi="標楷體" w:cs="新細明體" w:hint="eastAsia"/>
                <w:kern w:val="0"/>
                <w:sz w:val="20"/>
                <w:szCs w:val="20"/>
              </w:rPr>
              <w:t>學生分組報告</w:t>
            </w:r>
          </w:p>
          <w:p w:rsidR="0006461E" w:rsidRPr="00F11AE8" w:rsidRDefault="0006461E" w:rsidP="00F11AE8">
            <w:pPr>
              <w:pStyle w:val="a3"/>
              <w:widowControl/>
              <w:numPr>
                <w:ilvl w:val="0"/>
                <w:numId w:val="14"/>
              </w:numPr>
              <w:snapToGrid w:val="0"/>
              <w:spacing w:line="360" w:lineRule="exact"/>
              <w:ind w:leftChars="0" w:right="57"/>
              <w:rPr>
                <w:rFonts w:ascii="標楷體" w:eastAsia="標楷體" w:hAnsi="標楷體" w:cs="新細明體"/>
                <w:sz w:val="20"/>
                <w:szCs w:val="20"/>
              </w:rPr>
            </w:pPr>
            <w:r w:rsidRPr="00F11AE8">
              <w:rPr>
                <w:rFonts w:ascii="標楷體" w:eastAsia="標楷體" w:hAnsi="標楷體" w:cs="新細明體" w:hint="eastAsia"/>
                <w:kern w:val="0"/>
                <w:sz w:val="20"/>
                <w:szCs w:val="20"/>
              </w:rPr>
              <w:t>回饋</w:t>
            </w:r>
          </w:p>
        </w:tc>
      </w:tr>
      <w:tr w:rsidR="00E70DD5" w:rsidRPr="00F11AE8" w:rsidTr="008866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895" w:type="dxa"/>
            <w:gridSpan w:val="2"/>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rsidR="00E70DD5" w:rsidRPr="00F11AE8" w:rsidRDefault="00E70DD5" w:rsidP="00F11AE8">
            <w:pPr>
              <w:snapToGrid w:val="0"/>
              <w:spacing w:line="360" w:lineRule="exact"/>
              <w:jc w:val="center"/>
              <w:rPr>
                <w:rFonts w:ascii="標楷體" w:eastAsia="標楷體" w:hAnsi="標楷體"/>
                <w:sz w:val="20"/>
                <w:szCs w:val="20"/>
              </w:rPr>
            </w:pP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0DD5" w:rsidRPr="00F11AE8" w:rsidRDefault="00E70DD5"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sz w:val="20"/>
                <w:szCs w:val="20"/>
              </w:rPr>
              <w:t>10</w:t>
            </w:r>
          </w:p>
        </w:tc>
        <w:tc>
          <w:tcPr>
            <w:tcW w:w="18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66EC" w:rsidRDefault="00E70DD5" w:rsidP="00F11AE8">
            <w:pPr>
              <w:snapToGrid w:val="0"/>
              <w:spacing w:line="360" w:lineRule="exact"/>
              <w:rPr>
                <w:rFonts w:ascii="標楷體" w:eastAsia="標楷體" w:hAnsi="標楷體" w:cs="新細明體"/>
                <w:sz w:val="20"/>
                <w:szCs w:val="20"/>
                <w:lang w:eastAsia="zh-HK"/>
              </w:rPr>
            </w:pPr>
            <w:r w:rsidRPr="00F11AE8">
              <w:rPr>
                <w:rFonts w:ascii="標楷體" w:eastAsia="標楷體" w:hAnsi="標楷體" w:cs="新細明體" w:hint="eastAsia"/>
                <w:sz w:val="20"/>
                <w:szCs w:val="20"/>
                <w:lang w:eastAsia="zh-HK"/>
              </w:rPr>
              <w:t>山海文化篇</w:t>
            </w:r>
          </w:p>
          <w:p w:rsidR="00E70DD5" w:rsidRPr="00F11AE8" w:rsidRDefault="00E70DD5"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hint="eastAsia"/>
                <w:sz w:val="20"/>
                <w:szCs w:val="20"/>
              </w:rPr>
              <w:t>-</w:t>
            </w:r>
            <w:r w:rsidRPr="00F11AE8">
              <w:rPr>
                <w:rFonts w:ascii="標楷體" w:eastAsia="標楷體" w:hAnsi="標楷體" w:cs="新細明體" w:hint="eastAsia"/>
                <w:sz w:val="20"/>
                <w:szCs w:val="20"/>
                <w:lang w:eastAsia="zh-HK"/>
              </w:rPr>
              <w:t>專書閱讀</w:t>
            </w:r>
          </w:p>
        </w:tc>
        <w:tc>
          <w:tcPr>
            <w:tcW w:w="7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0DD5" w:rsidRPr="00F11AE8" w:rsidRDefault="00E70DD5" w:rsidP="00F11AE8">
            <w:pPr>
              <w:pStyle w:val="a3"/>
              <w:numPr>
                <w:ilvl w:val="0"/>
                <w:numId w:val="21"/>
              </w:numPr>
              <w:snapToGrid w:val="0"/>
              <w:spacing w:line="360" w:lineRule="exact"/>
              <w:ind w:leftChars="0"/>
              <w:rPr>
                <w:rFonts w:ascii="標楷體" w:eastAsia="標楷體" w:hAnsi="標楷體" w:cs="新細明體"/>
                <w:sz w:val="20"/>
                <w:szCs w:val="20"/>
              </w:rPr>
            </w:pPr>
            <w:r w:rsidRPr="00F11AE8">
              <w:rPr>
                <w:rFonts w:ascii="標楷體" w:eastAsia="標楷體" w:hAnsi="標楷體" w:cs="新細明體" w:hint="eastAsia"/>
                <w:sz w:val="20"/>
                <w:szCs w:val="20"/>
                <w:lang w:eastAsia="zh-HK"/>
              </w:rPr>
              <w:t>喚起學生國中國小之學習舊經驗</w:t>
            </w:r>
          </w:p>
          <w:p w:rsidR="00E70DD5" w:rsidRPr="00F11AE8" w:rsidRDefault="00E70DD5" w:rsidP="00F11AE8">
            <w:pPr>
              <w:pStyle w:val="a3"/>
              <w:numPr>
                <w:ilvl w:val="0"/>
                <w:numId w:val="21"/>
              </w:numPr>
              <w:snapToGrid w:val="0"/>
              <w:spacing w:line="360" w:lineRule="exact"/>
              <w:ind w:leftChars="0"/>
              <w:rPr>
                <w:rFonts w:ascii="標楷體" w:eastAsia="標楷體" w:hAnsi="標楷體" w:cs="新細明體"/>
                <w:sz w:val="20"/>
                <w:szCs w:val="20"/>
              </w:rPr>
            </w:pPr>
            <w:r w:rsidRPr="00F11AE8">
              <w:rPr>
                <w:rFonts w:ascii="標楷體" w:eastAsia="標楷體" w:hAnsi="標楷體" w:cs="新細明體" w:hint="eastAsia"/>
                <w:sz w:val="20"/>
                <w:szCs w:val="20"/>
                <w:lang w:eastAsia="zh-HK"/>
              </w:rPr>
              <w:t>認識台灣原住民作家</w:t>
            </w:r>
          </w:p>
          <w:p w:rsidR="00E70DD5" w:rsidRPr="00F11AE8" w:rsidRDefault="00E70DD5" w:rsidP="00F11AE8">
            <w:pPr>
              <w:pStyle w:val="a3"/>
              <w:numPr>
                <w:ilvl w:val="0"/>
                <w:numId w:val="21"/>
              </w:numPr>
              <w:snapToGrid w:val="0"/>
              <w:spacing w:line="360" w:lineRule="exact"/>
              <w:ind w:leftChars="0"/>
              <w:rPr>
                <w:rFonts w:ascii="標楷體" w:eastAsia="標楷體" w:hAnsi="標楷體" w:cs="新細明體"/>
                <w:sz w:val="20"/>
                <w:szCs w:val="20"/>
              </w:rPr>
            </w:pPr>
            <w:r w:rsidRPr="00F11AE8">
              <w:rPr>
                <w:rFonts w:ascii="標楷體" w:eastAsia="標楷體" w:hAnsi="標楷體" w:cs="新細明體" w:hint="eastAsia"/>
                <w:sz w:val="20"/>
                <w:szCs w:val="20"/>
                <w:lang w:eastAsia="zh-HK"/>
              </w:rPr>
              <w:t>認識台灣原住民族的分佈地點及族群特色</w:t>
            </w:r>
            <w:r w:rsidRPr="00F11AE8">
              <w:rPr>
                <w:rFonts w:ascii="標楷體" w:eastAsia="標楷體" w:hAnsi="標楷體" w:cs="新細明體" w:hint="eastAsia"/>
                <w:sz w:val="20"/>
                <w:szCs w:val="20"/>
              </w:rPr>
              <w:t>(</w:t>
            </w:r>
            <w:r w:rsidRPr="00F11AE8">
              <w:rPr>
                <w:rFonts w:ascii="標楷體" w:eastAsia="標楷體" w:hAnsi="標楷體" w:cs="新細明體" w:hint="eastAsia"/>
                <w:sz w:val="20"/>
                <w:szCs w:val="20"/>
                <w:lang w:eastAsia="zh-HK"/>
              </w:rPr>
              <w:t>影片</w:t>
            </w:r>
            <w:r w:rsidRPr="00F11AE8">
              <w:rPr>
                <w:rFonts w:ascii="標楷體" w:eastAsia="標楷體" w:hAnsi="標楷體" w:cs="新細明體" w:hint="eastAsia"/>
                <w:sz w:val="20"/>
                <w:szCs w:val="20"/>
              </w:rPr>
              <w:t>)</w:t>
            </w:r>
          </w:p>
        </w:tc>
      </w:tr>
      <w:tr w:rsidR="00E70DD5" w:rsidRPr="00F11AE8" w:rsidTr="008866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895" w:type="dxa"/>
            <w:gridSpan w:val="2"/>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rsidR="00E70DD5" w:rsidRPr="00F11AE8" w:rsidRDefault="00E70DD5" w:rsidP="00F11AE8">
            <w:pPr>
              <w:snapToGrid w:val="0"/>
              <w:spacing w:line="360" w:lineRule="exact"/>
              <w:jc w:val="center"/>
              <w:rPr>
                <w:rFonts w:ascii="標楷體" w:eastAsia="標楷體" w:hAnsi="標楷體"/>
                <w:sz w:val="20"/>
                <w:szCs w:val="20"/>
              </w:rPr>
            </w:pP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0DD5" w:rsidRPr="00F11AE8" w:rsidRDefault="00E70DD5"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sz w:val="20"/>
                <w:szCs w:val="20"/>
              </w:rPr>
              <w:t>11</w:t>
            </w:r>
          </w:p>
        </w:tc>
        <w:tc>
          <w:tcPr>
            <w:tcW w:w="18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66EC" w:rsidRDefault="00E70DD5" w:rsidP="00F11AE8">
            <w:pPr>
              <w:snapToGrid w:val="0"/>
              <w:spacing w:line="360" w:lineRule="exact"/>
              <w:rPr>
                <w:rFonts w:ascii="標楷體" w:eastAsia="標楷體" w:hAnsi="標楷體" w:cs="新細明體"/>
                <w:sz w:val="20"/>
                <w:szCs w:val="20"/>
                <w:lang w:eastAsia="zh-HK"/>
              </w:rPr>
            </w:pPr>
            <w:r w:rsidRPr="00F11AE8">
              <w:rPr>
                <w:rFonts w:ascii="標楷體" w:eastAsia="標楷體" w:hAnsi="標楷體" w:cs="新細明體" w:hint="eastAsia"/>
                <w:sz w:val="20"/>
                <w:szCs w:val="20"/>
                <w:lang w:eastAsia="zh-HK"/>
              </w:rPr>
              <w:t>山海文化篇</w:t>
            </w:r>
          </w:p>
          <w:p w:rsidR="00E70DD5" w:rsidRPr="00F11AE8" w:rsidRDefault="00E70DD5"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hint="eastAsia"/>
                <w:sz w:val="20"/>
                <w:szCs w:val="20"/>
              </w:rPr>
              <w:t>-</w:t>
            </w:r>
            <w:r w:rsidRPr="00F11AE8">
              <w:rPr>
                <w:rFonts w:ascii="標楷體" w:eastAsia="標楷體" w:hAnsi="標楷體" w:cs="新細明體" w:hint="eastAsia"/>
                <w:sz w:val="20"/>
                <w:szCs w:val="20"/>
                <w:lang w:eastAsia="zh-HK"/>
              </w:rPr>
              <w:t>專書閱讀</w:t>
            </w:r>
          </w:p>
        </w:tc>
        <w:tc>
          <w:tcPr>
            <w:tcW w:w="7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0DD5" w:rsidRPr="00F11AE8" w:rsidRDefault="00E70DD5" w:rsidP="00F11AE8">
            <w:pPr>
              <w:widowControl/>
              <w:spacing w:line="360" w:lineRule="exact"/>
              <w:jc w:val="both"/>
              <w:rPr>
                <w:rFonts w:ascii="標楷體" w:eastAsia="標楷體" w:hAnsi="標楷體" w:cs="新細明體"/>
                <w:sz w:val="20"/>
                <w:szCs w:val="20"/>
                <w:lang w:eastAsia="zh-HK"/>
              </w:rPr>
            </w:pPr>
            <w:r w:rsidRPr="00F11AE8">
              <w:rPr>
                <w:rFonts w:ascii="標楷體" w:eastAsia="標楷體" w:hAnsi="標楷體" w:cs="新細明體" w:hint="eastAsia"/>
                <w:sz w:val="20"/>
                <w:szCs w:val="20"/>
              </w:rPr>
              <w:t>1</w:t>
            </w:r>
            <w:r w:rsidRPr="00F11AE8">
              <w:rPr>
                <w:rFonts w:ascii="標楷體" w:eastAsia="標楷體" w:hAnsi="標楷體" w:cs="新細明體" w:hint="eastAsia"/>
                <w:sz w:val="20"/>
                <w:szCs w:val="20"/>
                <w:lang w:eastAsia="zh-HK"/>
              </w:rPr>
              <w:t>能說出作者亞勞隆</w:t>
            </w:r>
            <w:r w:rsidRPr="00F11AE8">
              <w:rPr>
                <w:rFonts w:ascii="標楷體" w:eastAsia="標楷體" w:hAnsi="標楷體" w:cs="新細明體" w:hint="eastAsia"/>
                <w:sz w:val="20"/>
                <w:szCs w:val="20"/>
              </w:rPr>
              <w:t>.</w:t>
            </w:r>
            <w:proofErr w:type="gramStart"/>
            <w:r w:rsidRPr="00F11AE8">
              <w:rPr>
                <w:rFonts w:ascii="標楷體" w:eastAsia="標楷體" w:hAnsi="標楷體" w:cs="新細明體" w:hint="eastAsia"/>
                <w:sz w:val="20"/>
                <w:szCs w:val="20"/>
                <w:lang w:eastAsia="zh-HK"/>
              </w:rPr>
              <w:t>撒可努</w:t>
            </w:r>
            <w:proofErr w:type="gramEnd"/>
            <w:r w:rsidRPr="00F11AE8">
              <w:rPr>
                <w:rFonts w:ascii="標楷體" w:eastAsia="標楷體" w:hAnsi="標楷體" w:cs="新細明體" w:hint="eastAsia"/>
                <w:sz w:val="20"/>
                <w:szCs w:val="20"/>
                <w:lang w:eastAsia="zh-HK"/>
              </w:rPr>
              <w:t>屬於哪一族群</w:t>
            </w:r>
            <w:r w:rsidRPr="00F11AE8">
              <w:rPr>
                <w:rFonts w:ascii="標楷體" w:eastAsia="標楷體" w:hAnsi="標楷體" w:cs="新細明體" w:hint="eastAsia"/>
                <w:sz w:val="20"/>
                <w:szCs w:val="20"/>
              </w:rPr>
              <w:t>?</w:t>
            </w:r>
          </w:p>
          <w:p w:rsidR="00E70DD5" w:rsidRPr="00F11AE8" w:rsidRDefault="00E70DD5" w:rsidP="00F11AE8">
            <w:pPr>
              <w:widowControl/>
              <w:spacing w:line="360" w:lineRule="exact"/>
              <w:jc w:val="both"/>
              <w:rPr>
                <w:rFonts w:ascii="標楷體" w:eastAsia="標楷體" w:hAnsi="標楷體" w:cs="新細明體"/>
                <w:sz w:val="20"/>
                <w:szCs w:val="20"/>
                <w:lang w:eastAsia="zh-HK"/>
              </w:rPr>
            </w:pPr>
            <w:r w:rsidRPr="00F11AE8">
              <w:rPr>
                <w:rFonts w:ascii="標楷體" w:eastAsia="標楷體" w:hAnsi="標楷體" w:cs="新細明體" w:hint="eastAsia"/>
                <w:sz w:val="20"/>
                <w:szCs w:val="20"/>
              </w:rPr>
              <w:t>2</w:t>
            </w:r>
            <w:r w:rsidRPr="00F11AE8">
              <w:rPr>
                <w:rFonts w:ascii="標楷體" w:eastAsia="標楷體" w:hAnsi="標楷體" w:cs="新細明體" w:hint="eastAsia"/>
                <w:sz w:val="20"/>
                <w:szCs w:val="20"/>
                <w:lang w:eastAsia="zh-HK"/>
              </w:rPr>
              <w:t>請同學精讀分配的章節</w:t>
            </w:r>
            <w:r w:rsidRPr="00F11AE8">
              <w:rPr>
                <w:rFonts w:ascii="標楷體" w:eastAsia="標楷體" w:hAnsi="標楷體" w:cs="新細明體" w:hint="eastAsia"/>
                <w:sz w:val="20"/>
                <w:szCs w:val="20"/>
              </w:rPr>
              <w:t>,</w:t>
            </w:r>
            <w:r w:rsidRPr="00F11AE8">
              <w:rPr>
                <w:rFonts w:ascii="標楷體" w:eastAsia="標楷體" w:hAnsi="標楷體" w:cs="新細明體" w:hint="eastAsia"/>
                <w:sz w:val="20"/>
                <w:szCs w:val="20"/>
                <w:lang w:eastAsia="zh-HK"/>
              </w:rPr>
              <w:t>重點整理</w:t>
            </w:r>
            <w:r w:rsidRPr="00F11AE8">
              <w:rPr>
                <w:rFonts w:ascii="標楷體" w:eastAsia="標楷體" w:hAnsi="標楷體" w:cs="新細明體" w:hint="eastAsia"/>
                <w:sz w:val="20"/>
                <w:szCs w:val="20"/>
              </w:rPr>
              <w:t>,</w:t>
            </w:r>
            <w:r w:rsidRPr="00F11AE8">
              <w:rPr>
                <w:rFonts w:ascii="標楷體" w:eastAsia="標楷體" w:hAnsi="標楷體" w:cs="新細明體" w:hint="eastAsia"/>
                <w:sz w:val="20"/>
                <w:szCs w:val="20"/>
                <w:lang w:eastAsia="zh-HK"/>
              </w:rPr>
              <w:t>說出其中印象最深刻的內容為何</w:t>
            </w:r>
            <w:r w:rsidRPr="00F11AE8">
              <w:rPr>
                <w:rFonts w:ascii="標楷體" w:eastAsia="標楷體" w:hAnsi="標楷體" w:cs="新細明體" w:hint="eastAsia"/>
                <w:sz w:val="20"/>
                <w:szCs w:val="20"/>
              </w:rPr>
              <w:t>?</w:t>
            </w:r>
          </w:p>
          <w:p w:rsidR="00E70DD5" w:rsidRPr="00F11AE8" w:rsidRDefault="00E70DD5" w:rsidP="00F11AE8">
            <w:pPr>
              <w:widowControl/>
              <w:spacing w:line="360" w:lineRule="exact"/>
              <w:jc w:val="both"/>
              <w:rPr>
                <w:rFonts w:ascii="標楷體" w:eastAsia="標楷體" w:hAnsi="標楷體" w:cs="新細明體"/>
                <w:sz w:val="20"/>
                <w:szCs w:val="20"/>
              </w:rPr>
            </w:pPr>
            <w:r w:rsidRPr="00F11AE8">
              <w:rPr>
                <w:rFonts w:ascii="標楷體" w:eastAsia="標楷體" w:hAnsi="標楷體" w:cs="新細明體" w:hint="eastAsia"/>
                <w:sz w:val="20"/>
                <w:szCs w:val="20"/>
              </w:rPr>
              <w:t>3</w:t>
            </w:r>
            <w:proofErr w:type="gramStart"/>
            <w:r w:rsidRPr="00F11AE8">
              <w:rPr>
                <w:rFonts w:ascii="標楷體" w:eastAsia="標楷體" w:hAnsi="標楷體" w:cs="新細明體" w:hint="eastAsia"/>
                <w:sz w:val="20"/>
                <w:szCs w:val="20"/>
                <w:lang w:eastAsia="zh-HK"/>
              </w:rPr>
              <w:t>撒可努</w:t>
            </w:r>
            <w:proofErr w:type="gramEnd"/>
            <w:r w:rsidRPr="00F11AE8">
              <w:rPr>
                <w:rFonts w:ascii="標楷體" w:eastAsia="標楷體" w:hAnsi="標楷體" w:cs="新細明體" w:hint="eastAsia"/>
                <w:sz w:val="20"/>
                <w:szCs w:val="20"/>
                <w:lang w:eastAsia="zh-HK"/>
              </w:rPr>
              <w:t>寫作特色(分組報告)</w:t>
            </w:r>
          </w:p>
        </w:tc>
      </w:tr>
      <w:tr w:rsidR="00E70DD5" w:rsidRPr="00F11AE8" w:rsidTr="008866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895" w:type="dxa"/>
            <w:gridSpan w:val="2"/>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rsidR="00E70DD5" w:rsidRPr="00F11AE8" w:rsidRDefault="00E70DD5" w:rsidP="00F11AE8">
            <w:pPr>
              <w:snapToGrid w:val="0"/>
              <w:spacing w:line="360" w:lineRule="exact"/>
              <w:jc w:val="center"/>
              <w:rPr>
                <w:rFonts w:ascii="標楷體" w:eastAsia="標楷體" w:hAnsi="標楷體"/>
                <w:sz w:val="20"/>
                <w:szCs w:val="20"/>
              </w:rPr>
            </w:pP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0DD5" w:rsidRPr="00F11AE8" w:rsidRDefault="00E70DD5"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sz w:val="20"/>
                <w:szCs w:val="20"/>
              </w:rPr>
              <w:t>12</w:t>
            </w:r>
          </w:p>
        </w:tc>
        <w:tc>
          <w:tcPr>
            <w:tcW w:w="18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0DD5" w:rsidRPr="00F11AE8" w:rsidRDefault="00E70DD5"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hint="eastAsia"/>
                <w:sz w:val="20"/>
                <w:szCs w:val="20"/>
              </w:rPr>
              <w:t>山海文化篇-</w:t>
            </w:r>
            <w:r w:rsidRPr="00F11AE8">
              <w:rPr>
                <w:rFonts w:ascii="標楷體" w:eastAsia="標楷體" w:hAnsi="標楷體" w:cs="新細明體" w:hint="eastAsia"/>
                <w:sz w:val="20"/>
                <w:szCs w:val="20"/>
                <w:lang w:eastAsia="zh-HK"/>
              </w:rPr>
              <w:t>專書閱讀</w:t>
            </w:r>
          </w:p>
        </w:tc>
        <w:tc>
          <w:tcPr>
            <w:tcW w:w="7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0DD5" w:rsidRPr="00F11AE8" w:rsidRDefault="00E70DD5" w:rsidP="00F11AE8">
            <w:pPr>
              <w:widowControl/>
              <w:spacing w:line="360" w:lineRule="exact"/>
              <w:jc w:val="both"/>
              <w:rPr>
                <w:rFonts w:ascii="標楷體" w:eastAsia="標楷體" w:hAnsi="標楷體" w:cs="新細明體"/>
                <w:sz w:val="20"/>
                <w:szCs w:val="20"/>
                <w:lang w:eastAsia="zh-HK"/>
              </w:rPr>
            </w:pPr>
            <w:r w:rsidRPr="00F11AE8">
              <w:rPr>
                <w:rFonts w:ascii="標楷體" w:eastAsia="標楷體" w:hAnsi="標楷體" w:cs="新細明體" w:hint="eastAsia"/>
                <w:sz w:val="20"/>
                <w:szCs w:val="20"/>
              </w:rPr>
              <w:t>1</w:t>
            </w:r>
            <w:r w:rsidRPr="00F11AE8">
              <w:rPr>
                <w:rFonts w:ascii="標楷體" w:eastAsia="標楷體" w:hAnsi="標楷體" w:cs="新細明體" w:hint="eastAsia"/>
                <w:sz w:val="20"/>
                <w:szCs w:val="20"/>
                <w:lang w:eastAsia="zh-HK"/>
              </w:rPr>
              <w:t>靠山吃山</w:t>
            </w:r>
            <w:r w:rsidRPr="00F11AE8">
              <w:rPr>
                <w:rFonts w:ascii="標楷體" w:eastAsia="標楷體" w:hAnsi="標楷體" w:cs="新細明體" w:hint="eastAsia"/>
                <w:sz w:val="20"/>
                <w:szCs w:val="20"/>
              </w:rPr>
              <w:t>，</w:t>
            </w:r>
            <w:r w:rsidRPr="00F11AE8">
              <w:rPr>
                <w:rFonts w:ascii="標楷體" w:eastAsia="標楷體" w:hAnsi="標楷體" w:cs="新細明體" w:hint="eastAsia"/>
                <w:sz w:val="20"/>
                <w:szCs w:val="20"/>
                <w:lang w:eastAsia="zh-HK"/>
              </w:rPr>
              <w:t>靠海吃海</w:t>
            </w:r>
            <w:proofErr w:type="gramStart"/>
            <w:r w:rsidRPr="00F11AE8">
              <w:rPr>
                <w:rFonts w:ascii="標楷體" w:eastAsia="標楷體" w:hAnsi="標楷體" w:cs="新細明體" w:hint="eastAsia"/>
                <w:sz w:val="20"/>
                <w:szCs w:val="20"/>
              </w:rPr>
              <w:t>—</w:t>
            </w:r>
            <w:proofErr w:type="gramEnd"/>
            <w:r w:rsidRPr="00F11AE8">
              <w:rPr>
                <w:rFonts w:ascii="標楷體" w:eastAsia="標楷體" w:hAnsi="標楷體" w:cs="新細明體" w:hint="eastAsia"/>
                <w:sz w:val="20"/>
                <w:szCs w:val="20"/>
                <w:lang w:eastAsia="zh-HK"/>
              </w:rPr>
              <w:t>說出原住民部落的美食</w:t>
            </w:r>
            <w:r w:rsidRPr="00F11AE8">
              <w:rPr>
                <w:rFonts w:ascii="標楷體" w:eastAsia="標楷體" w:hAnsi="標楷體" w:cs="新細明體" w:hint="eastAsia"/>
                <w:sz w:val="20"/>
                <w:szCs w:val="20"/>
              </w:rPr>
              <w:t>，</w:t>
            </w:r>
            <w:r w:rsidRPr="00F11AE8">
              <w:rPr>
                <w:rFonts w:ascii="標楷體" w:eastAsia="標楷體" w:hAnsi="標楷體" w:cs="新細明體" w:hint="eastAsia"/>
                <w:sz w:val="20"/>
                <w:szCs w:val="20"/>
                <w:lang w:eastAsia="zh-HK"/>
              </w:rPr>
              <w:t>並加以討論</w:t>
            </w:r>
          </w:p>
          <w:p w:rsidR="00E70DD5" w:rsidRPr="00F11AE8" w:rsidRDefault="00E70DD5" w:rsidP="00F11AE8">
            <w:pPr>
              <w:widowControl/>
              <w:spacing w:line="360" w:lineRule="exact"/>
              <w:jc w:val="both"/>
              <w:rPr>
                <w:rFonts w:ascii="標楷體" w:eastAsia="標楷體" w:hAnsi="標楷體" w:cs="新細明體"/>
                <w:sz w:val="20"/>
                <w:szCs w:val="20"/>
              </w:rPr>
            </w:pPr>
            <w:r w:rsidRPr="00F11AE8">
              <w:rPr>
                <w:rFonts w:ascii="標楷體" w:eastAsia="標楷體" w:hAnsi="標楷體" w:cs="新細明體" w:hint="eastAsia"/>
                <w:sz w:val="20"/>
                <w:szCs w:val="20"/>
              </w:rPr>
              <w:t>2</w:t>
            </w:r>
            <w:r w:rsidRPr="00F11AE8">
              <w:rPr>
                <w:rFonts w:ascii="標楷體" w:eastAsia="標楷體" w:hAnsi="標楷體" w:cs="新細明體" w:hint="eastAsia"/>
                <w:sz w:val="20"/>
                <w:szCs w:val="20"/>
                <w:lang w:eastAsia="zh-HK"/>
              </w:rPr>
              <w:t>排灣族的小米酒文化</w:t>
            </w:r>
            <w:r w:rsidRPr="00F11AE8">
              <w:rPr>
                <w:rFonts w:ascii="標楷體" w:eastAsia="標楷體" w:hAnsi="標楷體" w:cs="新細明體" w:hint="eastAsia"/>
                <w:sz w:val="20"/>
                <w:szCs w:val="20"/>
              </w:rPr>
              <w:t>(</w:t>
            </w:r>
            <w:r w:rsidRPr="00F11AE8">
              <w:rPr>
                <w:rFonts w:ascii="標楷體" w:eastAsia="標楷體" w:hAnsi="標楷體" w:cs="新細明體" w:hint="eastAsia"/>
                <w:sz w:val="20"/>
                <w:szCs w:val="20"/>
                <w:lang w:eastAsia="zh-HK"/>
              </w:rPr>
              <w:t>影片</w:t>
            </w:r>
            <w:r w:rsidRPr="00F11AE8">
              <w:rPr>
                <w:rFonts w:ascii="標楷體" w:eastAsia="標楷體" w:hAnsi="標楷體" w:cs="新細明體" w:hint="eastAsia"/>
                <w:sz w:val="20"/>
                <w:szCs w:val="20"/>
              </w:rPr>
              <w:t>)</w:t>
            </w:r>
          </w:p>
          <w:p w:rsidR="00E70DD5" w:rsidRPr="00F11AE8" w:rsidRDefault="00E70DD5" w:rsidP="00F11AE8">
            <w:pPr>
              <w:widowControl/>
              <w:spacing w:line="360" w:lineRule="exact"/>
              <w:jc w:val="both"/>
              <w:rPr>
                <w:rFonts w:ascii="標楷體" w:eastAsia="標楷體" w:hAnsi="標楷體" w:cs="新細明體"/>
                <w:sz w:val="20"/>
                <w:szCs w:val="20"/>
              </w:rPr>
            </w:pPr>
            <w:r w:rsidRPr="00F11AE8">
              <w:rPr>
                <w:rFonts w:ascii="標楷體" w:eastAsia="標楷體" w:hAnsi="標楷體" w:cs="新細明體" w:hint="eastAsia"/>
                <w:sz w:val="20"/>
                <w:szCs w:val="20"/>
              </w:rPr>
              <w:t>3</w:t>
            </w:r>
            <w:r w:rsidRPr="00F11AE8">
              <w:rPr>
                <w:rFonts w:ascii="標楷體" w:eastAsia="標楷體" w:hAnsi="標楷體" w:cs="新細明體" w:hint="eastAsia"/>
                <w:sz w:val="20"/>
                <w:szCs w:val="20"/>
                <w:lang w:eastAsia="zh-HK"/>
              </w:rPr>
              <w:t>原住民與酗酒的關係討論</w:t>
            </w:r>
            <w:r w:rsidRPr="00F11AE8">
              <w:rPr>
                <w:rFonts w:ascii="標楷體" w:eastAsia="標楷體" w:hAnsi="標楷體" w:cs="新細明體" w:hint="eastAsia"/>
                <w:sz w:val="20"/>
                <w:szCs w:val="20"/>
              </w:rPr>
              <w:t>(</w:t>
            </w:r>
            <w:r w:rsidRPr="00F11AE8">
              <w:rPr>
                <w:rFonts w:ascii="標楷體" w:eastAsia="標楷體" w:hAnsi="標楷體" w:cs="新細明體" w:hint="eastAsia"/>
                <w:sz w:val="20"/>
                <w:szCs w:val="20"/>
                <w:lang w:eastAsia="zh-HK"/>
              </w:rPr>
              <w:t>分組討論</w:t>
            </w:r>
            <w:r w:rsidRPr="00F11AE8">
              <w:rPr>
                <w:rFonts w:ascii="標楷體" w:eastAsia="標楷體" w:hAnsi="標楷體" w:cs="新細明體" w:hint="eastAsia"/>
                <w:sz w:val="20"/>
                <w:szCs w:val="20"/>
              </w:rPr>
              <w:t>)</w:t>
            </w:r>
          </w:p>
        </w:tc>
      </w:tr>
      <w:tr w:rsidR="00E70DD5" w:rsidRPr="00F11AE8" w:rsidTr="008866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895" w:type="dxa"/>
            <w:gridSpan w:val="2"/>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rsidR="00E70DD5" w:rsidRPr="00F11AE8" w:rsidRDefault="00E70DD5" w:rsidP="00F11AE8">
            <w:pPr>
              <w:snapToGrid w:val="0"/>
              <w:spacing w:line="360" w:lineRule="exact"/>
              <w:jc w:val="center"/>
              <w:rPr>
                <w:rFonts w:ascii="標楷體" w:eastAsia="標楷體" w:hAnsi="標楷體"/>
                <w:sz w:val="20"/>
                <w:szCs w:val="20"/>
              </w:rPr>
            </w:pP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0DD5" w:rsidRPr="00F11AE8" w:rsidRDefault="00E70DD5"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sz w:val="20"/>
                <w:szCs w:val="20"/>
              </w:rPr>
              <w:t>13</w:t>
            </w:r>
          </w:p>
        </w:tc>
        <w:tc>
          <w:tcPr>
            <w:tcW w:w="18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66EC" w:rsidRDefault="00E70DD5" w:rsidP="00F11AE8">
            <w:pPr>
              <w:snapToGrid w:val="0"/>
              <w:spacing w:line="360" w:lineRule="exact"/>
              <w:rPr>
                <w:rFonts w:ascii="標楷體" w:eastAsia="標楷體" w:hAnsi="標楷體" w:cs="新細明體"/>
                <w:sz w:val="20"/>
                <w:szCs w:val="20"/>
                <w:lang w:eastAsia="zh-HK"/>
              </w:rPr>
            </w:pPr>
            <w:r w:rsidRPr="00F11AE8">
              <w:rPr>
                <w:rFonts w:ascii="標楷體" w:eastAsia="標楷體" w:hAnsi="標楷體" w:cs="新細明體" w:hint="eastAsia"/>
                <w:sz w:val="20"/>
                <w:szCs w:val="20"/>
              </w:rPr>
              <w:t>山海文化</w:t>
            </w:r>
            <w:r w:rsidRPr="00F11AE8">
              <w:rPr>
                <w:rFonts w:ascii="標楷體" w:eastAsia="標楷體" w:hAnsi="標楷體" w:cs="新細明體" w:hint="eastAsia"/>
                <w:sz w:val="20"/>
                <w:szCs w:val="20"/>
                <w:lang w:eastAsia="zh-HK"/>
              </w:rPr>
              <w:t>篇</w:t>
            </w:r>
          </w:p>
          <w:p w:rsidR="00E70DD5" w:rsidRPr="00F11AE8" w:rsidRDefault="00E70DD5"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hint="eastAsia"/>
                <w:sz w:val="20"/>
                <w:szCs w:val="20"/>
              </w:rPr>
              <w:t>-</w:t>
            </w:r>
            <w:r w:rsidRPr="00F11AE8">
              <w:rPr>
                <w:rFonts w:ascii="標楷體" w:eastAsia="標楷體" w:hAnsi="標楷體" w:cs="新細明體" w:hint="eastAsia"/>
                <w:sz w:val="20"/>
                <w:szCs w:val="20"/>
                <w:lang w:eastAsia="zh-HK"/>
              </w:rPr>
              <w:t>專書閱讀</w:t>
            </w:r>
          </w:p>
        </w:tc>
        <w:tc>
          <w:tcPr>
            <w:tcW w:w="7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0DD5" w:rsidRPr="00F11AE8" w:rsidRDefault="00E70DD5" w:rsidP="00F11AE8">
            <w:pPr>
              <w:widowControl/>
              <w:spacing w:line="360" w:lineRule="exact"/>
              <w:rPr>
                <w:rFonts w:ascii="標楷體" w:eastAsia="標楷體" w:hAnsi="標楷體" w:cs="新細明體"/>
                <w:sz w:val="20"/>
                <w:szCs w:val="20"/>
              </w:rPr>
            </w:pPr>
            <w:r w:rsidRPr="00F11AE8">
              <w:rPr>
                <w:rFonts w:ascii="標楷體" w:eastAsia="標楷體" w:hAnsi="標楷體" w:cs="新細明體" w:hint="eastAsia"/>
                <w:sz w:val="20"/>
                <w:szCs w:val="20"/>
              </w:rPr>
              <w:t>1</w:t>
            </w:r>
            <w:r w:rsidRPr="00F11AE8">
              <w:rPr>
                <w:rFonts w:ascii="標楷體" w:eastAsia="標楷體" w:hAnsi="標楷體" w:cs="新細明體" w:hint="eastAsia"/>
                <w:sz w:val="20"/>
                <w:szCs w:val="20"/>
                <w:lang w:eastAsia="zh-HK"/>
              </w:rPr>
              <w:t>原住民與大自然共存共榮的捕獵法則是什麼</w:t>
            </w:r>
            <w:r w:rsidRPr="00F11AE8">
              <w:rPr>
                <w:rFonts w:ascii="標楷體" w:eastAsia="標楷體" w:hAnsi="標楷體" w:cs="新細明體" w:hint="eastAsia"/>
                <w:sz w:val="20"/>
                <w:szCs w:val="20"/>
              </w:rPr>
              <w:t>?</w:t>
            </w:r>
          </w:p>
          <w:p w:rsidR="00E70DD5" w:rsidRPr="00F11AE8" w:rsidRDefault="00E70DD5" w:rsidP="00F11AE8">
            <w:pPr>
              <w:widowControl/>
              <w:spacing w:line="360" w:lineRule="exact"/>
              <w:rPr>
                <w:rFonts w:ascii="標楷體" w:eastAsia="標楷體" w:hAnsi="標楷體" w:cs="新細明體"/>
                <w:sz w:val="20"/>
                <w:szCs w:val="20"/>
              </w:rPr>
            </w:pPr>
            <w:r w:rsidRPr="00F11AE8">
              <w:rPr>
                <w:rFonts w:ascii="標楷體" w:eastAsia="標楷體" w:hAnsi="標楷體" w:cs="新細明體" w:hint="eastAsia"/>
                <w:sz w:val="20"/>
                <w:szCs w:val="20"/>
              </w:rPr>
              <w:t>2</w:t>
            </w:r>
            <w:r w:rsidRPr="00F11AE8">
              <w:rPr>
                <w:rFonts w:ascii="標楷體" w:eastAsia="標楷體" w:hAnsi="標楷體" w:cs="新細明體" w:hint="eastAsia"/>
                <w:sz w:val="20"/>
                <w:szCs w:val="20"/>
                <w:lang w:eastAsia="zh-HK"/>
              </w:rPr>
              <w:t>你認為原住民要如何融入現代社會又能兼顧保存部落傳統文化?</w:t>
            </w:r>
          </w:p>
          <w:p w:rsidR="00E70DD5" w:rsidRPr="00F11AE8" w:rsidRDefault="00E70DD5" w:rsidP="00F11AE8">
            <w:pPr>
              <w:widowControl/>
              <w:spacing w:line="360" w:lineRule="exact"/>
              <w:rPr>
                <w:rFonts w:ascii="標楷體" w:eastAsia="標楷體" w:hAnsi="標楷體" w:cs="新細明體"/>
                <w:sz w:val="20"/>
                <w:szCs w:val="20"/>
              </w:rPr>
            </w:pPr>
            <w:r w:rsidRPr="00F11AE8">
              <w:rPr>
                <w:rFonts w:ascii="標楷體" w:eastAsia="標楷體" w:hAnsi="標楷體" w:cs="新細明體" w:hint="eastAsia"/>
                <w:sz w:val="20"/>
                <w:szCs w:val="20"/>
              </w:rPr>
              <w:t>3</w:t>
            </w:r>
            <w:r w:rsidRPr="00F11AE8">
              <w:rPr>
                <w:rFonts w:ascii="標楷體" w:eastAsia="標楷體" w:hAnsi="標楷體" w:cs="新細明體" w:hint="eastAsia"/>
                <w:sz w:val="20"/>
                <w:szCs w:val="20"/>
                <w:lang w:eastAsia="zh-HK"/>
              </w:rPr>
              <w:t>你會如何向非原住民朋友介紹自己的族群文化</w:t>
            </w:r>
            <w:r w:rsidRPr="00F11AE8">
              <w:rPr>
                <w:rFonts w:ascii="標楷體" w:eastAsia="標楷體" w:hAnsi="標楷體" w:cs="新細明體" w:hint="eastAsia"/>
                <w:sz w:val="20"/>
                <w:szCs w:val="20"/>
              </w:rPr>
              <w:t>?(</w:t>
            </w:r>
            <w:r w:rsidRPr="00F11AE8">
              <w:rPr>
                <w:rFonts w:ascii="標楷體" w:eastAsia="標楷體" w:hAnsi="標楷體" w:cs="新細明體" w:hint="eastAsia"/>
                <w:sz w:val="20"/>
                <w:szCs w:val="20"/>
                <w:lang w:eastAsia="zh-HK"/>
              </w:rPr>
              <w:t>分組報告</w:t>
            </w:r>
            <w:r w:rsidRPr="00F11AE8">
              <w:rPr>
                <w:rFonts w:ascii="標楷體" w:eastAsia="標楷體" w:hAnsi="標楷體" w:cs="新細明體" w:hint="eastAsia"/>
                <w:sz w:val="20"/>
                <w:szCs w:val="20"/>
              </w:rPr>
              <w:t>)</w:t>
            </w:r>
          </w:p>
        </w:tc>
      </w:tr>
      <w:tr w:rsidR="00E70DD5" w:rsidRPr="00F11AE8" w:rsidTr="008866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895" w:type="dxa"/>
            <w:gridSpan w:val="2"/>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rsidR="00E70DD5" w:rsidRPr="00F11AE8" w:rsidRDefault="00E70DD5" w:rsidP="00F11AE8">
            <w:pPr>
              <w:snapToGrid w:val="0"/>
              <w:spacing w:line="360" w:lineRule="exact"/>
              <w:jc w:val="center"/>
              <w:rPr>
                <w:rFonts w:ascii="標楷體" w:eastAsia="標楷體" w:hAnsi="標楷體"/>
                <w:sz w:val="20"/>
                <w:szCs w:val="20"/>
              </w:rPr>
            </w:pP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0DD5" w:rsidRPr="00F11AE8" w:rsidRDefault="00E70DD5"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sz w:val="20"/>
                <w:szCs w:val="20"/>
              </w:rPr>
              <w:t>14</w:t>
            </w:r>
          </w:p>
        </w:tc>
        <w:tc>
          <w:tcPr>
            <w:tcW w:w="18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66EC" w:rsidRDefault="00E70DD5"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hint="eastAsia"/>
                <w:sz w:val="20"/>
                <w:szCs w:val="20"/>
              </w:rPr>
              <w:t>原</w:t>
            </w:r>
            <w:r w:rsidRPr="00F11AE8">
              <w:rPr>
                <w:rFonts w:ascii="標楷體" w:eastAsia="標楷體" w:hAnsi="標楷體" w:cs="華康粗黑體" w:hint="eastAsia"/>
                <w:sz w:val="20"/>
                <w:szCs w:val="20"/>
              </w:rPr>
              <w:t>「英」</w:t>
            </w:r>
            <w:r w:rsidRPr="00F11AE8">
              <w:rPr>
                <w:rFonts w:ascii="標楷體" w:eastAsia="標楷體" w:hAnsi="標楷體" w:cs="新細明體" w:hint="eastAsia"/>
                <w:sz w:val="20"/>
                <w:szCs w:val="20"/>
              </w:rPr>
              <w:t>重現</w:t>
            </w:r>
          </w:p>
          <w:p w:rsidR="00E70DD5" w:rsidRPr="00F11AE8" w:rsidRDefault="00E70DD5"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hint="eastAsia"/>
                <w:sz w:val="20"/>
                <w:szCs w:val="20"/>
              </w:rPr>
              <w:t>-短片欣賞</w:t>
            </w:r>
          </w:p>
        </w:tc>
        <w:tc>
          <w:tcPr>
            <w:tcW w:w="7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0DD5" w:rsidRPr="00F11AE8" w:rsidRDefault="00E70DD5" w:rsidP="00F11AE8">
            <w:pPr>
              <w:pStyle w:val="a3"/>
              <w:numPr>
                <w:ilvl w:val="0"/>
                <w:numId w:val="24"/>
              </w:numPr>
              <w:snapToGrid w:val="0"/>
              <w:spacing w:line="360" w:lineRule="exact"/>
              <w:ind w:leftChars="0"/>
              <w:rPr>
                <w:rFonts w:ascii="標楷體" w:eastAsia="標楷體" w:hAnsi="標楷體" w:cs="新細明體"/>
                <w:sz w:val="20"/>
                <w:szCs w:val="20"/>
              </w:rPr>
            </w:pPr>
            <w:r w:rsidRPr="00F11AE8">
              <w:rPr>
                <w:rFonts w:ascii="標楷體" w:eastAsia="標楷體" w:hAnsi="標楷體" w:cs="新細明體" w:hint="eastAsia"/>
                <w:sz w:val="20"/>
                <w:szCs w:val="20"/>
              </w:rPr>
              <w:t>欣賞介紹原住民族的英文短片(以花蓮族群主</w:t>
            </w:r>
            <w:proofErr w:type="gramStart"/>
            <w:r w:rsidRPr="00F11AE8">
              <w:rPr>
                <w:rFonts w:ascii="標楷體" w:eastAsia="標楷體" w:hAnsi="標楷體" w:cs="新細明體" w:hint="eastAsia"/>
                <w:sz w:val="20"/>
                <w:szCs w:val="20"/>
              </w:rPr>
              <w:t>─</w:t>
            </w:r>
            <w:proofErr w:type="gramEnd"/>
            <w:r w:rsidRPr="00F11AE8">
              <w:rPr>
                <w:rFonts w:ascii="標楷體" w:eastAsia="標楷體" w:hAnsi="標楷體" w:cs="新細明體" w:hint="eastAsia"/>
                <w:sz w:val="20"/>
                <w:szCs w:val="20"/>
              </w:rPr>
              <w:t>阿美族、布農族、太魯閣族)</w:t>
            </w:r>
          </w:p>
          <w:p w:rsidR="00E70DD5" w:rsidRPr="00F11AE8" w:rsidRDefault="00E70DD5" w:rsidP="00F11AE8">
            <w:pPr>
              <w:pStyle w:val="a3"/>
              <w:numPr>
                <w:ilvl w:val="0"/>
                <w:numId w:val="24"/>
              </w:numPr>
              <w:snapToGrid w:val="0"/>
              <w:spacing w:line="360" w:lineRule="exact"/>
              <w:ind w:leftChars="0"/>
              <w:rPr>
                <w:rFonts w:ascii="標楷體" w:eastAsia="標楷體" w:hAnsi="標楷體" w:cs="新細明體"/>
                <w:sz w:val="20"/>
                <w:szCs w:val="20"/>
              </w:rPr>
            </w:pPr>
            <w:r w:rsidRPr="00F11AE8">
              <w:rPr>
                <w:rFonts w:ascii="標楷體" w:eastAsia="標楷體" w:hAnsi="標楷體" w:cs="新細明體" w:hint="eastAsia"/>
                <w:sz w:val="20"/>
                <w:szCs w:val="20"/>
              </w:rPr>
              <w:t>小組</w:t>
            </w:r>
            <w:proofErr w:type="gramStart"/>
            <w:r w:rsidRPr="00F11AE8">
              <w:rPr>
                <w:rFonts w:ascii="標楷體" w:eastAsia="標楷體" w:hAnsi="標楷體" w:cs="新細明體" w:hint="eastAsia"/>
                <w:sz w:val="20"/>
                <w:szCs w:val="20"/>
              </w:rPr>
              <w:t>組</w:t>
            </w:r>
            <w:proofErr w:type="gramEnd"/>
            <w:r w:rsidRPr="00F11AE8">
              <w:rPr>
                <w:rFonts w:ascii="標楷體" w:eastAsia="標楷體" w:hAnsi="標楷體" w:cs="新細明體" w:hint="eastAsia"/>
                <w:sz w:val="20"/>
                <w:szCs w:val="20"/>
              </w:rPr>
              <w:t>內討論各族群短片介紹的重點並寫下重點、關鍵字的母語及英語說法(如族群分布地點)</w:t>
            </w:r>
          </w:p>
          <w:p w:rsidR="00E70DD5" w:rsidRPr="00F11AE8" w:rsidRDefault="00E70DD5" w:rsidP="00F11AE8">
            <w:pPr>
              <w:pStyle w:val="a3"/>
              <w:numPr>
                <w:ilvl w:val="0"/>
                <w:numId w:val="24"/>
              </w:numPr>
              <w:snapToGrid w:val="0"/>
              <w:spacing w:line="360" w:lineRule="exact"/>
              <w:ind w:leftChars="0"/>
              <w:rPr>
                <w:rFonts w:ascii="標楷體" w:eastAsia="標楷體" w:hAnsi="標楷體" w:cs="新細明體"/>
                <w:sz w:val="20"/>
                <w:szCs w:val="20"/>
              </w:rPr>
            </w:pPr>
            <w:r w:rsidRPr="00F11AE8">
              <w:rPr>
                <w:rFonts w:ascii="標楷體" w:eastAsia="標楷體" w:hAnsi="標楷體" w:cs="新細明體" w:hint="eastAsia"/>
                <w:sz w:val="20"/>
                <w:szCs w:val="20"/>
              </w:rPr>
              <w:t>回答問題、完成學習單</w:t>
            </w:r>
          </w:p>
        </w:tc>
      </w:tr>
      <w:tr w:rsidR="00E70DD5" w:rsidRPr="00F11AE8" w:rsidTr="008866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895" w:type="dxa"/>
            <w:gridSpan w:val="2"/>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rsidR="00E70DD5" w:rsidRPr="00F11AE8" w:rsidRDefault="00E70DD5" w:rsidP="00F11AE8">
            <w:pPr>
              <w:snapToGrid w:val="0"/>
              <w:spacing w:line="360" w:lineRule="exact"/>
              <w:jc w:val="center"/>
              <w:rPr>
                <w:rFonts w:ascii="標楷體" w:eastAsia="標楷體" w:hAnsi="標楷體"/>
                <w:sz w:val="20"/>
                <w:szCs w:val="20"/>
              </w:rPr>
            </w:pP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0DD5" w:rsidRPr="00F11AE8" w:rsidRDefault="00E70DD5"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sz w:val="20"/>
                <w:szCs w:val="20"/>
              </w:rPr>
              <w:t>15</w:t>
            </w:r>
          </w:p>
        </w:tc>
        <w:tc>
          <w:tcPr>
            <w:tcW w:w="18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66EC" w:rsidRDefault="00E70DD5"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hint="eastAsia"/>
                <w:sz w:val="20"/>
                <w:szCs w:val="20"/>
              </w:rPr>
              <w:t>原</w:t>
            </w:r>
            <w:r w:rsidRPr="00F11AE8">
              <w:rPr>
                <w:rFonts w:ascii="標楷體" w:eastAsia="標楷體" w:hAnsi="標楷體" w:cs="華康粗黑體" w:hint="eastAsia"/>
                <w:sz w:val="20"/>
                <w:szCs w:val="20"/>
              </w:rPr>
              <w:t>「英」</w:t>
            </w:r>
            <w:r w:rsidRPr="00F11AE8">
              <w:rPr>
                <w:rFonts w:ascii="標楷體" w:eastAsia="標楷體" w:hAnsi="標楷體" w:cs="新細明體" w:hint="eastAsia"/>
                <w:sz w:val="20"/>
                <w:szCs w:val="20"/>
              </w:rPr>
              <w:t>重現</w:t>
            </w:r>
          </w:p>
          <w:p w:rsidR="00E70DD5" w:rsidRPr="00F11AE8" w:rsidRDefault="00E70DD5"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hint="eastAsia"/>
                <w:sz w:val="20"/>
                <w:szCs w:val="20"/>
              </w:rPr>
              <w:t>-文章閱讀</w:t>
            </w:r>
          </w:p>
        </w:tc>
        <w:tc>
          <w:tcPr>
            <w:tcW w:w="7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0DD5" w:rsidRPr="00F11AE8" w:rsidRDefault="00E70DD5" w:rsidP="00F11AE8">
            <w:pPr>
              <w:pStyle w:val="a3"/>
              <w:numPr>
                <w:ilvl w:val="0"/>
                <w:numId w:val="25"/>
              </w:numPr>
              <w:snapToGrid w:val="0"/>
              <w:spacing w:line="360" w:lineRule="exact"/>
              <w:ind w:leftChars="0"/>
              <w:rPr>
                <w:rFonts w:ascii="標楷體" w:eastAsia="標楷體" w:hAnsi="標楷體" w:cs="新細明體"/>
                <w:sz w:val="20"/>
                <w:szCs w:val="20"/>
              </w:rPr>
            </w:pPr>
            <w:r w:rsidRPr="00F11AE8">
              <w:rPr>
                <w:rFonts w:ascii="標楷體" w:eastAsia="標楷體" w:hAnsi="標楷體" w:cs="新細明體" w:hint="eastAsia"/>
                <w:sz w:val="20"/>
                <w:szCs w:val="20"/>
              </w:rPr>
              <w:t>閱讀介紹阿美族、布農族、太魯閣族等族群的英文短篇文章。</w:t>
            </w:r>
          </w:p>
          <w:p w:rsidR="00E70DD5" w:rsidRPr="00F11AE8" w:rsidRDefault="00E70DD5" w:rsidP="00F11AE8">
            <w:pPr>
              <w:pStyle w:val="a3"/>
              <w:numPr>
                <w:ilvl w:val="0"/>
                <w:numId w:val="25"/>
              </w:numPr>
              <w:snapToGrid w:val="0"/>
              <w:spacing w:line="360" w:lineRule="exact"/>
              <w:ind w:leftChars="0"/>
              <w:rPr>
                <w:rFonts w:ascii="標楷體" w:eastAsia="標楷體" w:hAnsi="標楷體" w:cs="新細明體"/>
                <w:sz w:val="20"/>
                <w:szCs w:val="20"/>
              </w:rPr>
            </w:pPr>
            <w:r w:rsidRPr="00F11AE8">
              <w:rPr>
                <w:rFonts w:ascii="標楷體" w:eastAsia="標楷體" w:hAnsi="標楷體" w:cs="新細明體" w:hint="eastAsia"/>
                <w:sz w:val="20"/>
                <w:szCs w:val="20"/>
              </w:rPr>
              <w:t>小組內討論文章各段重點大意及每人分享最喜歡的句子。</w:t>
            </w:r>
          </w:p>
          <w:p w:rsidR="00E70DD5" w:rsidRPr="00F11AE8" w:rsidRDefault="00E70DD5" w:rsidP="00F11AE8">
            <w:pPr>
              <w:pStyle w:val="a3"/>
              <w:numPr>
                <w:ilvl w:val="0"/>
                <w:numId w:val="25"/>
              </w:numPr>
              <w:snapToGrid w:val="0"/>
              <w:spacing w:line="360" w:lineRule="exact"/>
              <w:ind w:leftChars="0"/>
              <w:rPr>
                <w:rFonts w:ascii="標楷體" w:eastAsia="標楷體" w:hAnsi="標楷體" w:cs="新細明體"/>
                <w:sz w:val="20"/>
                <w:szCs w:val="20"/>
              </w:rPr>
            </w:pPr>
            <w:r w:rsidRPr="00F11AE8">
              <w:rPr>
                <w:rFonts w:ascii="標楷體" w:eastAsia="標楷體" w:hAnsi="標楷體" w:cs="新細明體" w:hint="eastAsia"/>
                <w:sz w:val="20"/>
                <w:szCs w:val="20"/>
              </w:rPr>
              <w:t>完成學習單、小組上台分享各篇文章重點大意及關鍵字(各族特色食物、生活方式、風俗文化)。</w:t>
            </w:r>
          </w:p>
        </w:tc>
      </w:tr>
      <w:tr w:rsidR="00E70DD5" w:rsidRPr="00F11AE8" w:rsidTr="008866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895" w:type="dxa"/>
            <w:gridSpan w:val="2"/>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rsidR="00E70DD5" w:rsidRPr="00F11AE8" w:rsidRDefault="00E70DD5" w:rsidP="00F11AE8">
            <w:pPr>
              <w:snapToGrid w:val="0"/>
              <w:spacing w:line="360" w:lineRule="exact"/>
              <w:jc w:val="center"/>
              <w:rPr>
                <w:rFonts w:ascii="標楷體" w:eastAsia="標楷體" w:hAnsi="標楷體"/>
                <w:sz w:val="20"/>
                <w:szCs w:val="20"/>
              </w:rPr>
            </w:pP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0DD5" w:rsidRPr="00F11AE8" w:rsidRDefault="00E70DD5"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sz w:val="20"/>
                <w:szCs w:val="20"/>
              </w:rPr>
              <w:t>16</w:t>
            </w:r>
          </w:p>
        </w:tc>
        <w:tc>
          <w:tcPr>
            <w:tcW w:w="18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66EC" w:rsidRDefault="00E70DD5"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hint="eastAsia"/>
                <w:sz w:val="20"/>
                <w:szCs w:val="20"/>
              </w:rPr>
              <w:t>原</w:t>
            </w:r>
            <w:r w:rsidRPr="00F11AE8">
              <w:rPr>
                <w:rFonts w:ascii="標楷體" w:eastAsia="標楷體" w:hAnsi="標楷體" w:cs="華康粗黑體" w:hint="eastAsia"/>
                <w:sz w:val="20"/>
                <w:szCs w:val="20"/>
              </w:rPr>
              <w:t>「英」</w:t>
            </w:r>
            <w:r w:rsidRPr="00F11AE8">
              <w:rPr>
                <w:rFonts w:ascii="標楷體" w:eastAsia="標楷體" w:hAnsi="標楷體" w:cs="新細明體" w:hint="eastAsia"/>
                <w:sz w:val="20"/>
                <w:szCs w:val="20"/>
              </w:rPr>
              <w:t>重現</w:t>
            </w:r>
          </w:p>
          <w:p w:rsidR="00E70DD5" w:rsidRPr="00F11AE8" w:rsidRDefault="00E70DD5"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hint="eastAsia"/>
                <w:sz w:val="20"/>
                <w:szCs w:val="20"/>
              </w:rPr>
              <w:t>-創作討論</w:t>
            </w:r>
          </w:p>
        </w:tc>
        <w:tc>
          <w:tcPr>
            <w:tcW w:w="7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0DD5" w:rsidRPr="00F11AE8" w:rsidRDefault="00E70DD5" w:rsidP="00F11AE8">
            <w:pPr>
              <w:pStyle w:val="a3"/>
              <w:numPr>
                <w:ilvl w:val="0"/>
                <w:numId w:val="26"/>
              </w:numPr>
              <w:snapToGrid w:val="0"/>
              <w:spacing w:line="360" w:lineRule="exact"/>
              <w:ind w:leftChars="0"/>
              <w:rPr>
                <w:rFonts w:ascii="標楷體" w:eastAsia="標楷體" w:hAnsi="標楷體" w:cs="新細明體"/>
                <w:sz w:val="20"/>
                <w:szCs w:val="20"/>
              </w:rPr>
            </w:pPr>
            <w:r w:rsidRPr="00F11AE8">
              <w:rPr>
                <w:rFonts w:ascii="標楷體" w:eastAsia="標楷體" w:hAnsi="標楷體" w:cs="新細明體" w:hint="eastAsia"/>
                <w:sz w:val="20"/>
                <w:szCs w:val="20"/>
              </w:rPr>
              <w:t>複習第14,15</w:t>
            </w:r>
            <w:proofErr w:type="gramStart"/>
            <w:r w:rsidRPr="00F11AE8">
              <w:rPr>
                <w:rFonts w:ascii="標楷體" w:eastAsia="標楷體" w:hAnsi="標楷體" w:cs="新細明體" w:hint="eastAsia"/>
                <w:sz w:val="20"/>
                <w:szCs w:val="20"/>
              </w:rPr>
              <w:t>週</w:t>
            </w:r>
            <w:proofErr w:type="gramEnd"/>
            <w:r w:rsidRPr="00F11AE8">
              <w:rPr>
                <w:rFonts w:ascii="標楷體" w:eastAsia="標楷體" w:hAnsi="標楷體" w:cs="新細明體" w:hint="eastAsia"/>
                <w:sz w:val="20"/>
                <w:szCs w:val="20"/>
              </w:rPr>
              <w:t>所學習的內容，將前兩</w:t>
            </w:r>
            <w:proofErr w:type="gramStart"/>
            <w:r w:rsidRPr="00F11AE8">
              <w:rPr>
                <w:rFonts w:ascii="標楷體" w:eastAsia="標楷體" w:hAnsi="標楷體" w:cs="新細明體" w:hint="eastAsia"/>
                <w:sz w:val="20"/>
                <w:szCs w:val="20"/>
              </w:rPr>
              <w:t>週</w:t>
            </w:r>
            <w:proofErr w:type="gramEnd"/>
            <w:r w:rsidRPr="00F11AE8">
              <w:rPr>
                <w:rFonts w:ascii="標楷體" w:eastAsia="標楷體" w:hAnsi="標楷體" w:cs="新細明體" w:hint="eastAsia"/>
                <w:sz w:val="20"/>
                <w:szCs w:val="20"/>
              </w:rPr>
              <w:t>所學內容整合成一段重點，並寫出至少3-5個句子。</w:t>
            </w:r>
          </w:p>
          <w:p w:rsidR="00E70DD5" w:rsidRPr="00F11AE8" w:rsidRDefault="00E70DD5" w:rsidP="00F11AE8">
            <w:pPr>
              <w:pStyle w:val="a3"/>
              <w:numPr>
                <w:ilvl w:val="0"/>
                <w:numId w:val="26"/>
              </w:numPr>
              <w:snapToGrid w:val="0"/>
              <w:spacing w:line="360" w:lineRule="exact"/>
              <w:ind w:leftChars="0"/>
              <w:rPr>
                <w:rFonts w:ascii="標楷體" w:eastAsia="標楷體" w:hAnsi="標楷體" w:cs="新細明體"/>
                <w:sz w:val="20"/>
                <w:szCs w:val="20"/>
              </w:rPr>
            </w:pPr>
            <w:r w:rsidRPr="00F11AE8">
              <w:rPr>
                <w:rFonts w:ascii="標楷體" w:eastAsia="標楷體" w:hAnsi="標楷體" w:cs="新細明體" w:hint="eastAsia"/>
                <w:sz w:val="20"/>
                <w:szCs w:val="20"/>
              </w:rPr>
              <w:t>組內分享口語練習</w:t>
            </w:r>
          </w:p>
        </w:tc>
      </w:tr>
      <w:tr w:rsidR="00E70DD5" w:rsidRPr="00F11AE8" w:rsidTr="008866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895" w:type="dxa"/>
            <w:gridSpan w:val="2"/>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rsidR="00E70DD5" w:rsidRPr="00F11AE8" w:rsidRDefault="00E70DD5" w:rsidP="00F11AE8">
            <w:pPr>
              <w:snapToGrid w:val="0"/>
              <w:spacing w:line="360" w:lineRule="exact"/>
              <w:jc w:val="center"/>
              <w:rPr>
                <w:rFonts w:ascii="標楷體" w:eastAsia="標楷體" w:hAnsi="標楷體"/>
                <w:sz w:val="20"/>
                <w:szCs w:val="20"/>
              </w:rPr>
            </w:pP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0DD5" w:rsidRPr="00F11AE8" w:rsidRDefault="00E70DD5"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sz w:val="20"/>
                <w:szCs w:val="20"/>
              </w:rPr>
              <w:t>17</w:t>
            </w:r>
          </w:p>
        </w:tc>
        <w:tc>
          <w:tcPr>
            <w:tcW w:w="18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66EC" w:rsidRDefault="00E70DD5"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hint="eastAsia"/>
                <w:sz w:val="20"/>
                <w:szCs w:val="20"/>
              </w:rPr>
              <w:t>原</w:t>
            </w:r>
            <w:r w:rsidRPr="00F11AE8">
              <w:rPr>
                <w:rFonts w:ascii="標楷體" w:eastAsia="標楷體" w:hAnsi="標楷體" w:cs="華康粗黑體" w:hint="eastAsia"/>
                <w:sz w:val="20"/>
                <w:szCs w:val="20"/>
              </w:rPr>
              <w:t>「英」</w:t>
            </w:r>
            <w:r w:rsidRPr="00F11AE8">
              <w:rPr>
                <w:rFonts w:ascii="標楷體" w:eastAsia="標楷體" w:hAnsi="標楷體" w:cs="新細明體" w:hint="eastAsia"/>
                <w:sz w:val="20"/>
                <w:szCs w:val="20"/>
              </w:rPr>
              <w:t>重現</w:t>
            </w:r>
          </w:p>
          <w:p w:rsidR="00E70DD5" w:rsidRPr="00F11AE8" w:rsidRDefault="00E70DD5"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hint="eastAsia"/>
                <w:sz w:val="20"/>
                <w:szCs w:val="20"/>
              </w:rPr>
              <w:t>-成果展現</w:t>
            </w:r>
          </w:p>
        </w:tc>
        <w:tc>
          <w:tcPr>
            <w:tcW w:w="7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0DD5" w:rsidRPr="00F11AE8" w:rsidRDefault="00E70DD5" w:rsidP="00F11AE8">
            <w:pPr>
              <w:pStyle w:val="a3"/>
              <w:numPr>
                <w:ilvl w:val="0"/>
                <w:numId w:val="27"/>
              </w:numPr>
              <w:snapToGrid w:val="0"/>
              <w:spacing w:line="360" w:lineRule="exact"/>
              <w:ind w:leftChars="0"/>
              <w:rPr>
                <w:rFonts w:ascii="標楷體" w:eastAsia="標楷體" w:hAnsi="標楷體" w:cs="新細明體"/>
                <w:sz w:val="20"/>
                <w:szCs w:val="20"/>
              </w:rPr>
            </w:pPr>
            <w:r w:rsidRPr="00F11AE8">
              <w:rPr>
                <w:rFonts w:ascii="標楷體" w:eastAsia="標楷體" w:hAnsi="標楷體" w:cs="新細明體" w:hint="eastAsia"/>
                <w:sz w:val="20"/>
                <w:szCs w:val="20"/>
              </w:rPr>
              <w:t>每人依序上台本單元所學內容</w:t>
            </w:r>
          </w:p>
          <w:p w:rsidR="00E70DD5" w:rsidRPr="00F11AE8" w:rsidRDefault="00E70DD5" w:rsidP="00F11AE8">
            <w:pPr>
              <w:pStyle w:val="a3"/>
              <w:numPr>
                <w:ilvl w:val="0"/>
                <w:numId w:val="27"/>
              </w:numPr>
              <w:snapToGrid w:val="0"/>
              <w:spacing w:line="360" w:lineRule="exact"/>
              <w:ind w:leftChars="0"/>
              <w:rPr>
                <w:rFonts w:ascii="標楷體" w:eastAsia="標楷體" w:hAnsi="標楷體" w:cs="新細明體"/>
                <w:sz w:val="20"/>
                <w:szCs w:val="20"/>
              </w:rPr>
            </w:pPr>
            <w:r w:rsidRPr="00F11AE8">
              <w:rPr>
                <w:rFonts w:ascii="標楷體" w:eastAsia="標楷體" w:hAnsi="標楷體" w:cs="新細明體" w:hint="eastAsia"/>
                <w:sz w:val="20"/>
                <w:szCs w:val="20"/>
              </w:rPr>
              <w:t>提問與回饋</w:t>
            </w:r>
          </w:p>
        </w:tc>
      </w:tr>
      <w:tr w:rsidR="00E70DD5" w:rsidRPr="00F11AE8" w:rsidTr="008866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895" w:type="dxa"/>
            <w:gridSpan w:val="2"/>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rsidR="00E70DD5" w:rsidRPr="00F11AE8" w:rsidRDefault="00E70DD5" w:rsidP="00F11AE8">
            <w:pPr>
              <w:snapToGrid w:val="0"/>
              <w:spacing w:line="360" w:lineRule="exact"/>
              <w:jc w:val="center"/>
              <w:rPr>
                <w:rFonts w:ascii="標楷體" w:eastAsia="標楷體" w:hAnsi="標楷體"/>
                <w:sz w:val="20"/>
                <w:szCs w:val="20"/>
              </w:rPr>
            </w:pP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0DD5" w:rsidRPr="00F11AE8" w:rsidRDefault="00E70DD5"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sz w:val="20"/>
                <w:szCs w:val="20"/>
              </w:rPr>
              <w:t>18</w:t>
            </w:r>
          </w:p>
        </w:tc>
        <w:tc>
          <w:tcPr>
            <w:tcW w:w="18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0DD5" w:rsidRPr="00F11AE8" w:rsidRDefault="00E70DD5"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hint="eastAsia"/>
                <w:sz w:val="20"/>
                <w:szCs w:val="20"/>
              </w:rPr>
              <w:t>學期成果報告</w:t>
            </w:r>
          </w:p>
        </w:tc>
        <w:tc>
          <w:tcPr>
            <w:tcW w:w="7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0DD5" w:rsidRPr="00F11AE8" w:rsidRDefault="00E70DD5" w:rsidP="00F11AE8">
            <w:pPr>
              <w:pStyle w:val="a3"/>
              <w:numPr>
                <w:ilvl w:val="0"/>
                <w:numId w:val="28"/>
              </w:numPr>
              <w:snapToGrid w:val="0"/>
              <w:spacing w:line="360" w:lineRule="exact"/>
              <w:ind w:leftChars="0"/>
              <w:rPr>
                <w:rFonts w:ascii="標楷體" w:eastAsia="標楷體" w:hAnsi="標楷體" w:cs="新細明體"/>
                <w:sz w:val="20"/>
                <w:szCs w:val="20"/>
              </w:rPr>
            </w:pPr>
            <w:r w:rsidRPr="00F11AE8">
              <w:rPr>
                <w:rFonts w:ascii="標楷體" w:eastAsia="標楷體" w:hAnsi="標楷體" w:cs="新細明體" w:hint="eastAsia"/>
                <w:sz w:val="20"/>
                <w:szCs w:val="20"/>
              </w:rPr>
              <w:t>分組報告</w:t>
            </w:r>
          </w:p>
          <w:p w:rsidR="00E70DD5" w:rsidRPr="00F11AE8" w:rsidRDefault="00E70DD5" w:rsidP="00F11AE8">
            <w:pPr>
              <w:pStyle w:val="a3"/>
              <w:numPr>
                <w:ilvl w:val="0"/>
                <w:numId w:val="28"/>
              </w:numPr>
              <w:snapToGrid w:val="0"/>
              <w:spacing w:line="360" w:lineRule="exact"/>
              <w:ind w:leftChars="0"/>
              <w:rPr>
                <w:rFonts w:ascii="標楷體" w:eastAsia="標楷體" w:hAnsi="標楷體" w:cs="新細明體"/>
                <w:sz w:val="20"/>
                <w:szCs w:val="20"/>
              </w:rPr>
            </w:pPr>
            <w:r w:rsidRPr="00F11AE8">
              <w:rPr>
                <w:rFonts w:ascii="標楷體" w:eastAsia="標楷體" w:hAnsi="標楷體" w:cs="新細明體" w:hint="eastAsia"/>
                <w:sz w:val="20"/>
                <w:szCs w:val="20"/>
              </w:rPr>
              <w:t>各組回饋與心得建議</w:t>
            </w:r>
          </w:p>
        </w:tc>
      </w:tr>
      <w:tr w:rsidR="00E70DD5" w:rsidRPr="00F11AE8" w:rsidTr="00F1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89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0DD5" w:rsidRPr="00F11AE8" w:rsidRDefault="00E70DD5" w:rsidP="00F11AE8">
            <w:pPr>
              <w:snapToGrid w:val="0"/>
              <w:spacing w:line="360" w:lineRule="exact"/>
              <w:jc w:val="center"/>
              <w:rPr>
                <w:rFonts w:ascii="標楷體" w:eastAsia="標楷體" w:hAnsi="標楷體" w:cs="標楷體"/>
                <w:sz w:val="20"/>
                <w:szCs w:val="20"/>
              </w:rPr>
            </w:pPr>
          </w:p>
        </w:tc>
        <w:tc>
          <w:tcPr>
            <w:tcW w:w="96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824" w:rsidRDefault="007A3824" w:rsidP="0023670F">
            <w:pPr>
              <w:snapToGrid w:val="0"/>
              <w:spacing w:line="360" w:lineRule="exact"/>
              <w:jc w:val="center"/>
              <w:rPr>
                <w:rFonts w:ascii="標楷體" w:eastAsia="標楷體" w:hAnsi="標楷體" w:cs="新細明體"/>
                <w:sz w:val="20"/>
                <w:szCs w:val="20"/>
              </w:rPr>
            </w:pPr>
          </w:p>
          <w:p w:rsidR="00E70DD5" w:rsidRDefault="00E70DD5" w:rsidP="0023670F">
            <w:pPr>
              <w:snapToGrid w:val="0"/>
              <w:spacing w:line="360" w:lineRule="exact"/>
              <w:jc w:val="center"/>
              <w:rPr>
                <w:rFonts w:ascii="標楷體" w:eastAsia="標楷體" w:hAnsi="標楷體" w:cs="新細明體"/>
                <w:sz w:val="20"/>
                <w:szCs w:val="20"/>
              </w:rPr>
            </w:pPr>
            <w:r w:rsidRPr="00F11AE8">
              <w:rPr>
                <w:rFonts w:ascii="標楷體" w:eastAsia="標楷體" w:hAnsi="標楷體" w:cs="新細明體" w:hint="eastAsia"/>
                <w:sz w:val="20"/>
                <w:szCs w:val="20"/>
              </w:rPr>
              <w:t>學習評量請依形成性、總結性（例如表現任務、評分規</w:t>
            </w:r>
            <w:proofErr w:type="gramStart"/>
            <w:r w:rsidRPr="00F11AE8">
              <w:rPr>
                <w:rFonts w:ascii="標楷體" w:eastAsia="標楷體" w:hAnsi="標楷體" w:cs="新細明體" w:hint="eastAsia"/>
                <w:sz w:val="20"/>
                <w:szCs w:val="20"/>
              </w:rPr>
              <w:t>準</w:t>
            </w:r>
            <w:proofErr w:type="gramEnd"/>
            <w:r w:rsidRPr="00F11AE8">
              <w:rPr>
                <w:rFonts w:ascii="標楷體" w:eastAsia="標楷體" w:hAnsi="標楷體" w:cs="新細明體" w:hint="eastAsia"/>
                <w:sz w:val="20"/>
                <w:szCs w:val="20"/>
              </w:rPr>
              <w:t>）加以設計</w:t>
            </w:r>
          </w:p>
          <w:p w:rsidR="007A3824" w:rsidRPr="00F11AE8" w:rsidRDefault="007A3824" w:rsidP="0023670F">
            <w:pPr>
              <w:snapToGrid w:val="0"/>
              <w:spacing w:line="360" w:lineRule="exact"/>
              <w:jc w:val="center"/>
              <w:rPr>
                <w:rFonts w:ascii="標楷體" w:eastAsia="標楷體" w:hAnsi="標楷體" w:cs="新細明體"/>
                <w:sz w:val="20"/>
                <w:szCs w:val="20"/>
              </w:rPr>
            </w:pPr>
          </w:p>
        </w:tc>
      </w:tr>
      <w:tr w:rsidR="00E70DD5" w:rsidRPr="00F11AE8" w:rsidTr="00F1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89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0DD5" w:rsidRPr="00F11AE8" w:rsidRDefault="00E70DD5" w:rsidP="00F11AE8">
            <w:pPr>
              <w:snapToGrid w:val="0"/>
              <w:spacing w:line="360" w:lineRule="exact"/>
              <w:jc w:val="center"/>
              <w:rPr>
                <w:rFonts w:ascii="標楷體" w:eastAsia="標楷體" w:hAnsi="標楷體" w:cs="標楷體"/>
                <w:sz w:val="20"/>
                <w:szCs w:val="20"/>
              </w:rPr>
            </w:pPr>
          </w:p>
        </w:tc>
        <w:tc>
          <w:tcPr>
            <w:tcW w:w="96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66EC" w:rsidRDefault="008866EC" w:rsidP="00F11AE8">
            <w:pPr>
              <w:snapToGrid w:val="0"/>
              <w:spacing w:line="360" w:lineRule="exact"/>
              <w:rPr>
                <w:rFonts w:ascii="標楷體" w:eastAsia="標楷體" w:hAnsi="標楷體" w:cs="新細明體"/>
                <w:sz w:val="20"/>
                <w:szCs w:val="20"/>
              </w:rPr>
            </w:pPr>
          </w:p>
          <w:p w:rsidR="00E70DD5" w:rsidRPr="008866EC" w:rsidRDefault="00F73513" w:rsidP="00F11AE8">
            <w:pPr>
              <w:snapToGrid w:val="0"/>
              <w:spacing w:line="360" w:lineRule="exact"/>
              <w:rPr>
                <w:rFonts w:ascii="標楷體" w:eastAsia="標楷體" w:hAnsi="標楷體" w:cs="新細明體"/>
                <w:sz w:val="20"/>
                <w:szCs w:val="20"/>
              </w:rPr>
            </w:pPr>
            <w:r>
              <w:rPr>
                <w:rFonts w:ascii="標楷體" w:eastAsia="標楷體" w:hAnsi="標楷體" w:cs="新細明體" w:hint="eastAsia"/>
                <w:sz w:val="20"/>
                <w:szCs w:val="20"/>
              </w:rPr>
              <w:t>每單元各22</w:t>
            </w:r>
            <w:proofErr w:type="gramStart"/>
            <w:r>
              <w:rPr>
                <w:rFonts w:ascii="標楷體" w:eastAsia="標楷體" w:hAnsi="標楷體" w:cs="新細明體" w:hint="eastAsia"/>
                <w:sz w:val="20"/>
                <w:szCs w:val="20"/>
              </w:rPr>
              <w:t>﹪</w:t>
            </w:r>
            <w:proofErr w:type="gramEnd"/>
            <w:r>
              <w:rPr>
                <w:rFonts w:ascii="標楷體" w:eastAsia="標楷體" w:hAnsi="標楷體" w:cs="新細明體" w:hint="eastAsia"/>
                <w:sz w:val="20"/>
                <w:szCs w:val="20"/>
              </w:rPr>
              <w:t xml:space="preserve">，共4單元，學期成果報告為12 </w:t>
            </w:r>
            <w:proofErr w:type="gramStart"/>
            <w:r w:rsidR="008866EC" w:rsidRPr="008866EC">
              <w:rPr>
                <w:rFonts w:ascii="標楷體" w:eastAsia="標楷體" w:hAnsi="標楷體" w:cs="新細明體" w:hint="eastAsia"/>
                <w:sz w:val="20"/>
                <w:szCs w:val="20"/>
              </w:rPr>
              <w:t>﹪</w:t>
            </w:r>
            <w:proofErr w:type="gramEnd"/>
            <w:r w:rsidR="00E70DD5" w:rsidRPr="008866EC">
              <w:rPr>
                <w:rFonts w:ascii="標楷體" w:eastAsia="標楷體" w:hAnsi="標楷體" w:cs="新細明體" w:hint="eastAsia"/>
                <w:sz w:val="20"/>
                <w:szCs w:val="20"/>
              </w:rPr>
              <w:t>。</w:t>
            </w:r>
          </w:p>
          <w:tbl>
            <w:tblPr>
              <w:tblStyle w:val="ac"/>
              <w:tblW w:w="0" w:type="auto"/>
              <w:tblLook w:val="04A0"/>
            </w:tblPr>
            <w:tblGrid>
              <w:gridCol w:w="735"/>
              <w:gridCol w:w="1843"/>
              <w:gridCol w:w="2126"/>
              <w:gridCol w:w="2410"/>
              <w:gridCol w:w="2238"/>
            </w:tblGrid>
            <w:tr w:rsidR="00E70DD5" w:rsidRPr="00F11AE8" w:rsidTr="000A5838">
              <w:trPr>
                <w:trHeight w:val="478"/>
              </w:trPr>
              <w:tc>
                <w:tcPr>
                  <w:tcW w:w="735" w:type="dxa"/>
                  <w:tcBorders>
                    <w:tl2br w:val="single" w:sz="4" w:space="0" w:color="auto"/>
                  </w:tcBorders>
                </w:tcPr>
                <w:p w:rsidR="00E70DD5" w:rsidRPr="00F11AE8" w:rsidRDefault="00E70DD5" w:rsidP="00F73513">
                  <w:pPr>
                    <w:snapToGrid w:val="0"/>
                    <w:spacing w:line="360" w:lineRule="exact"/>
                    <w:jc w:val="center"/>
                    <w:rPr>
                      <w:rFonts w:ascii="標楷體" w:eastAsia="標楷體" w:hAnsi="標楷體" w:cs="新細明體"/>
                      <w:sz w:val="20"/>
                      <w:szCs w:val="20"/>
                    </w:rPr>
                  </w:pPr>
                  <w:proofErr w:type="gramStart"/>
                  <w:r w:rsidRPr="00F11AE8">
                    <w:rPr>
                      <w:rFonts w:ascii="標楷體" w:eastAsia="標楷體" w:hAnsi="標楷體" w:cs="新細明體" w:hint="eastAsia"/>
                      <w:sz w:val="20"/>
                      <w:szCs w:val="20"/>
                    </w:rPr>
                    <w:t>週</w:t>
                  </w:r>
                  <w:proofErr w:type="gramEnd"/>
                </w:p>
                <w:p w:rsidR="00E70DD5" w:rsidRPr="00F11AE8" w:rsidRDefault="00E70DD5" w:rsidP="00F73513">
                  <w:pPr>
                    <w:snapToGrid w:val="0"/>
                    <w:spacing w:line="360" w:lineRule="exact"/>
                    <w:jc w:val="center"/>
                    <w:rPr>
                      <w:rFonts w:ascii="標楷體" w:eastAsia="標楷體" w:hAnsi="標楷體" w:cs="新細明體"/>
                      <w:sz w:val="20"/>
                      <w:szCs w:val="20"/>
                    </w:rPr>
                  </w:pPr>
                  <w:r w:rsidRPr="00F11AE8">
                    <w:rPr>
                      <w:rFonts w:ascii="標楷體" w:eastAsia="標楷體" w:hAnsi="標楷體" w:cs="新細明體" w:hint="eastAsia"/>
                      <w:sz w:val="20"/>
                      <w:szCs w:val="20"/>
                    </w:rPr>
                    <w:t>得分</w:t>
                  </w:r>
                </w:p>
              </w:tc>
              <w:tc>
                <w:tcPr>
                  <w:tcW w:w="1843" w:type="dxa"/>
                </w:tcPr>
                <w:p w:rsidR="00E70DD5" w:rsidRPr="00F11AE8" w:rsidRDefault="00E70DD5" w:rsidP="00F73513">
                  <w:pPr>
                    <w:snapToGrid w:val="0"/>
                    <w:spacing w:line="360" w:lineRule="exact"/>
                    <w:jc w:val="center"/>
                    <w:rPr>
                      <w:rFonts w:ascii="標楷體" w:eastAsia="標楷體" w:hAnsi="標楷體" w:cs="新細明體"/>
                      <w:sz w:val="20"/>
                      <w:szCs w:val="20"/>
                    </w:rPr>
                  </w:pPr>
                  <w:r w:rsidRPr="00F11AE8">
                    <w:rPr>
                      <w:rFonts w:ascii="標楷體" w:eastAsia="標楷體" w:hAnsi="標楷體" w:cs="新細明體" w:hint="eastAsia"/>
                      <w:sz w:val="20"/>
                      <w:szCs w:val="20"/>
                    </w:rPr>
                    <w:t>14</w:t>
                  </w:r>
                </w:p>
              </w:tc>
              <w:tc>
                <w:tcPr>
                  <w:tcW w:w="2126" w:type="dxa"/>
                </w:tcPr>
                <w:p w:rsidR="00E70DD5" w:rsidRPr="00F11AE8" w:rsidRDefault="00E70DD5" w:rsidP="00F73513">
                  <w:pPr>
                    <w:snapToGrid w:val="0"/>
                    <w:spacing w:line="360" w:lineRule="exact"/>
                    <w:jc w:val="center"/>
                    <w:rPr>
                      <w:rFonts w:ascii="標楷體" w:eastAsia="標楷體" w:hAnsi="標楷體" w:cs="新細明體"/>
                      <w:sz w:val="20"/>
                      <w:szCs w:val="20"/>
                    </w:rPr>
                  </w:pPr>
                  <w:r w:rsidRPr="00F11AE8">
                    <w:rPr>
                      <w:rFonts w:ascii="標楷體" w:eastAsia="標楷體" w:hAnsi="標楷體" w:cs="新細明體" w:hint="eastAsia"/>
                      <w:sz w:val="20"/>
                      <w:szCs w:val="20"/>
                    </w:rPr>
                    <w:t>15</w:t>
                  </w:r>
                </w:p>
              </w:tc>
              <w:tc>
                <w:tcPr>
                  <w:tcW w:w="2410" w:type="dxa"/>
                </w:tcPr>
                <w:p w:rsidR="00E70DD5" w:rsidRPr="00F11AE8" w:rsidRDefault="00E70DD5" w:rsidP="00F73513">
                  <w:pPr>
                    <w:snapToGrid w:val="0"/>
                    <w:spacing w:line="360" w:lineRule="exact"/>
                    <w:jc w:val="center"/>
                    <w:rPr>
                      <w:rFonts w:ascii="標楷體" w:eastAsia="標楷體" w:hAnsi="標楷體" w:cs="新細明體"/>
                      <w:sz w:val="20"/>
                      <w:szCs w:val="20"/>
                    </w:rPr>
                  </w:pPr>
                  <w:r w:rsidRPr="00F11AE8">
                    <w:rPr>
                      <w:rFonts w:ascii="標楷體" w:eastAsia="標楷體" w:hAnsi="標楷體" w:cs="新細明體" w:hint="eastAsia"/>
                      <w:sz w:val="20"/>
                      <w:szCs w:val="20"/>
                    </w:rPr>
                    <w:t>16</w:t>
                  </w:r>
                </w:p>
              </w:tc>
              <w:tc>
                <w:tcPr>
                  <w:tcW w:w="2238" w:type="dxa"/>
                </w:tcPr>
                <w:p w:rsidR="00E70DD5" w:rsidRPr="00F11AE8" w:rsidRDefault="00E70DD5" w:rsidP="00F73513">
                  <w:pPr>
                    <w:snapToGrid w:val="0"/>
                    <w:spacing w:line="360" w:lineRule="exact"/>
                    <w:jc w:val="center"/>
                    <w:rPr>
                      <w:rFonts w:ascii="標楷體" w:eastAsia="標楷體" w:hAnsi="標楷體" w:cs="新細明體"/>
                      <w:sz w:val="20"/>
                      <w:szCs w:val="20"/>
                    </w:rPr>
                  </w:pPr>
                  <w:r w:rsidRPr="00F11AE8">
                    <w:rPr>
                      <w:rFonts w:ascii="標楷體" w:eastAsia="標楷體" w:hAnsi="標楷體" w:cs="新細明體" w:hint="eastAsia"/>
                      <w:sz w:val="20"/>
                      <w:szCs w:val="20"/>
                    </w:rPr>
                    <w:t>17</w:t>
                  </w:r>
                </w:p>
              </w:tc>
            </w:tr>
            <w:tr w:rsidR="00E70DD5" w:rsidRPr="00F11AE8" w:rsidTr="000A5838">
              <w:tc>
                <w:tcPr>
                  <w:tcW w:w="735" w:type="dxa"/>
                </w:tcPr>
                <w:p w:rsidR="00E70DD5" w:rsidRPr="00F11AE8" w:rsidRDefault="00E70DD5" w:rsidP="00F73513">
                  <w:pPr>
                    <w:snapToGrid w:val="0"/>
                    <w:spacing w:line="360" w:lineRule="exact"/>
                    <w:jc w:val="center"/>
                    <w:rPr>
                      <w:rFonts w:ascii="標楷體" w:eastAsia="標楷體" w:hAnsi="標楷體" w:cs="新細明體"/>
                      <w:sz w:val="20"/>
                      <w:szCs w:val="20"/>
                    </w:rPr>
                  </w:pPr>
                  <w:r w:rsidRPr="00F11AE8">
                    <w:rPr>
                      <w:rFonts w:ascii="標楷體" w:eastAsia="標楷體" w:hAnsi="標楷體" w:cs="新細明體" w:hint="eastAsia"/>
                      <w:sz w:val="20"/>
                      <w:szCs w:val="20"/>
                    </w:rPr>
                    <w:t>1</w:t>
                  </w:r>
                </w:p>
              </w:tc>
              <w:tc>
                <w:tcPr>
                  <w:tcW w:w="1843" w:type="dxa"/>
                </w:tcPr>
                <w:p w:rsidR="00E70DD5" w:rsidRPr="00F11AE8" w:rsidRDefault="00E70DD5"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hint="eastAsia"/>
                      <w:sz w:val="20"/>
                      <w:szCs w:val="20"/>
                    </w:rPr>
                    <w:t>參與討論學習單問題</w:t>
                  </w:r>
                </w:p>
              </w:tc>
              <w:tc>
                <w:tcPr>
                  <w:tcW w:w="2126" w:type="dxa"/>
                </w:tcPr>
                <w:p w:rsidR="00E70DD5" w:rsidRPr="00F11AE8" w:rsidRDefault="00E70DD5"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hint="eastAsia"/>
                      <w:sz w:val="20"/>
                      <w:szCs w:val="20"/>
                    </w:rPr>
                    <w:t>利用工具資源查詢單字及關鍵字</w:t>
                  </w:r>
                </w:p>
              </w:tc>
              <w:tc>
                <w:tcPr>
                  <w:tcW w:w="2410" w:type="dxa"/>
                </w:tcPr>
                <w:p w:rsidR="00E70DD5" w:rsidRPr="00F11AE8" w:rsidRDefault="00E70DD5"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hint="eastAsia"/>
                      <w:sz w:val="20"/>
                      <w:szCs w:val="20"/>
                    </w:rPr>
                    <w:t>能用中文說出兩</w:t>
                  </w:r>
                  <w:proofErr w:type="gramStart"/>
                  <w:r w:rsidRPr="00F11AE8">
                    <w:rPr>
                      <w:rFonts w:ascii="標楷體" w:eastAsia="標楷體" w:hAnsi="標楷體" w:cs="新細明體" w:hint="eastAsia"/>
                      <w:sz w:val="20"/>
                      <w:szCs w:val="20"/>
                    </w:rPr>
                    <w:t>週</w:t>
                  </w:r>
                  <w:proofErr w:type="gramEnd"/>
                  <w:r w:rsidRPr="00F11AE8">
                    <w:rPr>
                      <w:rFonts w:ascii="標楷體" w:eastAsia="標楷體" w:hAnsi="標楷體" w:cs="新細明體" w:hint="eastAsia"/>
                      <w:sz w:val="20"/>
                      <w:szCs w:val="20"/>
                    </w:rPr>
                    <w:t>所學內容並認真練習</w:t>
                  </w:r>
                </w:p>
              </w:tc>
              <w:tc>
                <w:tcPr>
                  <w:tcW w:w="2238" w:type="dxa"/>
                </w:tcPr>
                <w:p w:rsidR="00E70DD5" w:rsidRPr="00F11AE8" w:rsidRDefault="00E70DD5"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hint="eastAsia"/>
                      <w:sz w:val="20"/>
                      <w:szCs w:val="20"/>
                    </w:rPr>
                    <w:t>上台分享所寫句子</w:t>
                  </w:r>
                </w:p>
              </w:tc>
            </w:tr>
            <w:tr w:rsidR="00E70DD5" w:rsidRPr="00F11AE8" w:rsidTr="000A5838">
              <w:tc>
                <w:tcPr>
                  <w:tcW w:w="735" w:type="dxa"/>
                </w:tcPr>
                <w:p w:rsidR="00E70DD5" w:rsidRPr="00F11AE8" w:rsidRDefault="00E70DD5" w:rsidP="00F73513">
                  <w:pPr>
                    <w:snapToGrid w:val="0"/>
                    <w:spacing w:line="360" w:lineRule="exact"/>
                    <w:jc w:val="center"/>
                    <w:rPr>
                      <w:rFonts w:ascii="標楷體" w:eastAsia="標楷體" w:hAnsi="標楷體" w:cs="新細明體"/>
                      <w:sz w:val="20"/>
                      <w:szCs w:val="20"/>
                    </w:rPr>
                  </w:pPr>
                  <w:r w:rsidRPr="00F11AE8">
                    <w:rPr>
                      <w:rFonts w:ascii="標楷體" w:eastAsia="標楷體" w:hAnsi="標楷體" w:cs="新細明體" w:hint="eastAsia"/>
                      <w:sz w:val="20"/>
                      <w:szCs w:val="20"/>
                    </w:rPr>
                    <w:t>2</w:t>
                  </w:r>
                </w:p>
              </w:tc>
              <w:tc>
                <w:tcPr>
                  <w:tcW w:w="1843" w:type="dxa"/>
                </w:tcPr>
                <w:p w:rsidR="00E70DD5" w:rsidRPr="00F11AE8" w:rsidRDefault="00E70DD5"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hint="eastAsia"/>
                      <w:sz w:val="20"/>
                      <w:szCs w:val="20"/>
                    </w:rPr>
                    <w:t>能正確回答學習單2個問題</w:t>
                  </w:r>
                </w:p>
              </w:tc>
              <w:tc>
                <w:tcPr>
                  <w:tcW w:w="2126" w:type="dxa"/>
                </w:tcPr>
                <w:p w:rsidR="00E70DD5" w:rsidRPr="00F11AE8" w:rsidRDefault="00E70DD5"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hint="eastAsia"/>
                      <w:sz w:val="20"/>
                      <w:szCs w:val="20"/>
                    </w:rPr>
                    <w:t>說出最喜歡的句子</w:t>
                  </w:r>
                </w:p>
              </w:tc>
              <w:tc>
                <w:tcPr>
                  <w:tcW w:w="2410" w:type="dxa"/>
                </w:tcPr>
                <w:p w:rsidR="00E70DD5" w:rsidRPr="00F11AE8" w:rsidRDefault="00E70DD5"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hint="eastAsia"/>
                      <w:sz w:val="20"/>
                      <w:szCs w:val="20"/>
                    </w:rPr>
                    <w:t>根據學習單及文章說寫出2個正確句子(各族特色食物、生活方式、風俗文化)</w:t>
                  </w:r>
                </w:p>
              </w:tc>
              <w:tc>
                <w:tcPr>
                  <w:tcW w:w="2238" w:type="dxa"/>
                </w:tcPr>
                <w:p w:rsidR="00E70DD5" w:rsidRPr="00F11AE8" w:rsidRDefault="00E70DD5"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hint="eastAsia"/>
                      <w:sz w:val="20"/>
                      <w:szCs w:val="20"/>
                    </w:rPr>
                    <w:t>上台分享所寫句子，發音尚可</w:t>
                  </w:r>
                </w:p>
              </w:tc>
            </w:tr>
            <w:tr w:rsidR="00E70DD5" w:rsidRPr="00F11AE8" w:rsidTr="000A5838">
              <w:tc>
                <w:tcPr>
                  <w:tcW w:w="735" w:type="dxa"/>
                </w:tcPr>
                <w:p w:rsidR="00E70DD5" w:rsidRPr="00F11AE8" w:rsidRDefault="00E70DD5" w:rsidP="00F73513">
                  <w:pPr>
                    <w:snapToGrid w:val="0"/>
                    <w:spacing w:line="360" w:lineRule="exact"/>
                    <w:jc w:val="center"/>
                    <w:rPr>
                      <w:rFonts w:ascii="標楷體" w:eastAsia="標楷體" w:hAnsi="標楷體" w:cs="新細明體"/>
                      <w:sz w:val="20"/>
                      <w:szCs w:val="20"/>
                    </w:rPr>
                  </w:pPr>
                  <w:r w:rsidRPr="00F11AE8">
                    <w:rPr>
                      <w:rFonts w:ascii="標楷體" w:eastAsia="標楷體" w:hAnsi="標楷體" w:cs="新細明體" w:hint="eastAsia"/>
                      <w:sz w:val="20"/>
                      <w:szCs w:val="20"/>
                    </w:rPr>
                    <w:t>3</w:t>
                  </w:r>
                </w:p>
              </w:tc>
              <w:tc>
                <w:tcPr>
                  <w:tcW w:w="1843" w:type="dxa"/>
                </w:tcPr>
                <w:p w:rsidR="00E70DD5" w:rsidRPr="00F11AE8" w:rsidRDefault="00E70DD5"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hint="eastAsia"/>
                      <w:sz w:val="20"/>
                      <w:szCs w:val="20"/>
                    </w:rPr>
                    <w:t>能正確回答學習單3個問題</w:t>
                  </w:r>
                </w:p>
              </w:tc>
              <w:tc>
                <w:tcPr>
                  <w:tcW w:w="2126" w:type="dxa"/>
                </w:tcPr>
                <w:p w:rsidR="00E70DD5" w:rsidRPr="00F11AE8" w:rsidRDefault="00E70DD5"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hint="eastAsia"/>
                      <w:sz w:val="20"/>
                      <w:szCs w:val="20"/>
                    </w:rPr>
                    <w:t>大略說出文章重點(各族特色食物、生活方式、風俗文化)</w:t>
                  </w:r>
                </w:p>
              </w:tc>
              <w:tc>
                <w:tcPr>
                  <w:tcW w:w="2410" w:type="dxa"/>
                </w:tcPr>
                <w:p w:rsidR="00E70DD5" w:rsidRPr="00F11AE8" w:rsidRDefault="00E70DD5"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hint="eastAsia"/>
                      <w:sz w:val="20"/>
                      <w:szCs w:val="20"/>
                    </w:rPr>
                    <w:t>根據學習單及文章說寫出3個正確句子(各族特色食物、生活方式、風俗文化)</w:t>
                  </w:r>
                </w:p>
              </w:tc>
              <w:tc>
                <w:tcPr>
                  <w:tcW w:w="2238" w:type="dxa"/>
                </w:tcPr>
                <w:p w:rsidR="00E70DD5" w:rsidRPr="00F11AE8" w:rsidRDefault="00E70DD5"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hint="eastAsia"/>
                      <w:sz w:val="20"/>
                      <w:szCs w:val="20"/>
                    </w:rPr>
                    <w:t>上台分享所寫句子，發音正確</w:t>
                  </w:r>
                </w:p>
              </w:tc>
            </w:tr>
            <w:tr w:rsidR="00E70DD5" w:rsidRPr="00F11AE8" w:rsidTr="000A5838">
              <w:tc>
                <w:tcPr>
                  <w:tcW w:w="735" w:type="dxa"/>
                </w:tcPr>
                <w:p w:rsidR="00E70DD5" w:rsidRPr="00F11AE8" w:rsidRDefault="00E70DD5" w:rsidP="00F73513">
                  <w:pPr>
                    <w:snapToGrid w:val="0"/>
                    <w:spacing w:line="360" w:lineRule="exact"/>
                    <w:jc w:val="center"/>
                    <w:rPr>
                      <w:rFonts w:ascii="標楷體" w:eastAsia="標楷體" w:hAnsi="標楷體" w:cs="新細明體"/>
                      <w:sz w:val="20"/>
                      <w:szCs w:val="20"/>
                    </w:rPr>
                  </w:pPr>
                  <w:r w:rsidRPr="00F11AE8">
                    <w:rPr>
                      <w:rFonts w:ascii="標楷體" w:eastAsia="標楷體" w:hAnsi="標楷體" w:cs="新細明體" w:hint="eastAsia"/>
                      <w:sz w:val="20"/>
                      <w:szCs w:val="20"/>
                    </w:rPr>
                    <w:t>4</w:t>
                  </w:r>
                </w:p>
              </w:tc>
              <w:tc>
                <w:tcPr>
                  <w:tcW w:w="1843" w:type="dxa"/>
                </w:tcPr>
                <w:p w:rsidR="00E70DD5" w:rsidRPr="00F11AE8" w:rsidRDefault="00E70DD5"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hint="eastAsia"/>
                      <w:sz w:val="20"/>
                      <w:szCs w:val="20"/>
                    </w:rPr>
                    <w:t>能正確回答學習單4個問題</w:t>
                  </w:r>
                </w:p>
              </w:tc>
              <w:tc>
                <w:tcPr>
                  <w:tcW w:w="2126" w:type="dxa"/>
                </w:tcPr>
                <w:p w:rsidR="00E70DD5" w:rsidRPr="00F11AE8" w:rsidRDefault="00E70DD5"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hint="eastAsia"/>
                      <w:sz w:val="20"/>
                      <w:szCs w:val="20"/>
                    </w:rPr>
                    <w:t>理解文章各段重點(各族特色食物、生活方式、風俗文化)</w:t>
                  </w:r>
                </w:p>
              </w:tc>
              <w:tc>
                <w:tcPr>
                  <w:tcW w:w="2410" w:type="dxa"/>
                </w:tcPr>
                <w:p w:rsidR="00E70DD5" w:rsidRPr="00F11AE8" w:rsidRDefault="00E70DD5"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hint="eastAsia"/>
                      <w:sz w:val="20"/>
                      <w:szCs w:val="20"/>
                    </w:rPr>
                    <w:t>根據學習單及文章說寫出4個正確句子(各族特色食物、生活方式、風俗文化)</w:t>
                  </w:r>
                </w:p>
              </w:tc>
              <w:tc>
                <w:tcPr>
                  <w:tcW w:w="2238" w:type="dxa"/>
                </w:tcPr>
                <w:p w:rsidR="00E70DD5" w:rsidRPr="00F11AE8" w:rsidRDefault="00E70DD5"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hint="eastAsia"/>
                      <w:sz w:val="20"/>
                      <w:szCs w:val="20"/>
                    </w:rPr>
                    <w:t>上台分享所寫句子，發音正確且語調流暢</w:t>
                  </w:r>
                </w:p>
              </w:tc>
            </w:tr>
            <w:tr w:rsidR="00E70DD5" w:rsidRPr="00F11AE8" w:rsidTr="000A5838">
              <w:trPr>
                <w:trHeight w:val="43"/>
              </w:trPr>
              <w:tc>
                <w:tcPr>
                  <w:tcW w:w="735" w:type="dxa"/>
                </w:tcPr>
                <w:p w:rsidR="00E70DD5" w:rsidRPr="00F11AE8" w:rsidRDefault="00E70DD5" w:rsidP="00F73513">
                  <w:pPr>
                    <w:snapToGrid w:val="0"/>
                    <w:spacing w:line="360" w:lineRule="exact"/>
                    <w:jc w:val="center"/>
                    <w:rPr>
                      <w:rFonts w:ascii="標楷體" w:eastAsia="標楷體" w:hAnsi="標楷體" w:cs="新細明體"/>
                      <w:sz w:val="20"/>
                      <w:szCs w:val="20"/>
                    </w:rPr>
                  </w:pPr>
                  <w:r w:rsidRPr="00F11AE8">
                    <w:rPr>
                      <w:rFonts w:ascii="標楷體" w:eastAsia="標楷體" w:hAnsi="標楷體" w:cs="新細明體" w:hint="eastAsia"/>
                      <w:sz w:val="20"/>
                      <w:szCs w:val="20"/>
                    </w:rPr>
                    <w:t>5</w:t>
                  </w:r>
                </w:p>
              </w:tc>
              <w:tc>
                <w:tcPr>
                  <w:tcW w:w="1843" w:type="dxa"/>
                </w:tcPr>
                <w:p w:rsidR="00E70DD5" w:rsidRPr="00F11AE8" w:rsidRDefault="00E70DD5"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hint="eastAsia"/>
                      <w:sz w:val="20"/>
                      <w:szCs w:val="20"/>
                    </w:rPr>
                    <w:t>正確回答學習單5個問題</w:t>
                  </w:r>
                </w:p>
              </w:tc>
              <w:tc>
                <w:tcPr>
                  <w:tcW w:w="2126" w:type="dxa"/>
                </w:tcPr>
                <w:p w:rsidR="00E70DD5" w:rsidRPr="00F11AE8" w:rsidRDefault="00E70DD5"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hint="eastAsia"/>
                      <w:sz w:val="20"/>
                      <w:szCs w:val="20"/>
                    </w:rPr>
                    <w:t>完成學習單並能上台分享(各族特色食物、生活方式、風俗文化)</w:t>
                  </w:r>
                </w:p>
              </w:tc>
              <w:tc>
                <w:tcPr>
                  <w:tcW w:w="2410" w:type="dxa"/>
                </w:tcPr>
                <w:p w:rsidR="00E70DD5" w:rsidRPr="00F11AE8" w:rsidRDefault="00E70DD5"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hint="eastAsia"/>
                      <w:sz w:val="20"/>
                      <w:szCs w:val="20"/>
                    </w:rPr>
                    <w:t>根據學習單及文章說寫出5個正確句子(各族特色食物、生活方式、風俗文化)</w:t>
                  </w:r>
                </w:p>
              </w:tc>
              <w:tc>
                <w:tcPr>
                  <w:tcW w:w="2238" w:type="dxa"/>
                </w:tcPr>
                <w:p w:rsidR="00E70DD5" w:rsidRPr="00F11AE8" w:rsidRDefault="00E70DD5" w:rsidP="00F11AE8">
                  <w:pPr>
                    <w:snapToGrid w:val="0"/>
                    <w:spacing w:line="360" w:lineRule="exact"/>
                    <w:rPr>
                      <w:rFonts w:ascii="標楷體" w:eastAsia="標楷體" w:hAnsi="標楷體" w:cs="新細明體"/>
                      <w:sz w:val="20"/>
                      <w:szCs w:val="20"/>
                    </w:rPr>
                  </w:pPr>
                  <w:r w:rsidRPr="00F11AE8">
                    <w:rPr>
                      <w:rFonts w:ascii="標楷體" w:eastAsia="標楷體" w:hAnsi="標楷體" w:cs="新細明體" w:hint="eastAsia"/>
                      <w:sz w:val="20"/>
                      <w:szCs w:val="20"/>
                    </w:rPr>
                    <w:t>上台分享所寫句子，發音正確且語調流暢，並能給予同學回饋</w:t>
                  </w:r>
                </w:p>
              </w:tc>
            </w:tr>
          </w:tbl>
          <w:p w:rsidR="00E70DD5" w:rsidRPr="00F11AE8" w:rsidRDefault="00E70DD5" w:rsidP="00F11AE8">
            <w:pPr>
              <w:snapToGrid w:val="0"/>
              <w:spacing w:line="360" w:lineRule="exact"/>
              <w:rPr>
                <w:rFonts w:ascii="標楷體" w:eastAsia="標楷體" w:hAnsi="標楷體" w:cs="新細明體"/>
                <w:sz w:val="20"/>
                <w:szCs w:val="20"/>
              </w:rPr>
            </w:pPr>
          </w:p>
        </w:tc>
      </w:tr>
      <w:tr w:rsidR="00E70DD5" w:rsidRPr="00F11AE8" w:rsidTr="00226A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0DD5" w:rsidRPr="00F11AE8" w:rsidRDefault="00E70DD5" w:rsidP="00F11AE8">
            <w:pPr>
              <w:snapToGrid w:val="0"/>
              <w:spacing w:line="360" w:lineRule="exact"/>
              <w:jc w:val="center"/>
              <w:rPr>
                <w:rFonts w:ascii="標楷體" w:eastAsia="標楷體" w:hAnsi="標楷體" w:cs="標楷體"/>
                <w:sz w:val="20"/>
                <w:szCs w:val="20"/>
              </w:rPr>
            </w:pPr>
            <w:r w:rsidRPr="00F11AE8">
              <w:rPr>
                <w:rFonts w:ascii="標楷體" w:eastAsia="標楷體" w:hAnsi="標楷體" w:cs="標楷體"/>
                <w:sz w:val="20"/>
                <w:szCs w:val="20"/>
              </w:rPr>
              <w:t>對應學群</w:t>
            </w:r>
          </w:p>
        </w:tc>
        <w:tc>
          <w:tcPr>
            <w:tcW w:w="96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0DD5" w:rsidRPr="00F11AE8" w:rsidRDefault="00E70DD5" w:rsidP="00F11AE8">
            <w:pPr>
              <w:tabs>
                <w:tab w:val="left" w:pos="1186"/>
                <w:tab w:val="left" w:pos="2603"/>
                <w:tab w:val="left" w:pos="3737"/>
                <w:tab w:val="left" w:pos="5155"/>
                <w:tab w:val="left" w:pos="6572"/>
              </w:tabs>
              <w:snapToGrid w:val="0"/>
              <w:spacing w:line="360" w:lineRule="exact"/>
              <w:rPr>
                <w:rFonts w:ascii="標楷體" w:eastAsia="標楷體" w:hAnsi="標楷體"/>
                <w:sz w:val="20"/>
                <w:szCs w:val="20"/>
              </w:rPr>
            </w:pPr>
            <w:r w:rsidRPr="00F11AE8">
              <w:rPr>
                <w:rFonts w:ascii="標楷體" w:eastAsia="標楷體" w:hAnsi="標楷體" w:cs="Wingdings"/>
                <w:sz w:val="20"/>
                <w:szCs w:val="20"/>
              </w:rPr>
              <w:t></w:t>
            </w:r>
            <w:r w:rsidRPr="00F11AE8">
              <w:rPr>
                <w:rFonts w:ascii="標楷體" w:eastAsia="標楷體" w:hAnsi="標楷體"/>
                <w:sz w:val="20"/>
                <w:szCs w:val="20"/>
              </w:rPr>
              <w:t>資訊</w:t>
            </w:r>
            <w:r w:rsidRPr="00F11AE8">
              <w:rPr>
                <w:rFonts w:ascii="標楷體" w:eastAsia="標楷體" w:hAnsi="標楷體"/>
                <w:sz w:val="20"/>
                <w:szCs w:val="20"/>
              </w:rPr>
              <w:tab/>
            </w:r>
            <w:r w:rsidRPr="00F11AE8">
              <w:rPr>
                <w:rFonts w:ascii="標楷體" w:eastAsia="標楷體" w:hAnsi="標楷體" w:cs="Wingdings"/>
                <w:sz w:val="20"/>
                <w:szCs w:val="20"/>
              </w:rPr>
              <w:t></w:t>
            </w:r>
            <w:r w:rsidRPr="00F11AE8">
              <w:rPr>
                <w:rFonts w:ascii="標楷體" w:eastAsia="標楷體" w:hAnsi="標楷體"/>
                <w:sz w:val="20"/>
                <w:szCs w:val="20"/>
              </w:rPr>
              <w:t>工程</w:t>
            </w:r>
            <w:r w:rsidRPr="00F11AE8">
              <w:rPr>
                <w:rFonts w:ascii="標楷體" w:eastAsia="標楷體" w:hAnsi="標楷體"/>
                <w:sz w:val="20"/>
                <w:szCs w:val="20"/>
              </w:rPr>
              <w:tab/>
            </w:r>
            <w:r w:rsidRPr="00F11AE8">
              <w:rPr>
                <w:rFonts w:ascii="標楷體" w:eastAsia="標楷體" w:hAnsi="標楷體" w:cs="Wingdings"/>
                <w:sz w:val="20"/>
                <w:szCs w:val="20"/>
              </w:rPr>
              <w:t></w:t>
            </w:r>
            <w:r w:rsidRPr="00F11AE8">
              <w:rPr>
                <w:rFonts w:ascii="標楷體" w:eastAsia="標楷體" w:hAnsi="標楷體"/>
                <w:sz w:val="20"/>
                <w:szCs w:val="20"/>
              </w:rPr>
              <w:t>數理化</w:t>
            </w:r>
            <w:r w:rsidRPr="00F11AE8">
              <w:rPr>
                <w:rFonts w:ascii="標楷體" w:eastAsia="標楷體" w:hAnsi="標楷體"/>
                <w:sz w:val="20"/>
                <w:szCs w:val="20"/>
              </w:rPr>
              <w:tab/>
            </w:r>
            <w:r w:rsidRPr="00F11AE8">
              <w:rPr>
                <w:rFonts w:ascii="標楷體" w:eastAsia="標楷體" w:hAnsi="標楷體" w:cs="Wingdings"/>
                <w:sz w:val="20"/>
                <w:szCs w:val="20"/>
              </w:rPr>
              <w:t></w:t>
            </w:r>
            <w:r w:rsidRPr="00F11AE8">
              <w:rPr>
                <w:rFonts w:ascii="標楷體" w:eastAsia="標楷體" w:hAnsi="標楷體"/>
                <w:sz w:val="20"/>
                <w:szCs w:val="20"/>
              </w:rPr>
              <w:t>醫藥衛生</w:t>
            </w:r>
            <w:r w:rsidRPr="00F11AE8">
              <w:rPr>
                <w:rFonts w:ascii="標楷體" w:eastAsia="標楷體" w:hAnsi="標楷體"/>
                <w:sz w:val="20"/>
                <w:szCs w:val="20"/>
              </w:rPr>
              <w:tab/>
            </w:r>
            <w:r w:rsidRPr="00F11AE8">
              <w:rPr>
                <w:rFonts w:ascii="標楷體" w:eastAsia="標楷體" w:hAnsi="標楷體" w:cs="Wingdings"/>
                <w:sz w:val="20"/>
                <w:szCs w:val="20"/>
              </w:rPr>
              <w:t></w:t>
            </w:r>
            <w:r w:rsidRPr="00F11AE8">
              <w:rPr>
                <w:rFonts w:ascii="標楷體" w:eastAsia="標楷體" w:hAnsi="標楷體"/>
                <w:sz w:val="20"/>
                <w:szCs w:val="20"/>
              </w:rPr>
              <w:t>生命科學</w:t>
            </w:r>
            <w:r w:rsidRPr="00F11AE8">
              <w:rPr>
                <w:rFonts w:ascii="標楷體" w:eastAsia="標楷體" w:hAnsi="標楷體"/>
                <w:sz w:val="20"/>
                <w:szCs w:val="20"/>
              </w:rPr>
              <w:tab/>
            </w:r>
            <w:r w:rsidRPr="00F11AE8">
              <w:rPr>
                <w:rFonts w:ascii="標楷體" w:eastAsia="標楷體" w:hAnsi="標楷體" w:cs="Wingdings"/>
                <w:sz w:val="20"/>
                <w:szCs w:val="20"/>
              </w:rPr>
              <w:t></w:t>
            </w:r>
            <w:r w:rsidRPr="00F11AE8">
              <w:rPr>
                <w:rFonts w:ascii="標楷體" w:eastAsia="標楷體" w:hAnsi="標楷體"/>
                <w:sz w:val="20"/>
                <w:szCs w:val="20"/>
              </w:rPr>
              <w:t>生物資源</w:t>
            </w:r>
          </w:p>
          <w:p w:rsidR="00E70DD5" w:rsidRPr="00F11AE8" w:rsidRDefault="00E70DD5" w:rsidP="00F11AE8">
            <w:pPr>
              <w:tabs>
                <w:tab w:val="left" w:pos="1186"/>
                <w:tab w:val="left" w:pos="2603"/>
                <w:tab w:val="left" w:pos="3737"/>
                <w:tab w:val="left" w:pos="5155"/>
                <w:tab w:val="left" w:pos="6572"/>
              </w:tabs>
              <w:snapToGrid w:val="0"/>
              <w:spacing w:line="360" w:lineRule="exact"/>
              <w:rPr>
                <w:rFonts w:ascii="標楷體" w:eastAsia="標楷體" w:hAnsi="標楷體"/>
                <w:sz w:val="20"/>
                <w:szCs w:val="20"/>
              </w:rPr>
            </w:pPr>
            <w:r w:rsidRPr="00F11AE8">
              <w:rPr>
                <w:rFonts w:ascii="標楷體" w:eastAsia="標楷體" w:hAnsi="標楷體" w:cs="Wingdings"/>
                <w:sz w:val="20"/>
                <w:szCs w:val="20"/>
              </w:rPr>
              <w:t></w:t>
            </w:r>
            <w:r w:rsidRPr="00F11AE8">
              <w:rPr>
                <w:rFonts w:ascii="標楷體" w:eastAsia="標楷體" w:hAnsi="標楷體"/>
                <w:sz w:val="20"/>
                <w:szCs w:val="20"/>
              </w:rPr>
              <w:t>地球環境</w:t>
            </w:r>
            <w:r w:rsidRPr="00F11AE8">
              <w:rPr>
                <w:rFonts w:ascii="標楷體" w:eastAsia="標楷體" w:hAnsi="標楷體"/>
                <w:sz w:val="20"/>
                <w:szCs w:val="20"/>
              </w:rPr>
              <w:tab/>
            </w:r>
            <w:r w:rsidRPr="00F11AE8">
              <w:rPr>
                <w:rFonts w:ascii="標楷體" w:eastAsia="標楷體" w:hAnsi="標楷體" w:cs="Wingdings"/>
                <w:sz w:val="20"/>
                <w:szCs w:val="20"/>
              </w:rPr>
              <w:t></w:t>
            </w:r>
            <w:r w:rsidRPr="00F11AE8">
              <w:rPr>
                <w:rFonts w:ascii="標楷體" w:eastAsia="標楷體" w:hAnsi="標楷體"/>
                <w:sz w:val="20"/>
                <w:szCs w:val="20"/>
              </w:rPr>
              <w:t>建築設計</w:t>
            </w:r>
            <w:r w:rsidRPr="00F11AE8">
              <w:rPr>
                <w:rFonts w:ascii="標楷體" w:eastAsia="標楷體" w:hAnsi="標楷體"/>
                <w:sz w:val="20"/>
                <w:szCs w:val="20"/>
              </w:rPr>
              <w:tab/>
            </w:r>
            <w:r w:rsidRPr="00F11AE8">
              <w:rPr>
                <w:rFonts w:ascii="標楷體" w:eastAsia="標楷體" w:hAnsi="標楷體" w:cs="Wingdings"/>
                <w:sz w:val="20"/>
                <w:szCs w:val="20"/>
              </w:rPr>
              <w:t></w:t>
            </w:r>
            <w:r w:rsidRPr="00F11AE8">
              <w:rPr>
                <w:rFonts w:ascii="標楷體" w:eastAsia="標楷體" w:hAnsi="標楷體"/>
                <w:sz w:val="20"/>
                <w:szCs w:val="20"/>
              </w:rPr>
              <w:t>藝術</w:t>
            </w:r>
            <w:r w:rsidRPr="00F11AE8">
              <w:rPr>
                <w:rFonts w:ascii="標楷體" w:eastAsia="標楷體" w:hAnsi="標楷體"/>
                <w:sz w:val="20"/>
                <w:szCs w:val="20"/>
              </w:rPr>
              <w:tab/>
            </w:r>
            <w:r w:rsidR="0023670F">
              <w:rPr>
                <w:rFonts w:ascii="標楷體" w:eastAsia="標楷體" w:hAnsi="標楷體" w:hint="eastAsia"/>
                <w:sz w:val="20"/>
                <w:szCs w:val="20"/>
              </w:rPr>
              <w:t xml:space="preserve"> </w:t>
            </w:r>
            <w:r w:rsidR="0006461E" w:rsidRPr="00F11AE8">
              <w:rPr>
                <w:rFonts w:ascii="標楷體" w:eastAsia="標楷體" w:hAnsi="標楷體" w:cs="Wingdings"/>
                <w:sz w:val="20"/>
                <w:szCs w:val="20"/>
              </w:rPr>
              <w:sym w:font="Wingdings" w:char="F06E"/>
            </w:r>
            <w:r w:rsidRPr="00F11AE8">
              <w:rPr>
                <w:rFonts w:ascii="標楷體" w:eastAsia="標楷體" w:hAnsi="標楷體"/>
                <w:sz w:val="20"/>
                <w:szCs w:val="20"/>
              </w:rPr>
              <w:t>社會心理</w:t>
            </w:r>
            <w:r w:rsidRPr="00F11AE8">
              <w:rPr>
                <w:rFonts w:ascii="標楷體" w:eastAsia="標楷體" w:hAnsi="標楷體"/>
                <w:sz w:val="20"/>
                <w:szCs w:val="20"/>
              </w:rPr>
              <w:tab/>
            </w:r>
            <w:r w:rsidRPr="00F11AE8">
              <w:rPr>
                <w:rFonts w:ascii="標楷體" w:eastAsia="標楷體" w:hAnsi="標楷體" w:cs="Wingdings"/>
                <w:sz w:val="20"/>
                <w:szCs w:val="20"/>
              </w:rPr>
              <w:t></w:t>
            </w:r>
            <w:r w:rsidRPr="00F11AE8">
              <w:rPr>
                <w:rFonts w:ascii="標楷體" w:eastAsia="標楷體" w:hAnsi="標楷體"/>
                <w:sz w:val="20"/>
                <w:szCs w:val="20"/>
              </w:rPr>
              <w:t>大眾傳播</w:t>
            </w:r>
            <w:r w:rsidR="0023670F">
              <w:rPr>
                <w:rFonts w:ascii="標楷體" w:eastAsia="標楷體" w:hAnsi="標楷體" w:hint="eastAsia"/>
                <w:sz w:val="20"/>
                <w:szCs w:val="20"/>
              </w:rPr>
              <w:t xml:space="preserve"> </w:t>
            </w:r>
            <w:r w:rsidRPr="00F11AE8">
              <w:rPr>
                <w:rFonts w:ascii="標楷體" w:eastAsia="標楷體" w:hAnsi="標楷體"/>
                <w:sz w:val="20"/>
                <w:szCs w:val="20"/>
              </w:rPr>
              <w:tab/>
            </w:r>
            <w:r w:rsidR="0023670F">
              <w:rPr>
                <w:rFonts w:ascii="標楷體" w:eastAsia="標楷體" w:hAnsi="標楷體" w:hint="eastAsia"/>
                <w:sz w:val="20"/>
                <w:szCs w:val="20"/>
              </w:rPr>
              <w:t xml:space="preserve"> </w:t>
            </w:r>
            <w:r w:rsidRPr="00F11AE8">
              <w:rPr>
                <w:rFonts w:ascii="標楷體" w:eastAsia="標楷體" w:hAnsi="標楷體" w:cs="Wingdings"/>
                <w:sz w:val="20"/>
                <w:szCs w:val="20"/>
              </w:rPr>
              <w:sym w:font="Wingdings" w:char="F06E"/>
            </w:r>
            <w:r w:rsidRPr="00F11AE8">
              <w:rPr>
                <w:rFonts w:ascii="標楷體" w:eastAsia="標楷體" w:hAnsi="標楷體"/>
                <w:sz w:val="20"/>
                <w:szCs w:val="20"/>
              </w:rPr>
              <w:t>外語</w:t>
            </w:r>
          </w:p>
          <w:p w:rsidR="00E70DD5" w:rsidRPr="00F11AE8" w:rsidRDefault="00E70DD5" w:rsidP="00F11AE8">
            <w:pPr>
              <w:tabs>
                <w:tab w:val="left" w:pos="1186"/>
                <w:tab w:val="left" w:pos="2603"/>
                <w:tab w:val="left" w:pos="3737"/>
                <w:tab w:val="left" w:pos="5155"/>
                <w:tab w:val="left" w:pos="6572"/>
              </w:tabs>
              <w:snapToGrid w:val="0"/>
              <w:spacing w:line="360" w:lineRule="exact"/>
              <w:rPr>
                <w:rFonts w:ascii="標楷體" w:eastAsia="標楷體" w:hAnsi="標楷體"/>
                <w:sz w:val="20"/>
                <w:szCs w:val="20"/>
              </w:rPr>
            </w:pPr>
            <w:r w:rsidRPr="00F11AE8">
              <w:rPr>
                <w:rFonts w:ascii="標楷體" w:eastAsia="標楷體" w:hAnsi="標楷體" w:cs="Wingdings"/>
                <w:sz w:val="20"/>
                <w:szCs w:val="20"/>
              </w:rPr>
              <w:sym w:font="Wingdings" w:char="F06E"/>
            </w:r>
            <w:r w:rsidRPr="00F11AE8">
              <w:rPr>
                <w:rFonts w:ascii="標楷體" w:eastAsia="標楷體" w:hAnsi="標楷體"/>
                <w:sz w:val="20"/>
                <w:szCs w:val="20"/>
              </w:rPr>
              <w:t>文史哲</w:t>
            </w:r>
            <w:r w:rsidRPr="00F11AE8">
              <w:rPr>
                <w:rFonts w:ascii="標楷體" w:eastAsia="標楷體" w:hAnsi="標楷體"/>
                <w:sz w:val="20"/>
                <w:szCs w:val="20"/>
              </w:rPr>
              <w:tab/>
            </w:r>
            <w:r w:rsidR="0023670F">
              <w:rPr>
                <w:rFonts w:ascii="標楷體" w:eastAsia="標楷體" w:hAnsi="標楷體" w:hint="eastAsia"/>
                <w:sz w:val="20"/>
                <w:szCs w:val="20"/>
              </w:rPr>
              <w:t xml:space="preserve">  </w:t>
            </w:r>
            <w:r w:rsidR="0006461E" w:rsidRPr="00F11AE8">
              <w:rPr>
                <w:rFonts w:ascii="標楷體" w:eastAsia="標楷體" w:hAnsi="標楷體" w:cs="Wingdings"/>
                <w:sz w:val="20"/>
                <w:szCs w:val="20"/>
              </w:rPr>
              <w:sym w:font="Wingdings" w:char="F06E"/>
            </w:r>
            <w:r w:rsidRPr="00F11AE8">
              <w:rPr>
                <w:rFonts w:ascii="標楷體" w:eastAsia="標楷體" w:hAnsi="標楷體"/>
                <w:sz w:val="20"/>
                <w:szCs w:val="20"/>
              </w:rPr>
              <w:t>教育</w:t>
            </w:r>
            <w:r w:rsidRPr="00F11AE8">
              <w:rPr>
                <w:rFonts w:ascii="標楷體" w:eastAsia="標楷體" w:hAnsi="標楷體"/>
                <w:sz w:val="20"/>
                <w:szCs w:val="20"/>
              </w:rPr>
              <w:tab/>
            </w:r>
            <w:r w:rsidRPr="00F11AE8">
              <w:rPr>
                <w:rFonts w:ascii="標楷體" w:eastAsia="標楷體" w:hAnsi="標楷體" w:cs="Wingdings"/>
                <w:sz w:val="20"/>
                <w:szCs w:val="20"/>
              </w:rPr>
              <w:t></w:t>
            </w:r>
            <w:r w:rsidRPr="00F11AE8">
              <w:rPr>
                <w:rFonts w:ascii="標楷體" w:eastAsia="標楷體" w:hAnsi="標楷體"/>
                <w:sz w:val="20"/>
                <w:szCs w:val="20"/>
              </w:rPr>
              <w:t>法政</w:t>
            </w:r>
            <w:r w:rsidRPr="00F11AE8">
              <w:rPr>
                <w:rFonts w:ascii="標楷體" w:eastAsia="標楷體" w:hAnsi="標楷體"/>
                <w:sz w:val="20"/>
                <w:szCs w:val="20"/>
              </w:rPr>
              <w:tab/>
            </w:r>
            <w:r w:rsidRPr="00F11AE8">
              <w:rPr>
                <w:rFonts w:ascii="標楷體" w:eastAsia="標楷體" w:hAnsi="標楷體" w:cs="Wingdings"/>
                <w:sz w:val="20"/>
                <w:szCs w:val="20"/>
              </w:rPr>
              <w:t></w:t>
            </w:r>
            <w:r w:rsidRPr="00F11AE8">
              <w:rPr>
                <w:rFonts w:ascii="標楷體" w:eastAsia="標楷體" w:hAnsi="標楷體"/>
                <w:sz w:val="20"/>
                <w:szCs w:val="20"/>
              </w:rPr>
              <w:t>管理</w:t>
            </w:r>
            <w:r w:rsidRPr="00F11AE8">
              <w:rPr>
                <w:rFonts w:ascii="標楷體" w:eastAsia="標楷體" w:hAnsi="標楷體"/>
                <w:sz w:val="20"/>
                <w:szCs w:val="20"/>
              </w:rPr>
              <w:tab/>
            </w:r>
            <w:r w:rsidRPr="00F11AE8">
              <w:rPr>
                <w:rFonts w:ascii="標楷體" w:eastAsia="標楷體" w:hAnsi="標楷體" w:cs="Wingdings"/>
                <w:sz w:val="20"/>
                <w:szCs w:val="20"/>
              </w:rPr>
              <w:t></w:t>
            </w:r>
            <w:r w:rsidRPr="00F11AE8">
              <w:rPr>
                <w:rFonts w:ascii="標楷體" w:eastAsia="標楷體" w:hAnsi="標楷體"/>
                <w:sz w:val="20"/>
                <w:szCs w:val="20"/>
              </w:rPr>
              <w:t>財經</w:t>
            </w:r>
            <w:r w:rsidRPr="00F11AE8">
              <w:rPr>
                <w:rFonts w:ascii="標楷體" w:eastAsia="標楷體" w:hAnsi="標楷體"/>
                <w:sz w:val="20"/>
                <w:szCs w:val="20"/>
              </w:rPr>
              <w:tab/>
            </w:r>
            <w:r w:rsidRPr="00F11AE8">
              <w:rPr>
                <w:rFonts w:ascii="標楷體" w:eastAsia="標楷體" w:hAnsi="標楷體" w:cs="Wingdings"/>
                <w:sz w:val="20"/>
                <w:szCs w:val="20"/>
              </w:rPr>
              <w:t></w:t>
            </w:r>
            <w:r w:rsidRPr="00F11AE8">
              <w:rPr>
                <w:rFonts w:ascii="標楷體" w:eastAsia="標楷體" w:hAnsi="標楷體"/>
                <w:sz w:val="20"/>
                <w:szCs w:val="20"/>
              </w:rPr>
              <w:t>遊憩運動</w:t>
            </w:r>
          </w:p>
        </w:tc>
      </w:tr>
      <w:tr w:rsidR="00E70DD5" w:rsidRPr="00F11AE8" w:rsidTr="00226A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0DD5" w:rsidRPr="00F11AE8" w:rsidRDefault="00E70DD5" w:rsidP="00F11AE8">
            <w:pPr>
              <w:snapToGrid w:val="0"/>
              <w:spacing w:line="360" w:lineRule="exact"/>
              <w:jc w:val="center"/>
              <w:rPr>
                <w:rFonts w:ascii="標楷體" w:eastAsia="標楷體" w:hAnsi="標楷體"/>
                <w:sz w:val="20"/>
                <w:szCs w:val="20"/>
              </w:rPr>
            </w:pPr>
            <w:r w:rsidRPr="00F11AE8">
              <w:rPr>
                <w:rFonts w:ascii="標楷體" w:eastAsia="標楷體" w:hAnsi="標楷體" w:cs="標楷體"/>
                <w:sz w:val="20"/>
                <w:szCs w:val="20"/>
              </w:rPr>
              <w:t>備註</w:t>
            </w:r>
          </w:p>
        </w:tc>
        <w:tc>
          <w:tcPr>
            <w:tcW w:w="96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DD5" w:rsidRPr="00F11AE8" w:rsidRDefault="00E70DD5" w:rsidP="00F11AE8">
            <w:pPr>
              <w:snapToGrid w:val="0"/>
              <w:spacing w:line="360" w:lineRule="exact"/>
              <w:rPr>
                <w:rFonts w:ascii="標楷體" w:eastAsia="標楷體" w:hAnsi="標楷體"/>
                <w:sz w:val="20"/>
                <w:szCs w:val="20"/>
              </w:rPr>
            </w:pPr>
          </w:p>
        </w:tc>
      </w:tr>
    </w:tbl>
    <w:p w:rsidR="006D7EE7" w:rsidRPr="00F11AE8" w:rsidRDefault="006D7EE7">
      <w:pPr>
        <w:rPr>
          <w:rFonts w:ascii="標楷體" w:eastAsia="標楷體" w:hAnsi="標楷體"/>
          <w:sz w:val="20"/>
          <w:szCs w:val="20"/>
        </w:rPr>
      </w:pPr>
    </w:p>
    <w:p w:rsidR="00B370B6" w:rsidRPr="00F11AE8" w:rsidRDefault="00B370B6">
      <w:pPr>
        <w:widowControl/>
        <w:rPr>
          <w:rFonts w:ascii="標楷體" w:eastAsia="標楷體" w:hAnsi="標楷體"/>
          <w:sz w:val="20"/>
          <w:szCs w:val="20"/>
        </w:rPr>
      </w:pPr>
      <w:r w:rsidRPr="00F11AE8">
        <w:rPr>
          <w:rFonts w:ascii="標楷體" w:eastAsia="標楷體" w:hAnsi="標楷體"/>
          <w:sz w:val="20"/>
          <w:szCs w:val="20"/>
        </w:rPr>
        <w:br w:type="page"/>
      </w:r>
    </w:p>
    <w:p w:rsidR="00A84D2D" w:rsidRPr="000A5838" w:rsidRDefault="00B370B6" w:rsidP="000A5838">
      <w:pPr>
        <w:jc w:val="center"/>
        <w:rPr>
          <w:rFonts w:ascii="標楷體" w:eastAsia="標楷體" w:hAnsi="標楷體"/>
          <w:b/>
          <w:sz w:val="20"/>
          <w:szCs w:val="20"/>
        </w:rPr>
      </w:pPr>
      <w:r w:rsidRPr="007A3824">
        <w:rPr>
          <w:rFonts w:ascii="標楷體" w:eastAsia="標楷體" w:hAnsi="標楷體" w:hint="eastAsia"/>
          <w:b/>
          <w:sz w:val="20"/>
          <w:szCs w:val="20"/>
        </w:rPr>
        <w:t>學習活動設計(1)</w:t>
      </w:r>
    </w:p>
    <w:tbl>
      <w:tblPr>
        <w:tblW w:w="104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261"/>
        <w:gridCol w:w="2028"/>
        <w:gridCol w:w="1275"/>
        <w:gridCol w:w="1276"/>
        <w:gridCol w:w="24"/>
        <w:gridCol w:w="685"/>
        <w:gridCol w:w="2835"/>
        <w:gridCol w:w="1084"/>
        <w:gridCol w:w="17"/>
      </w:tblGrid>
      <w:tr w:rsidR="00B370B6" w:rsidRPr="00F11AE8" w:rsidTr="00625C0A">
        <w:trPr>
          <w:gridAfter w:val="1"/>
          <w:wAfter w:w="17" w:type="dxa"/>
          <w:trHeight w:val="660"/>
        </w:trPr>
        <w:tc>
          <w:tcPr>
            <w:tcW w:w="1261" w:type="dxa"/>
            <w:tcBorders>
              <w:top w:val="single" w:sz="12" w:space="0" w:color="auto"/>
              <w:left w:val="single" w:sz="12" w:space="0" w:color="auto"/>
              <w:bottom w:val="single" w:sz="6" w:space="0" w:color="auto"/>
              <w:right w:val="single" w:sz="6" w:space="0" w:color="auto"/>
            </w:tcBorders>
            <w:vAlign w:val="center"/>
          </w:tcPr>
          <w:p w:rsidR="00B370B6" w:rsidRPr="00F11AE8" w:rsidRDefault="00B370B6" w:rsidP="00625C0A">
            <w:pPr>
              <w:spacing w:line="360" w:lineRule="exact"/>
              <w:jc w:val="center"/>
              <w:rPr>
                <w:rFonts w:ascii="標楷體" w:eastAsia="標楷體" w:hAnsi="標楷體"/>
                <w:sz w:val="20"/>
                <w:szCs w:val="20"/>
              </w:rPr>
            </w:pPr>
            <w:proofErr w:type="gramStart"/>
            <w:r w:rsidRPr="00F11AE8">
              <w:rPr>
                <w:rFonts w:ascii="標楷體" w:eastAsia="標楷體" w:hAnsi="標楷體" w:cs="華康中黑體" w:hint="eastAsia"/>
                <w:sz w:val="20"/>
                <w:szCs w:val="20"/>
              </w:rPr>
              <w:t>週</w:t>
            </w:r>
            <w:proofErr w:type="gramEnd"/>
            <w:r w:rsidRPr="00F11AE8">
              <w:rPr>
                <w:rFonts w:ascii="標楷體" w:eastAsia="標楷體" w:hAnsi="標楷體" w:cs="華康中黑體" w:hint="eastAsia"/>
                <w:sz w:val="20"/>
                <w:szCs w:val="20"/>
              </w:rPr>
              <w:t>次</w:t>
            </w:r>
          </w:p>
        </w:tc>
        <w:tc>
          <w:tcPr>
            <w:tcW w:w="2028" w:type="dxa"/>
            <w:tcBorders>
              <w:top w:val="single" w:sz="12" w:space="0" w:color="auto"/>
              <w:left w:val="single" w:sz="6" w:space="0" w:color="auto"/>
              <w:bottom w:val="single" w:sz="6" w:space="0" w:color="auto"/>
              <w:right w:val="single" w:sz="6" w:space="0" w:color="auto"/>
            </w:tcBorders>
            <w:vAlign w:val="center"/>
          </w:tcPr>
          <w:p w:rsidR="00B370B6" w:rsidRPr="00F11AE8" w:rsidRDefault="00B370B6" w:rsidP="00625C0A">
            <w:pPr>
              <w:snapToGrid w:val="0"/>
              <w:spacing w:line="360" w:lineRule="exact"/>
              <w:jc w:val="center"/>
              <w:rPr>
                <w:rFonts w:ascii="標楷體" w:eastAsia="標楷體" w:hAnsi="標楷體"/>
                <w:sz w:val="20"/>
                <w:szCs w:val="20"/>
              </w:rPr>
            </w:pPr>
            <w:r w:rsidRPr="00F11AE8">
              <w:rPr>
                <w:rFonts w:ascii="標楷體" w:eastAsia="標楷體" w:hAnsi="標楷體" w:hint="eastAsia"/>
                <w:sz w:val="20"/>
                <w:szCs w:val="20"/>
              </w:rPr>
              <w:t>2-5</w:t>
            </w:r>
          </w:p>
        </w:tc>
        <w:tc>
          <w:tcPr>
            <w:tcW w:w="1275" w:type="dxa"/>
            <w:tcBorders>
              <w:top w:val="single" w:sz="12" w:space="0" w:color="auto"/>
              <w:left w:val="single" w:sz="6" w:space="0" w:color="auto"/>
              <w:bottom w:val="single" w:sz="6" w:space="0" w:color="auto"/>
              <w:right w:val="single" w:sz="6" w:space="0" w:color="auto"/>
            </w:tcBorders>
            <w:vAlign w:val="center"/>
          </w:tcPr>
          <w:p w:rsidR="00B370B6" w:rsidRPr="00F11AE8" w:rsidRDefault="00B370B6" w:rsidP="00625C0A">
            <w:pPr>
              <w:spacing w:line="360" w:lineRule="exact"/>
              <w:jc w:val="center"/>
              <w:rPr>
                <w:rFonts w:ascii="標楷體" w:eastAsia="標楷體" w:hAnsi="標楷體"/>
                <w:sz w:val="20"/>
                <w:szCs w:val="20"/>
              </w:rPr>
            </w:pPr>
            <w:r w:rsidRPr="00F11AE8">
              <w:rPr>
                <w:rFonts w:ascii="標楷體" w:eastAsia="標楷體" w:hAnsi="標楷體" w:cs="華康中黑體" w:hint="eastAsia"/>
                <w:sz w:val="20"/>
                <w:szCs w:val="20"/>
              </w:rPr>
              <w:t>單元名稱</w:t>
            </w:r>
          </w:p>
        </w:tc>
        <w:tc>
          <w:tcPr>
            <w:tcW w:w="5904" w:type="dxa"/>
            <w:gridSpan w:val="5"/>
            <w:tcBorders>
              <w:top w:val="single" w:sz="12" w:space="0" w:color="auto"/>
              <w:left w:val="single" w:sz="6" w:space="0" w:color="auto"/>
              <w:bottom w:val="single" w:sz="6" w:space="0" w:color="auto"/>
              <w:right w:val="single" w:sz="12" w:space="0" w:color="auto"/>
            </w:tcBorders>
            <w:vAlign w:val="center"/>
          </w:tcPr>
          <w:p w:rsidR="00B370B6" w:rsidRPr="00F11AE8" w:rsidRDefault="00B370B6" w:rsidP="00625C0A">
            <w:pPr>
              <w:ind w:left="57" w:right="113" w:firstLine="40"/>
              <w:rPr>
                <w:rFonts w:ascii="標楷體" w:eastAsia="標楷體" w:hAnsi="標楷體"/>
                <w:sz w:val="20"/>
                <w:szCs w:val="20"/>
              </w:rPr>
            </w:pPr>
            <w:r w:rsidRPr="00F11AE8">
              <w:rPr>
                <w:rFonts w:ascii="標楷體" w:eastAsia="標楷體" w:hAnsi="標楷體" w:cs="新細明體" w:hint="eastAsia"/>
                <w:kern w:val="0"/>
                <w:sz w:val="20"/>
                <w:szCs w:val="20"/>
              </w:rPr>
              <w:t>原民保障書篇</w:t>
            </w:r>
            <w:proofErr w:type="gramStart"/>
            <w:r w:rsidRPr="00F11AE8">
              <w:rPr>
                <w:rFonts w:ascii="標楷體" w:eastAsia="標楷體" w:hAnsi="標楷體" w:cs="新細明體" w:hint="eastAsia"/>
                <w:kern w:val="0"/>
                <w:sz w:val="20"/>
                <w:szCs w:val="20"/>
              </w:rPr>
              <w:t>——</w:t>
            </w:r>
            <w:proofErr w:type="gramEnd"/>
            <w:r w:rsidRPr="00F11AE8">
              <w:rPr>
                <w:rFonts w:ascii="標楷體" w:eastAsia="標楷體" w:hAnsi="標楷體" w:cs="新細明體" w:hint="eastAsia"/>
                <w:kern w:val="0"/>
                <w:sz w:val="20"/>
                <w:szCs w:val="20"/>
              </w:rPr>
              <w:t>「原起」、原民基本法</w:t>
            </w:r>
          </w:p>
        </w:tc>
      </w:tr>
      <w:tr w:rsidR="00B370B6" w:rsidRPr="00F11AE8" w:rsidTr="007A3824">
        <w:trPr>
          <w:gridAfter w:val="1"/>
          <w:wAfter w:w="17" w:type="dxa"/>
          <w:trHeight w:val="799"/>
        </w:trPr>
        <w:tc>
          <w:tcPr>
            <w:tcW w:w="1261" w:type="dxa"/>
            <w:tcBorders>
              <w:top w:val="single" w:sz="6" w:space="0" w:color="auto"/>
              <w:left w:val="single" w:sz="12" w:space="0" w:color="auto"/>
              <w:bottom w:val="single" w:sz="4" w:space="0" w:color="auto"/>
              <w:right w:val="single" w:sz="6" w:space="0" w:color="auto"/>
            </w:tcBorders>
            <w:vAlign w:val="center"/>
          </w:tcPr>
          <w:p w:rsidR="00B370B6" w:rsidRPr="00F11AE8" w:rsidRDefault="00B370B6" w:rsidP="00625C0A">
            <w:pPr>
              <w:spacing w:line="360" w:lineRule="exact"/>
              <w:jc w:val="center"/>
              <w:rPr>
                <w:rFonts w:ascii="標楷體" w:eastAsia="標楷體" w:hAnsi="標楷體"/>
                <w:sz w:val="20"/>
                <w:szCs w:val="20"/>
              </w:rPr>
            </w:pPr>
            <w:r w:rsidRPr="00F11AE8">
              <w:rPr>
                <w:rFonts w:ascii="標楷體" w:eastAsia="標楷體" w:hAnsi="標楷體" w:cs="華康中黑體" w:hint="eastAsia"/>
                <w:sz w:val="20"/>
                <w:szCs w:val="20"/>
              </w:rPr>
              <w:t>學習目標</w:t>
            </w:r>
          </w:p>
        </w:tc>
        <w:tc>
          <w:tcPr>
            <w:tcW w:w="9207" w:type="dxa"/>
            <w:gridSpan w:val="7"/>
            <w:tcBorders>
              <w:top w:val="single" w:sz="6" w:space="0" w:color="auto"/>
              <w:left w:val="single" w:sz="6" w:space="0" w:color="auto"/>
              <w:bottom w:val="single" w:sz="4" w:space="0" w:color="auto"/>
              <w:right w:val="single" w:sz="12" w:space="0" w:color="auto"/>
            </w:tcBorders>
          </w:tcPr>
          <w:p w:rsidR="00B370B6" w:rsidRPr="00F11AE8" w:rsidRDefault="00B370B6" w:rsidP="00B15DE3">
            <w:pPr>
              <w:snapToGrid w:val="0"/>
              <w:ind w:left="602" w:hangingChars="301" w:hanging="602"/>
              <w:jc w:val="both"/>
              <w:rPr>
                <w:rFonts w:ascii="標楷體" w:eastAsia="標楷體" w:hAnsi="標楷體"/>
                <w:sz w:val="20"/>
                <w:szCs w:val="20"/>
              </w:rPr>
            </w:pPr>
            <w:r w:rsidRPr="00F11AE8">
              <w:rPr>
                <w:rFonts w:ascii="標楷體" w:eastAsia="標楷體" w:hAnsi="標楷體" w:hint="eastAsia"/>
                <w:sz w:val="20"/>
                <w:szCs w:val="20"/>
              </w:rPr>
              <w:t>人U9 理解法律對社會上原住民、身心障礙者等弱勢所提供各種平權措施，旨在促進期擁有</w:t>
            </w:r>
            <w:bookmarkStart w:id="0" w:name="_GoBack"/>
            <w:bookmarkEnd w:id="0"/>
            <w:r w:rsidRPr="00F11AE8">
              <w:rPr>
                <w:rFonts w:ascii="標楷體" w:eastAsia="標楷體" w:hAnsi="標楷體" w:hint="eastAsia"/>
                <w:sz w:val="20"/>
                <w:szCs w:val="20"/>
              </w:rPr>
              <w:t>實質平等地位。</w:t>
            </w:r>
          </w:p>
        </w:tc>
      </w:tr>
      <w:tr w:rsidR="00B370B6" w:rsidRPr="00F11AE8" w:rsidTr="00625C0A">
        <w:trPr>
          <w:gridAfter w:val="1"/>
          <w:wAfter w:w="17" w:type="dxa"/>
          <w:trHeight w:val="567"/>
        </w:trPr>
        <w:tc>
          <w:tcPr>
            <w:tcW w:w="1261" w:type="dxa"/>
            <w:tcBorders>
              <w:top w:val="single" w:sz="4" w:space="0" w:color="auto"/>
              <w:left w:val="single" w:sz="12" w:space="0" w:color="auto"/>
              <w:bottom w:val="single" w:sz="4" w:space="0" w:color="auto"/>
              <w:right w:val="single" w:sz="6" w:space="0" w:color="auto"/>
            </w:tcBorders>
            <w:vAlign w:val="center"/>
          </w:tcPr>
          <w:p w:rsidR="00B370B6" w:rsidRPr="00F11AE8" w:rsidRDefault="00B370B6" w:rsidP="00625C0A">
            <w:pPr>
              <w:spacing w:line="360" w:lineRule="exact"/>
              <w:jc w:val="center"/>
              <w:rPr>
                <w:rFonts w:ascii="標楷體" w:eastAsia="標楷體" w:hAnsi="標楷體"/>
                <w:sz w:val="20"/>
                <w:szCs w:val="20"/>
              </w:rPr>
            </w:pPr>
            <w:proofErr w:type="gramStart"/>
            <w:r w:rsidRPr="00F11AE8">
              <w:rPr>
                <w:rFonts w:ascii="標楷體" w:eastAsia="標楷體" w:hAnsi="標楷體" w:cs="華康中黑體" w:hint="eastAsia"/>
                <w:sz w:val="20"/>
                <w:szCs w:val="20"/>
              </w:rPr>
              <w:t>週</w:t>
            </w:r>
            <w:proofErr w:type="gramEnd"/>
            <w:r w:rsidRPr="00F11AE8">
              <w:rPr>
                <w:rFonts w:ascii="標楷體" w:eastAsia="標楷體" w:hAnsi="標楷體" w:cs="華康中黑體" w:hint="eastAsia"/>
                <w:sz w:val="20"/>
                <w:szCs w:val="20"/>
              </w:rPr>
              <w:t>次/節次</w:t>
            </w:r>
          </w:p>
        </w:tc>
        <w:tc>
          <w:tcPr>
            <w:tcW w:w="4603" w:type="dxa"/>
            <w:gridSpan w:val="4"/>
            <w:tcBorders>
              <w:top w:val="single" w:sz="4" w:space="0" w:color="auto"/>
              <w:left w:val="single" w:sz="6" w:space="0" w:color="auto"/>
              <w:bottom w:val="single" w:sz="4" w:space="0" w:color="auto"/>
              <w:right w:val="single" w:sz="6" w:space="0" w:color="auto"/>
            </w:tcBorders>
            <w:vAlign w:val="center"/>
          </w:tcPr>
          <w:p w:rsidR="00B370B6" w:rsidRPr="00F11AE8" w:rsidRDefault="00B370B6" w:rsidP="00625C0A">
            <w:pPr>
              <w:autoSpaceDE w:val="0"/>
              <w:autoSpaceDN w:val="0"/>
              <w:adjustRightInd w:val="0"/>
              <w:jc w:val="center"/>
              <w:rPr>
                <w:rFonts w:ascii="標楷體" w:eastAsia="標楷體" w:hAnsi="標楷體"/>
                <w:sz w:val="20"/>
                <w:szCs w:val="20"/>
              </w:rPr>
            </w:pPr>
            <w:r w:rsidRPr="00F11AE8">
              <w:rPr>
                <w:rFonts w:ascii="標楷體" w:eastAsia="標楷體" w:hAnsi="標楷體" w:hint="eastAsia"/>
                <w:sz w:val="20"/>
                <w:szCs w:val="20"/>
              </w:rPr>
              <w:t>學習表現</w:t>
            </w:r>
          </w:p>
        </w:tc>
        <w:tc>
          <w:tcPr>
            <w:tcW w:w="4604" w:type="dxa"/>
            <w:gridSpan w:val="3"/>
            <w:tcBorders>
              <w:top w:val="single" w:sz="4" w:space="0" w:color="auto"/>
              <w:left w:val="single" w:sz="6" w:space="0" w:color="auto"/>
              <w:bottom w:val="single" w:sz="4" w:space="0" w:color="auto"/>
              <w:right w:val="single" w:sz="12" w:space="0" w:color="auto"/>
            </w:tcBorders>
            <w:vAlign w:val="center"/>
          </w:tcPr>
          <w:p w:rsidR="00B370B6" w:rsidRPr="00F11AE8" w:rsidRDefault="00B370B6" w:rsidP="00625C0A">
            <w:pPr>
              <w:autoSpaceDE w:val="0"/>
              <w:autoSpaceDN w:val="0"/>
              <w:adjustRightInd w:val="0"/>
              <w:jc w:val="center"/>
              <w:rPr>
                <w:rFonts w:ascii="標楷體" w:eastAsia="標楷體" w:hAnsi="標楷體"/>
                <w:sz w:val="20"/>
                <w:szCs w:val="20"/>
              </w:rPr>
            </w:pPr>
            <w:r w:rsidRPr="00F11AE8">
              <w:rPr>
                <w:rFonts w:ascii="標楷體" w:eastAsia="標楷體" w:hAnsi="標楷體" w:hint="eastAsia"/>
                <w:sz w:val="20"/>
                <w:szCs w:val="20"/>
              </w:rPr>
              <w:t>學習內容</w:t>
            </w:r>
          </w:p>
        </w:tc>
      </w:tr>
      <w:tr w:rsidR="00B370B6" w:rsidRPr="00F11AE8" w:rsidTr="00625C0A">
        <w:trPr>
          <w:gridAfter w:val="1"/>
          <w:wAfter w:w="17" w:type="dxa"/>
          <w:trHeight w:val="567"/>
        </w:trPr>
        <w:tc>
          <w:tcPr>
            <w:tcW w:w="1261" w:type="dxa"/>
            <w:tcBorders>
              <w:top w:val="single" w:sz="4" w:space="0" w:color="auto"/>
              <w:left w:val="single" w:sz="12" w:space="0" w:color="auto"/>
              <w:bottom w:val="single" w:sz="12" w:space="0" w:color="auto"/>
              <w:right w:val="single" w:sz="6" w:space="0" w:color="auto"/>
            </w:tcBorders>
            <w:vAlign w:val="center"/>
          </w:tcPr>
          <w:p w:rsidR="00B370B6" w:rsidRPr="00F11AE8" w:rsidRDefault="00B370B6" w:rsidP="00625C0A">
            <w:pPr>
              <w:spacing w:line="360" w:lineRule="exact"/>
              <w:jc w:val="center"/>
              <w:rPr>
                <w:rFonts w:ascii="標楷體" w:eastAsia="標楷體" w:hAnsi="標楷體"/>
                <w:sz w:val="20"/>
                <w:szCs w:val="20"/>
              </w:rPr>
            </w:pPr>
            <w:r w:rsidRPr="00F11AE8">
              <w:rPr>
                <w:rFonts w:ascii="標楷體" w:eastAsia="標楷體" w:hAnsi="標楷體" w:hint="eastAsia"/>
                <w:sz w:val="20"/>
                <w:szCs w:val="20"/>
              </w:rPr>
              <w:t>2-5</w:t>
            </w:r>
          </w:p>
        </w:tc>
        <w:tc>
          <w:tcPr>
            <w:tcW w:w="4603" w:type="dxa"/>
            <w:gridSpan w:val="4"/>
            <w:tcBorders>
              <w:top w:val="single" w:sz="4" w:space="0" w:color="auto"/>
              <w:left w:val="single" w:sz="6" w:space="0" w:color="auto"/>
              <w:bottom w:val="single" w:sz="12" w:space="0" w:color="auto"/>
              <w:right w:val="single" w:sz="6" w:space="0" w:color="auto"/>
            </w:tcBorders>
            <w:vAlign w:val="center"/>
          </w:tcPr>
          <w:p w:rsidR="00B370B6" w:rsidRPr="00F11AE8" w:rsidRDefault="00B370B6" w:rsidP="00B15DE3">
            <w:pPr>
              <w:autoSpaceDE w:val="0"/>
              <w:autoSpaceDN w:val="0"/>
              <w:adjustRightInd w:val="0"/>
              <w:ind w:leftChars="7" w:left="865" w:hangingChars="424" w:hanging="848"/>
              <w:rPr>
                <w:rFonts w:ascii="標楷體" w:eastAsia="標楷體" w:hAnsi="標楷體"/>
                <w:sz w:val="20"/>
                <w:szCs w:val="20"/>
              </w:rPr>
            </w:pPr>
            <w:r w:rsidRPr="00F11AE8">
              <w:rPr>
                <w:rFonts w:ascii="標楷體" w:eastAsia="標楷體" w:hAnsi="標楷體" w:hint="eastAsia"/>
                <w:sz w:val="20"/>
                <w:szCs w:val="20"/>
              </w:rPr>
              <w:t>歷2</w:t>
            </w:r>
            <w:r w:rsidRPr="00F11AE8">
              <w:rPr>
                <w:rFonts w:ascii="標楷體" w:eastAsia="標楷體" w:hAnsi="標楷體"/>
                <w:sz w:val="20"/>
                <w:szCs w:val="20"/>
              </w:rPr>
              <w:t>b-V-</w:t>
            </w:r>
            <w:r w:rsidRPr="00F11AE8">
              <w:rPr>
                <w:rFonts w:ascii="標楷體" w:eastAsia="標楷體" w:hAnsi="標楷體" w:hint="eastAsia"/>
                <w:sz w:val="20"/>
                <w:szCs w:val="20"/>
              </w:rPr>
              <w:t>2理解並尊重不同文化、宗教、族群、種族、性別歷史發展的獨特性與主體性</w:t>
            </w:r>
            <w:r w:rsidRPr="00F11AE8">
              <w:rPr>
                <w:rFonts w:ascii="標楷體" w:eastAsia="標楷體" w:hAnsi="標楷體"/>
                <w:sz w:val="20"/>
                <w:szCs w:val="20"/>
              </w:rPr>
              <w:t>。</w:t>
            </w:r>
          </w:p>
          <w:p w:rsidR="00B370B6" w:rsidRPr="00F11AE8" w:rsidRDefault="00B370B6" w:rsidP="00625C0A">
            <w:pPr>
              <w:autoSpaceDE w:val="0"/>
              <w:autoSpaceDN w:val="0"/>
              <w:adjustRightInd w:val="0"/>
              <w:rPr>
                <w:rFonts w:ascii="標楷體" w:eastAsia="標楷體" w:hAnsi="標楷體"/>
                <w:sz w:val="20"/>
                <w:szCs w:val="20"/>
              </w:rPr>
            </w:pPr>
            <w:r w:rsidRPr="00F11AE8">
              <w:rPr>
                <w:rFonts w:ascii="標楷體" w:eastAsia="標楷體" w:hAnsi="標楷體" w:hint="eastAsia"/>
                <w:sz w:val="20"/>
                <w:szCs w:val="20"/>
              </w:rPr>
              <w:t>公2</w:t>
            </w:r>
            <w:r w:rsidRPr="00F11AE8">
              <w:rPr>
                <w:rFonts w:ascii="標楷體" w:eastAsia="標楷體" w:hAnsi="標楷體"/>
                <w:sz w:val="20"/>
                <w:szCs w:val="20"/>
              </w:rPr>
              <w:t>a-V-1</w:t>
            </w:r>
            <w:r w:rsidRPr="00F11AE8">
              <w:rPr>
                <w:rFonts w:ascii="標楷體" w:eastAsia="標楷體" w:hAnsi="標楷體" w:hint="eastAsia"/>
                <w:sz w:val="20"/>
                <w:szCs w:val="20"/>
              </w:rPr>
              <w:t>關注社會生活相關課題及其影響。</w:t>
            </w:r>
          </w:p>
          <w:p w:rsidR="00B370B6" w:rsidRPr="00F11AE8" w:rsidRDefault="00B370B6" w:rsidP="00625C0A">
            <w:pPr>
              <w:autoSpaceDE w:val="0"/>
              <w:autoSpaceDN w:val="0"/>
              <w:adjustRightInd w:val="0"/>
              <w:rPr>
                <w:rFonts w:ascii="標楷體" w:eastAsia="標楷體" w:hAnsi="標楷體"/>
                <w:sz w:val="20"/>
                <w:szCs w:val="20"/>
              </w:rPr>
            </w:pPr>
          </w:p>
        </w:tc>
        <w:tc>
          <w:tcPr>
            <w:tcW w:w="4604" w:type="dxa"/>
            <w:gridSpan w:val="3"/>
            <w:tcBorders>
              <w:top w:val="single" w:sz="4" w:space="0" w:color="auto"/>
              <w:left w:val="single" w:sz="6" w:space="0" w:color="auto"/>
              <w:bottom w:val="single" w:sz="12" w:space="0" w:color="auto"/>
              <w:right w:val="single" w:sz="12" w:space="0" w:color="auto"/>
            </w:tcBorders>
            <w:vAlign w:val="center"/>
          </w:tcPr>
          <w:p w:rsidR="00B370B6" w:rsidRPr="00F11AE8" w:rsidRDefault="00B370B6" w:rsidP="00625C0A">
            <w:pPr>
              <w:autoSpaceDE w:val="0"/>
              <w:autoSpaceDN w:val="0"/>
              <w:adjustRightInd w:val="0"/>
              <w:rPr>
                <w:rFonts w:ascii="標楷體" w:eastAsia="標楷體" w:hAnsi="標楷體"/>
                <w:sz w:val="20"/>
                <w:szCs w:val="20"/>
              </w:rPr>
            </w:pPr>
            <w:r w:rsidRPr="00F11AE8">
              <w:rPr>
                <w:rFonts w:ascii="標楷體" w:eastAsia="標楷體" w:hAnsi="標楷體" w:hint="eastAsia"/>
                <w:sz w:val="20"/>
                <w:szCs w:val="20"/>
              </w:rPr>
              <w:t>歷</w:t>
            </w:r>
            <w:r w:rsidRPr="00F11AE8">
              <w:rPr>
                <w:rFonts w:ascii="標楷體" w:eastAsia="標楷體" w:hAnsi="標楷體"/>
                <w:sz w:val="20"/>
                <w:szCs w:val="20"/>
              </w:rPr>
              <w:t>Ba-V-</w:t>
            </w:r>
            <w:r w:rsidRPr="00F11AE8">
              <w:rPr>
                <w:rFonts w:ascii="標楷體" w:eastAsia="標楷體" w:hAnsi="標楷體" w:hint="eastAsia"/>
                <w:sz w:val="20"/>
                <w:szCs w:val="20"/>
              </w:rPr>
              <w:t>2當代原住民的處境與權力伸張。</w:t>
            </w:r>
          </w:p>
          <w:p w:rsidR="00B370B6" w:rsidRPr="00F11AE8" w:rsidRDefault="00B370B6" w:rsidP="00625C0A">
            <w:pPr>
              <w:autoSpaceDE w:val="0"/>
              <w:autoSpaceDN w:val="0"/>
              <w:adjustRightInd w:val="0"/>
              <w:rPr>
                <w:rFonts w:ascii="標楷體" w:eastAsia="標楷體" w:hAnsi="標楷體"/>
                <w:sz w:val="20"/>
                <w:szCs w:val="20"/>
              </w:rPr>
            </w:pPr>
            <w:r w:rsidRPr="00F11AE8">
              <w:rPr>
                <w:rFonts w:ascii="標楷體" w:eastAsia="標楷體" w:hAnsi="標楷體" w:hint="eastAsia"/>
                <w:sz w:val="20"/>
                <w:szCs w:val="20"/>
              </w:rPr>
              <w:t>公</w:t>
            </w:r>
            <w:r w:rsidRPr="00F11AE8">
              <w:rPr>
                <w:rFonts w:ascii="標楷體" w:eastAsia="標楷體" w:hAnsi="標楷體"/>
                <w:sz w:val="20"/>
                <w:szCs w:val="20"/>
              </w:rPr>
              <w:t>Aa-V-</w:t>
            </w:r>
            <w:r w:rsidRPr="00F11AE8">
              <w:rPr>
                <w:rFonts w:ascii="標楷體" w:eastAsia="標楷體" w:hAnsi="標楷體" w:hint="eastAsia"/>
                <w:sz w:val="20"/>
                <w:szCs w:val="20"/>
              </w:rPr>
              <w:t>2我國公民權利如何落實與發展</w:t>
            </w:r>
          </w:p>
          <w:p w:rsidR="00B370B6" w:rsidRPr="00F11AE8" w:rsidRDefault="00B370B6" w:rsidP="00625C0A">
            <w:pPr>
              <w:autoSpaceDE w:val="0"/>
              <w:autoSpaceDN w:val="0"/>
              <w:adjustRightInd w:val="0"/>
              <w:rPr>
                <w:rFonts w:ascii="標楷體" w:eastAsia="標楷體" w:hAnsi="標楷體"/>
                <w:sz w:val="20"/>
                <w:szCs w:val="20"/>
              </w:rPr>
            </w:pPr>
            <w:proofErr w:type="gramStart"/>
            <w:r w:rsidRPr="00F11AE8">
              <w:rPr>
                <w:rFonts w:ascii="標楷體" w:eastAsia="標楷體" w:hAnsi="標楷體" w:hint="eastAsia"/>
                <w:sz w:val="20"/>
                <w:szCs w:val="20"/>
              </w:rPr>
              <w:t>【</w:t>
            </w:r>
            <w:proofErr w:type="gramEnd"/>
            <w:r w:rsidRPr="00F11AE8">
              <w:rPr>
                <w:rFonts w:ascii="標楷體" w:eastAsia="標楷體" w:hAnsi="標楷體" w:hint="eastAsia"/>
                <w:sz w:val="20"/>
                <w:szCs w:val="20"/>
              </w:rPr>
              <w:t>延伸探究為什麼我國憲法、原住民族基本法賦予原住民族具有民族的地位和自治權利?對於原住民族的公民身分有什麼意義。】</w:t>
            </w:r>
          </w:p>
        </w:tc>
      </w:tr>
      <w:tr w:rsidR="00B370B6" w:rsidRPr="00F11AE8" w:rsidTr="00F73513">
        <w:trPr>
          <w:tblHeader/>
        </w:trPr>
        <w:tc>
          <w:tcPr>
            <w:tcW w:w="5840" w:type="dxa"/>
            <w:gridSpan w:val="4"/>
            <w:tcBorders>
              <w:top w:val="single" w:sz="6" w:space="0" w:color="000000" w:themeColor="text1"/>
              <w:left w:val="single" w:sz="12" w:space="0" w:color="auto"/>
              <w:bottom w:val="single" w:sz="6" w:space="0" w:color="000000" w:themeColor="text1"/>
              <w:right w:val="single" w:sz="6" w:space="0" w:color="000000" w:themeColor="text1"/>
            </w:tcBorders>
            <w:shd w:val="clear" w:color="auto" w:fill="F2F2F2" w:themeFill="background1" w:themeFillShade="F2"/>
            <w:vAlign w:val="center"/>
          </w:tcPr>
          <w:p w:rsidR="00B370B6" w:rsidRPr="00F11AE8" w:rsidRDefault="00B370B6" w:rsidP="00625C0A">
            <w:pPr>
              <w:spacing w:line="320" w:lineRule="exact"/>
              <w:jc w:val="center"/>
              <w:rPr>
                <w:rFonts w:ascii="標楷體" w:eastAsia="標楷體" w:hAnsi="標楷體"/>
                <w:sz w:val="20"/>
                <w:szCs w:val="20"/>
              </w:rPr>
            </w:pPr>
            <w:r w:rsidRPr="00F11AE8">
              <w:rPr>
                <w:rFonts w:ascii="標楷體" w:eastAsia="標楷體" w:hAnsi="標楷體" w:cs="華康中黑體" w:hint="eastAsia"/>
                <w:sz w:val="20"/>
                <w:szCs w:val="20"/>
              </w:rPr>
              <w:t>學 生 學 習 活 動 要 點</w:t>
            </w:r>
          </w:p>
        </w:tc>
        <w:tc>
          <w:tcPr>
            <w:tcW w:w="70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rsidR="00B370B6" w:rsidRPr="00F11AE8" w:rsidRDefault="00B370B6" w:rsidP="00625C0A">
            <w:pPr>
              <w:spacing w:line="320" w:lineRule="exact"/>
              <w:jc w:val="center"/>
              <w:rPr>
                <w:rFonts w:ascii="標楷體" w:eastAsia="標楷體" w:hAnsi="標楷體"/>
                <w:sz w:val="20"/>
                <w:szCs w:val="20"/>
              </w:rPr>
            </w:pPr>
            <w:r w:rsidRPr="00F11AE8">
              <w:rPr>
                <w:rFonts w:ascii="標楷體" w:eastAsia="標楷體" w:hAnsi="標楷體" w:cs="華康中黑體" w:hint="eastAsia"/>
                <w:sz w:val="20"/>
                <w:szCs w:val="20"/>
              </w:rPr>
              <w:t>學習時間</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rsidR="00B370B6" w:rsidRPr="00F11AE8" w:rsidRDefault="00B370B6" w:rsidP="00625C0A">
            <w:pPr>
              <w:spacing w:line="320" w:lineRule="exact"/>
              <w:jc w:val="center"/>
              <w:rPr>
                <w:rFonts w:ascii="標楷體" w:eastAsia="標楷體" w:hAnsi="標楷體"/>
                <w:sz w:val="20"/>
                <w:szCs w:val="20"/>
              </w:rPr>
            </w:pPr>
            <w:r w:rsidRPr="00F11AE8">
              <w:rPr>
                <w:rFonts w:ascii="標楷體" w:eastAsia="標楷體" w:hAnsi="標楷體" w:cs="華康中黑體" w:hint="eastAsia"/>
                <w:sz w:val="20"/>
                <w:szCs w:val="20"/>
              </w:rPr>
              <w:t>教學資源</w:t>
            </w:r>
          </w:p>
        </w:tc>
        <w:tc>
          <w:tcPr>
            <w:tcW w:w="1101" w:type="dxa"/>
            <w:gridSpan w:val="2"/>
            <w:tcBorders>
              <w:top w:val="single" w:sz="6" w:space="0" w:color="000000" w:themeColor="text1"/>
              <w:left w:val="single" w:sz="6" w:space="0" w:color="000000" w:themeColor="text1"/>
              <w:bottom w:val="single" w:sz="6" w:space="0" w:color="000000" w:themeColor="text1"/>
              <w:right w:val="single" w:sz="12" w:space="0" w:color="auto"/>
            </w:tcBorders>
            <w:shd w:val="clear" w:color="auto" w:fill="F2F2F2" w:themeFill="background1" w:themeFillShade="F2"/>
            <w:vAlign w:val="center"/>
          </w:tcPr>
          <w:p w:rsidR="00B370B6" w:rsidRPr="00F11AE8" w:rsidRDefault="00B370B6" w:rsidP="00625C0A">
            <w:pPr>
              <w:spacing w:line="320" w:lineRule="exact"/>
              <w:jc w:val="center"/>
              <w:rPr>
                <w:rFonts w:ascii="標楷體" w:eastAsia="標楷體" w:hAnsi="標楷體"/>
                <w:sz w:val="20"/>
                <w:szCs w:val="20"/>
              </w:rPr>
            </w:pPr>
            <w:r w:rsidRPr="00F11AE8">
              <w:rPr>
                <w:rFonts w:ascii="標楷體" w:eastAsia="標楷體" w:hAnsi="標楷體" w:cs="華康中黑體" w:hint="eastAsia"/>
                <w:sz w:val="20"/>
                <w:szCs w:val="20"/>
              </w:rPr>
              <w:t>評量</w:t>
            </w:r>
          </w:p>
          <w:p w:rsidR="00B370B6" w:rsidRPr="00F11AE8" w:rsidRDefault="00B370B6" w:rsidP="00625C0A">
            <w:pPr>
              <w:spacing w:line="320" w:lineRule="exact"/>
              <w:jc w:val="center"/>
              <w:rPr>
                <w:rFonts w:ascii="標楷體" w:eastAsia="標楷體" w:hAnsi="標楷體"/>
                <w:sz w:val="20"/>
                <w:szCs w:val="20"/>
              </w:rPr>
            </w:pPr>
            <w:r w:rsidRPr="00F11AE8">
              <w:rPr>
                <w:rFonts w:ascii="標楷體" w:eastAsia="標楷體" w:hAnsi="標楷體" w:cs="華康中黑體" w:hint="eastAsia"/>
                <w:sz w:val="20"/>
                <w:szCs w:val="20"/>
              </w:rPr>
              <w:t>重點</w:t>
            </w:r>
          </w:p>
        </w:tc>
      </w:tr>
      <w:tr w:rsidR="00B370B6" w:rsidRPr="00F11AE8" w:rsidTr="00F73513">
        <w:trPr>
          <w:trHeight w:val="1444"/>
        </w:trPr>
        <w:tc>
          <w:tcPr>
            <w:tcW w:w="5840" w:type="dxa"/>
            <w:gridSpan w:val="4"/>
            <w:tcBorders>
              <w:top w:val="single" w:sz="6" w:space="0" w:color="000000" w:themeColor="text1"/>
              <w:left w:val="single" w:sz="12" w:space="0" w:color="auto"/>
              <w:bottom w:val="single" w:sz="18" w:space="0" w:color="auto"/>
              <w:right w:val="single" w:sz="6" w:space="0" w:color="auto"/>
            </w:tcBorders>
          </w:tcPr>
          <w:p w:rsidR="00B370B6" w:rsidRPr="00F11AE8" w:rsidRDefault="00B370B6" w:rsidP="00625C0A">
            <w:pPr>
              <w:widowControl/>
              <w:jc w:val="both"/>
              <w:rPr>
                <w:rFonts w:ascii="標楷體" w:eastAsia="標楷體" w:hAnsi="標楷體"/>
                <w:spacing w:val="-4"/>
                <w:sz w:val="20"/>
                <w:szCs w:val="20"/>
              </w:rPr>
            </w:pPr>
            <w:r w:rsidRPr="00F11AE8">
              <w:rPr>
                <w:rFonts w:ascii="標楷體" w:eastAsia="標楷體" w:hAnsi="標楷體" w:hint="eastAsia"/>
                <w:spacing w:val="-4"/>
                <w:sz w:val="20"/>
                <w:szCs w:val="20"/>
              </w:rPr>
              <w:t>第2</w:t>
            </w:r>
            <w:proofErr w:type="gramStart"/>
            <w:r w:rsidRPr="00F11AE8">
              <w:rPr>
                <w:rFonts w:ascii="標楷體" w:eastAsia="標楷體" w:hAnsi="標楷體" w:hint="eastAsia"/>
                <w:spacing w:val="-4"/>
                <w:sz w:val="20"/>
                <w:szCs w:val="20"/>
              </w:rPr>
              <w:t>週</w:t>
            </w:r>
            <w:proofErr w:type="gramEnd"/>
            <w:r w:rsidRPr="00F11AE8">
              <w:rPr>
                <w:rFonts w:ascii="標楷體" w:eastAsia="標楷體" w:hAnsi="標楷體" w:hint="eastAsia"/>
                <w:spacing w:val="-4"/>
                <w:sz w:val="20"/>
                <w:szCs w:val="20"/>
              </w:rPr>
              <w:t>：</w:t>
            </w:r>
          </w:p>
          <w:p w:rsidR="00B370B6" w:rsidRPr="00F11AE8" w:rsidRDefault="00B370B6" w:rsidP="00625C0A">
            <w:pPr>
              <w:snapToGrid w:val="0"/>
              <w:rPr>
                <w:rFonts w:ascii="標楷體" w:eastAsia="標楷體" w:hAnsi="標楷體" w:cs="新細明體"/>
                <w:kern w:val="0"/>
                <w:sz w:val="20"/>
                <w:szCs w:val="20"/>
              </w:rPr>
            </w:pPr>
            <w:r w:rsidRPr="00F11AE8">
              <w:rPr>
                <w:rFonts w:ascii="標楷體" w:eastAsia="標楷體" w:hAnsi="標楷體" w:cs="新細明體" w:hint="eastAsia"/>
                <w:kern w:val="0"/>
                <w:sz w:val="20"/>
                <w:szCs w:val="20"/>
              </w:rPr>
              <w:t>學習任務：</w:t>
            </w:r>
            <w:r w:rsidRPr="00F11AE8">
              <w:rPr>
                <w:rFonts w:ascii="標楷體" w:eastAsia="標楷體" w:hAnsi="標楷體" w:hint="eastAsia"/>
                <w:sz w:val="20"/>
                <w:szCs w:val="20"/>
              </w:rPr>
              <w:t>了解認識自我原住民族群的風俗民情</w:t>
            </w:r>
          </w:p>
          <w:p w:rsidR="00B370B6" w:rsidRPr="00F11AE8" w:rsidRDefault="00B370B6" w:rsidP="00F11AE8">
            <w:pPr>
              <w:widowControl/>
              <w:ind w:left="351" w:hangingChars="183" w:hanging="351"/>
              <w:jc w:val="both"/>
              <w:rPr>
                <w:rFonts w:ascii="標楷體" w:eastAsia="標楷體" w:hAnsi="標楷體" w:cs="新細明體"/>
                <w:sz w:val="20"/>
                <w:szCs w:val="20"/>
              </w:rPr>
            </w:pPr>
            <w:r w:rsidRPr="00F11AE8">
              <w:rPr>
                <w:rFonts w:ascii="標楷體" w:eastAsia="標楷體" w:hAnsi="標楷體" w:hint="eastAsia"/>
                <w:spacing w:val="-4"/>
                <w:sz w:val="20"/>
                <w:szCs w:val="20"/>
              </w:rPr>
              <w:t>1.</w:t>
            </w:r>
            <w:r w:rsidRPr="00F11AE8">
              <w:rPr>
                <w:rFonts w:ascii="標楷體" w:eastAsia="標楷體" w:hAnsi="標楷體" w:cs="新細明體" w:hint="eastAsia"/>
                <w:kern w:val="0"/>
                <w:sz w:val="20"/>
                <w:szCs w:val="20"/>
              </w:rPr>
              <w:t>教師介紹台灣原住民族分布</w:t>
            </w:r>
          </w:p>
          <w:p w:rsidR="00B370B6" w:rsidRPr="00F11AE8" w:rsidRDefault="00B370B6" w:rsidP="00625C0A">
            <w:pPr>
              <w:widowControl/>
              <w:jc w:val="both"/>
              <w:rPr>
                <w:rFonts w:ascii="標楷體" w:eastAsia="標楷體" w:hAnsi="標楷體" w:cs="標楷體"/>
                <w:sz w:val="20"/>
                <w:szCs w:val="20"/>
              </w:rPr>
            </w:pPr>
            <w:r w:rsidRPr="00F11AE8">
              <w:rPr>
                <w:rFonts w:ascii="標楷體" w:eastAsia="標楷體" w:hAnsi="標楷體" w:hint="eastAsia"/>
                <w:spacing w:val="-4"/>
                <w:sz w:val="20"/>
                <w:szCs w:val="20"/>
              </w:rPr>
              <w:t>2.</w:t>
            </w:r>
            <w:r w:rsidRPr="00F11AE8">
              <w:rPr>
                <w:rFonts w:ascii="標楷體" w:eastAsia="標楷體" w:hAnsi="標楷體" w:cs="標楷體" w:hint="eastAsia"/>
                <w:sz w:val="20"/>
                <w:szCs w:val="20"/>
              </w:rPr>
              <w:t>教師花蓮在地原住民族群</w:t>
            </w:r>
            <w:proofErr w:type="gramStart"/>
            <w:r w:rsidRPr="00F11AE8">
              <w:rPr>
                <w:rFonts w:ascii="標楷體" w:eastAsia="標楷體" w:hAnsi="標楷體" w:cs="標楷體" w:hint="eastAsia"/>
                <w:sz w:val="20"/>
                <w:szCs w:val="20"/>
              </w:rPr>
              <w:t>—</w:t>
            </w:r>
            <w:proofErr w:type="gramEnd"/>
            <w:r w:rsidRPr="00F11AE8">
              <w:rPr>
                <w:rFonts w:ascii="標楷體" w:eastAsia="標楷體" w:hAnsi="標楷體" w:cs="標楷體" w:hint="eastAsia"/>
                <w:sz w:val="20"/>
                <w:szCs w:val="20"/>
              </w:rPr>
              <w:t>以阿美族為例</w:t>
            </w:r>
          </w:p>
          <w:p w:rsidR="00B370B6" w:rsidRPr="00F11AE8" w:rsidRDefault="00B370B6" w:rsidP="00625C0A">
            <w:pPr>
              <w:widowControl/>
              <w:jc w:val="both"/>
              <w:rPr>
                <w:rFonts w:ascii="標楷體" w:eastAsia="標楷體" w:hAnsi="標楷體" w:cs="新細明體"/>
                <w:kern w:val="0"/>
                <w:sz w:val="20"/>
                <w:szCs w:val="20"/>
              </w:rPr>
            </w:pPr>
            <w:r w:rsidRPr="00F11AE8">
              <w:rPr>
                <w:rFonts w:ascii="標楷體" w:eastAsia="標楷體" w:hAnsi="標楷體" w:cs="新細明體" w:hint="eastAsia"/>
                <w:kern w:val="0"/>
                <w:sz w:val="20"/>
                <w:szCs w:val="20"/>
              </w:rPr>
              <w:t>3.學生上台分享自我族群的特殊慶典或是文化</w:t>
            </w:r>
          </w:p>
          <w:p w:rsidR="00B370B6" w:rsidRPr="00F11AE8" w:rsidRDefault="00B370B6" w:rsidP="00625C0A">
            <w:pPr>
              <w:widowControl/>
              <w:spacing w:before="240"/>
              <w:jc w:val="both"/>
              <w:rPr>
                <w:rFonts w:ascii="標楷體" w:eastAsia="標楷體" w:hAnsi="標楷體"/>
                <w:sz w:val="20"/>
                <w:szCs w:val="20"/>
              </w:rPr>
            </w:pPr>
            <w:r w:rsidRPr="00F11AE8">
              <w:rPr>
                <w:rFonts w:ascii="標楷體" w:eastAsia="標楷體" w:hAnsi="標楷體" w:hint="eastAsia"/>
                <w:sz w:val="20"/>
                <w:szCs w:val="20"/>
              </w:rPr>
              <w:t>第3</w:t>
            </w:r>
            <w:proofErr w:type="gramStart"/>
            <w:r w:rsidRPr="00F11AE8">
              <w:rPr>
                <w:rFonts w:ascii="標楷體" w:eastAsia="標楷體" w:hAnsi="標楷體" w:hint="eastAsia"/>
                <w:sz w:val="20"/>
                <w:szCs w:val="20"/>
              </w:rPr>
              <w:t>週</w:t>
            </w:r>
            <w:proofErr w:type="gramEnd"/>
            <w:r w:rsidRPr="00F11AE8">
              <w:rPr>
                <w:rFonts w:ascii="標楷體" w:eastAsia="標楷體" w:hAnsi="標楷體" w:hint="eastAsia"/>
                <w:sz w:val="20"/>
                <w:szCs w:val="20"/>
              </w:rPr>
              <w:t>：</w:t>
            </w:r>
          </w:p>
          <w:p w:rsidR="00B370B6" w:rsidRPr="00F11AE8" w:rsidRDefault="00B370B6" w:rsidP="00625C0A">
            <w:pPr>
              <w:snapToGrid w:val="0"/>
              <w:rPr>
                <w:rFonts w:ascii="標楷體" w:eastAsia="標楷體" w:hAnsi="標楷體" w:cs="新細明體"/>
                <w:kern w:val="0"/>
                <w:sz w:val="20"/>
                <w:szCs w:val="20"/>
              </w:rPr>
            </w:pPr>
            <w:r w:rsidRPr="00F11AE8">
              <w:rPr>
                <w:rFonts w:ascii="標楷體" w:eastAsia="標楷體" w:hAnsi="標楷體" w:cs="新細明體" w:hint="eastAsia"/>
                <w:kern w:val="0"/>
                <w:sz w:val="20"/>
                <w:szCs w:val="20"/>
              </w:rPr>
              <w:t>學習任務：</w:t>
            </w:r>
            <w:r w:rsidRPr="00F11AE8">
              <w:rPr>
                <w:rFonts w:ascii="標楷體" w:eastAsia="標楷體" w:hAnsi="標楷體" w:hint="eastAsia"/>
                <w:sz w:val="20"/>
                <w:szCs w:val="20"/>
              </w:rPr>
              <w:t>認識原住民基本法、亞泥案介紹</w:t>
            </w:r>
          </w:p>
          <w:p w:rsidR="00B370B6" w:rsidRPr="007A3824" w:rsidRDefault="007A3824" w:rsidP="007A3824">
            <w:pPr>
              <w:widowControl/>
              <w:snapToGrid w:val="0"/>
              <w:spacing w:line="360" w:lineRule="exact"/>
              <w:ind w:right="57"/>
              <w:jc w:val="both"/>
              <w:rPr>
                <w:rFonts w:ascii="標楷體" w:eastAsia="標楷體" w:hAnsi="標楷體"/>
                <w:spacing w:val="-4"/>
                <w:sz w:val="20"/>
                <w:szCs w:val="20"/>
              </w:rPr>
            </w:pPr>
            <w:r>
              <w:rPr>
                <w:rFonts w:ascii="標楷體" w:eastAsia="標楷體" w:hAnsi="標楷體" w:cs="標楷體" w:hint="eastAsia"/>
                <w:sz w:val="20"/>
                <w:szCs w:val="20"/>
              </w:rPr>
              <w:t>1.</w:t>
            </w:r>
            <w:r w:rsidR="00B370B6" w:rsidRPr="007A3824">
              <w:rPr>
                <w:rFonts w:ascii="標楷體" w:eastAsia="標楷體" w:hAnsi="標楷體" w:cs="標楷體" w:hint="eastAsia"/>
                <w:sz w:val="20"/>
                <w:szCs w:val="20"/>
              </w:rPr>
              <w:t>看法規〈原住民基本法〉</w:t>
            </w:r>
          </w:p>
          <w:p w:rsidR="00B370B6" w:rsidRPr="007A3824" w:rsidRDefault="007A3824" w:rsidP="007A3824">
            <w:pPr>
              <w:rPr>
                <w:rFonts w:ascii="標楷體" w:eastAsia="標楷體" w:hAnsi="標楷體" w:cs="新細明體"/>
                <w:kern w:val="0"/>
                <w:sz w:val="20"/>
                <w:szCs w:val="20"/>
              </w:rPr>
            </w:pPr>
            <w:r>
              <w:rPr>
                <w:rFonts w:ascii="標楷體" w:eastAsia="標楷體" w:hAnsi="標楷體" w:cs="新細明體" w:hint="eastAsia"/>
                <w:kern w:val="0"/>
                <w:sz w:val="20"/>
                <w:szCs w:val="20"/>
              </w:rPr>
              <w:t>2.</w:t>
            </w:r>
            <w:r w:rsidR="00B370B6" w:rsidRPr="007A3824">
              <w:rPr>
                <w:rFonts w:ascii="標楷體" w:eastAsia="標楷體" w:hAnsi="標楷體" w:cs="新細明體" w:hint="eastAsia"/>
                <w:kern w:val="0"/>
                <w:sz w:val="20"/>
                <w:szCs w:val="20"/>
              </w:rPr>
              <w:t>看亞泥案相關影片：《我們的島第901集太魯閣之怒》、《東森新聞-炸山取礦 直擊亞泥礦山》</w:t>
            </w:r>
            <w:r w:rsidR="00B370B6" w:rsidRPr="007A3824">
              <w:rPr>
                <w:rFonts w:ascii="標楷體" w:eastAsia="標楷體" w:hAnsi="標楷體" w:hint="eastAsia"/>
                <w:sz w:val="20"/>
                <w:szCs w:val="20"/>
              </w:rPr>
              <w:t>觀看</w:t>
            </w:r>
            <w:r w:rsidR="00B370B6" w:rsidRPr="007A3824">
              <w:rPr>
                <w:rFonts w:ascii="標楷體" w:eastAsia="標楷體" w:hAnsi="標楷體" w:cs="新細明體" w:hint="eastAsia"/>
                <w:kern w:val="0"/>
                <w:sz w:val="20"/>
                <w:szCs w:val="20"/>
              </w:rPr>
              <w:t>等影片介紹或預告</w:t>
            </w:r>
          </w:p>
          <w:p w:rsidR="00B370B6" w:rsidRPr="007A3824" w:rsidRDefault="007A3824" w:rsidP="007A3824">
            <w:pPr>
              <w:widowControl/>
              <w:snapToGrid w:val="0"/>
              <w:spacing w:line="360" w:lineRule="exact"/>
              <w:ind w:right="57"/>
              <w:jc w:val="both"/>
              <w:rPr>
                <w:rFonts w:ascii="標楷體" w:eastAsia="標楷體" w:hAnsi="標楷體"/>
                <w:spacing w:val="-4"/>
                <w:sz w:val="20"/>
                <w:szCs w:val="20"/>
              </w:rPr>
            </w:pPr>
            <w:r>
              <w:rPr>
                <w:rFonts w:ascii="標楷體" w:eastAsia="標楷體" w:hAnsi="標楷體" w:hint="eastAsia"/>
                <w:spacing w:val="-4"/>
                <w:sz w:val="20"/>
                <w:szCs w:val="20"/>
              </w:rPr>
              <w:t>3.</w:t>
            </w:r>
            <w:r w:rsidR="00B370B6" w:rsidRPr="007A3824">
              <w:rPr>
                <w:rFonts w:ascii="標楷體" w:eastAsia="標楷體" w:hAnsi="標楷體" w:hint="eastAsia"/>
                <w:spacing w:val="-4"/>
                <w:sz w:val="20"/>
                <w:szCs w:val="20"/>
              </w:rPr>
              <w:t>討論影片中</w:t>
            </w:r>
            <w:r w:rsidR="00B370B6" w:rsidRPr="007A3824">
              <w:rPr>
                <w:rFonts w:ascii="標楷體" w:eastAsia="標楷體" w:hAnsi="標楷體" w:cs="新細明體" w:hint="eastAsia"/>
                <w:kern w:val="0"/>
                <w:sz w:val="20"/>
                <w:szCs w:val="20"/>
              </w:rPr>
              <w:t>有何議題：原住民土地權益、自然資源權的爭取</w:t>
            </w:r>
            <w:r w:rsidR="00B370B6" w:rsidRPr="007A3824">
              <w:rPr>
                <w:rFonts w:ascii="標楷體" w:eastAsia="標楷體" w:hAnsi="標楷體" w:cs="新細明體"/>
                <w:kern w:val="0"/>
                <w:sz w:val="20"/>
                <w:szCs w:val="20"/>
              </w:rPr>
              <w:t>…</w:t>
            </w:r>
            <w:proofErr w:type="gramStart"/>
            <w:r w:rsidR="00B370B6" w:rsidRPr="007A3824">
              <w:rPr>
                <w:rFonts w:ascii="標楷體" w:eastAsia="標楷體" w:hAnsi="標楷體" w:cs="新細明體"/>
                <w:kern w:val="0"/>
                <w:sz w:val="20"/>
                <w:szCs w:val="20"/>
              </w:rPr>
              <w:t>…</w:t>
            </w:r>
            <w:proofErr w:type="gramEnd"/>
          </w:p>
          <w:p w:rsidR="00B370B6" w:rsidRPr="007A3824" w:rsidRDefault="007A3824" w:rsidP="007A3824">
            <w:pPr>
              <w:widowControl/>
              <w:snapToGrid w:val="0"/>
              <w:spacing w:line="360" w:lineRule="exact"/>
              <w:ind w:right="57"/>
              <w:jc w:val="both"/>
              <w:rPr>
                <w:rFonts w:ascii="標楷體" w:eastAsia="標楷體" w:hAnsi="標楷體"/>
                <w:spacing w:val="-4"/>
                <w:sz w:val="20"/>
                <w:szCs w:val="20"/>
              </w:rPr>
            </w:pPr>
            <w:r>
              <w:rPr>
                <w:rFonts w:ascii="標楷體" w:eastAsia="標楷體" w:hAnsi="標楷體" w:cs="新細明體" w:hint="eastAsia"/>
                <w:kern w:val="0"/>
                <w:sz w:val="20"/>
                <w:szCs w:val="20"/>
              </w:rPr>
              <w:t>4.</w:t>
            </w:r>
            <w:r w:rsidR="00B370B6" w:rsidRPr="007A3824">
              <w:rPr>
                <w:rFonts w:ascii="標楷體" w:eastAsia="標楷體" w:hAnsi="標楷體" w:cs="新細明體" w:hint="eastAsia"/>
                <w:kern w:val="0"/>
                <w:sz w:val="20"/>
                <w:szCs w:val="20"/>
              </w:rPr>
              <w:t>學生上台分享 (影片觀後心得)</w:t>
            </w:r>
          </w:p>
          <w:p w:rsidR="00B370B6" w:rsidRPr="00F11AE8" w:rsidRDefault="00B370B6" w:rsidP="00625C0A">
            <w:pPr>
              <w:widowControl/>
              <w:spacing w:before="240"/>
              <w:rPr>
                <w:rFonts w:ascii="標楷體" w:eastAsia="標楷體" w:hAnsi="標楷體"/>
                <w:sz w:val="20"/>
                <w:szCs w:val="20"/>
              </w:rPr>
            </w:pPr>
            <w:r w:rsidRPr="00F11AE8">
              <w:rPr>
                <w:rFonts w:ascii="標楷體" w:eastAsia="標楷體" w:hAnsi="標楷體" w:hint="eastAsia"/>
                <w:sz w:val="20"/>
                <w:szCs w:val="20"/>
              </w:rPr>
              <w:t>第4</w:t>
            </w:r>
            <w:proofErr w:type="gramStart"/>
            <w:r w:rsidRPr="00F11AE8">
              <w:rPr>
                <w:rFonts w:ascii="標楷體" w:eastAsia="標楷體" w:hAnsi="標楷體" w:hint="eastAsia"/>
                <w:sz w:val="20"/>
                <w:szCs w:val="20"/>
              </w:rPr>
              <w:t>週</w:t>
            </w:r>
            <w:proofErr w:type="gramEnd"/>
            <w:r w:rsidRPr="00F11AE8">
              <w:rPr>
                <w:rFonts w:ascii="標楷體" w:eastAsia="標楷體" w:hAnsi="標楷體" w:hint="eastAsia"/>
                <w:sz w:val="20"/>
                <w:szCs w:val="20"/>
              </w:rPr>
              <w:t>：</w:t>
            </w:r>
          </w:p>
          <w:p w:rsidR="00B370B6" w:rsidRPr="00F11AE8" w:rsidRDefault="00B370B6" w:rsidP="00625C0A">
            <w:pPr>
              <w:widowControl/>
              <w:rPr>
                <w:rFonts w:ascii="標楷體" w:eastAsia="標楷體" w:hAnsi="標楷體"/>
                <w:sz w:val="20"/>
                <w:szCs w:val="20"/>
              </w:rPr>
            </w:pPr>
            <w:r w:rsidRPr="00F11AE8">
              <w:rPr>
                <w:rFonts w:ascii="標楷體" w:eastAsia="標楷體" w:hAnsi="標楷體" w:hint="eastAsia"/>
                <w:sz w:val="20"/>
                <w:szCs w:val="20"/>
              </w:rPr>
              <w:t>學習任務：了解亞泥案原住民現今處境</w:t>
            </w:r>
          </w:p>
          <w:p w:rsidR="00B370B6" w:rsidRPr="00F11AE8" w:rsidRDefault="00B370B6" w:rsidP="00625C0A">
            <w:pPr>
              <w:widowControl/>
              <w:rPr>
                <w:rFonts w:ascii="標楷體" w:eastAsia="標楷體" w:hAnsi="標楷體" w:cs="新細明體"/>
                <w:kern w:val="0"/>
                <w:sz w:val="20"/>
                <w:szCs w:val="20"/>
              </w:rPr>
            </w:pPr>
            <w:r w:rsidRPr="00F11AE8">
              <w:rPr>
                <w:rFonts w:ascii="標楷體" w:eastAsia="標楷體" w:hAnsi="標楷體" w:cs="新細明體" w:hint="eastAsia"/>
                <w:kern w:val="0"/>
                <w:sz w:val="20"/>
                <w:szCs w:val="20"/>
              </w:rPr>
              <w:t>1.討論花蓮亞泥案有何論點</w:t>
            </w:r>
          </w:p>
          <w:p w:rsidR="00B370B6" w:rsidRPr="00F11AE8" w:rsidRDefault="00B370B6" w:rsidP="00625C0A">
            <w:pPr>
              <w:widowControl/>
              <w:rPr>
                <w:rFonts w:ascii="標楷體" w:eastAsia="標楷體" w:hAnsi="標楷體" w:cs="新細明體"/>
                <w:kern w:val="0"/>
                <w:sz w:val="20"/>
                <w:szCs w:val="20"/>
              </w:rPr>
            </w:pPr>
            <w:r w:rsidRPr="00F11AE8">
              <w:rPr>
                <w:rFonts w:ascii="標楷體" w:eastAsia="標楷體" w:hAnsi="標楷體" w:cs="新細明體" w:hint="eastAsia"/>
                <w:kern w:val="0"/>
                <w:sz w:val="20"/>
                <w:szCs w:val="20"/>
              </w:rPr>
              <w:t>2.教師以花蓮亞泥案帶領學生進行</w:t>
            </w:r>
            <w:proofErr w:type="spellStart"/>
            <w:r w:rsidRPr="00F11AE8">
              <w:rPr>
                <w:rFonts w:ascii="標楷體" w:eastAsia="標楷體" w:hAnsi="標楷體" w:cs="新細明體" w:hint="eastAsia"/>
                <w:kern w:val="0"/>
                <w:sz w:val="20"/>
                <w:szCs w:val="20"/>
              </w:rPr>
              <w:t>swot</w:t>
            </w:r>
            <w:proofErr w:type="spellEnd"/>
            <w:r w:rsidRPr="00F11AE8">
              <w:rPr>
                <w:rFonts w:ascii="標楷體" w:eastAsia="標楷體" w:hAnsi="標楷體" w:cs="新細明體" w:hint="eastAsia"/>
                <w:kern w:val="0"/>
                <w:sz w:val="20"/>
                <w:szCs w:val="20"/>
              </w:rPr>
              <w:t>分析</w:t>
            </w:r>
          </w:p>
          <w:p w:rsidR="007A3824" w:rsidRPr="000A5838" w:rsidRDefault="00B370B6" w:rsidP="000A5838">
            <w:pPr>
              <w:widowControl/>
              <w:rPr>
                <w:rFonts w:ascii="標楷體" w:eastAsia="標楷體" w:hAnsi="標楷體" w:cs="新細明體"/>
                <w:kern w:val="0"/>
                <w:sz w:val="20"/>
                <w:szCs w:val="20"/>
              </w:rPr>
            </w:pPr>
            <w:r w:rsidRPr="00F11AE8">
              <w:rPr>
                <w:rFonts w:ascii="標楷體" w:eastAsia="標楷體" w:hAnsi="標楷體" w:cs="新細明體" w:hint="eastAsia"/>
                <w:kern w:val="0"/>
                <w:sz w:val="20"/>
                <w:szCs w:val="20"/>
              </w:rPr>
              <w:t>3.說明</w:t>
            </w:r>
            <w:proofErr w:type="gramStart"/>
            <w:r w:rsidRPr="00F11AE8">
              <w:rPr>
                <w:rFonts w:ascii="標楷體" w:eastAsia="標楷體" w:hAnsi="標楷體" w:cs="新細明體" w:hint="eastAsia"/>
                <w:kern w:val="0"/>
                <w:sz w:val="20"/>
                <w:szCs w:val="20"/>
              </w:rPr>
              <w:t>原民小手冊</w:t>
            </w:r>
            <w:proofErr w:type="gramEnd"/>
            <w:r w:rsidRPr="00F11AE8">
              <w:rPr>
                <w:rFonts w:ascii="標楷體" w:eastAsia="標楷體" w:hAnsi="標楷體" w:cs="新細明體" w:hint="eastAsia"/>
                <w:kern w:val="0"/>
                <w:sz w:val="20"/>
                <w:szCs w:val="20"/>
              </w:rPr>
              <w:t>製作要點，格式要求</w:t>
            </w:r>
          </w:p>
          <w:p w:rsidR="000A5838" w:rsidRDefault="00B370B6" w:rsidP="000A5838">
            <w:pPr>
              <w:widowControl/>
              <w:spacing w:before="240" w:line="300" w:lineRule="exact"/>
              <w:rPr>
                <w:rFonts w:ascii="標楷體" w:eastAsia="標楷體" w:hAnsi="標楷體" w:cs="新細明體"/>
                <w:kern w:val="0"/>
                <w:sz w:val="20"/>
                <w:szCs w:val="20"/>
              </w:rPr>
            </w:pPr>
            <w:r w:rsidRPr="00F11AE8">
              <w:rPr>
                <w:rFonts w:ascii="標楷體" w:eastAsia="標楷體" w:hAnsi="標楷體" w:hint="eastAsia"/>
                <w:sz w:val="20"/>
                <w:szCs w:val="20"/>
              </w:rPr>
              <w:t>第5</w:t>
            </w:r>
            <w:proofErr w:type="gramStart"/>
            <w:r w:rsidRPr="00F11AE8">
              <w:rPr>
                <w:rFonts w:ascii="標楷體" w:eastAsia="標楷體" w:hAnsi="標楷體" w:hint="eastAsia"/>
                <w:sz w:val="20"/>
                <w:szCs w:val="20"/>
              </w:rPr>
              <w:t>週</w:t>
            </w:r>
            <w:proofErr w:type="gramEnd"/>
            <w:r w:rsidRPr="00F11AE8">
              <w:rPr>
                <w:rFonts w:ascii="標楷體" w:eastAsia="標楷體" w:hAnsi="標楷體" w:hint="eastAsia"/>
                <w:sz w:val="20"/>
                <w:szCs w:val="20"/>
              </w:rPr>
              <w:t>：</w:t>
            </w:r>
          </w:p>
          <w:p w:rsidR="00B370B6" w:rsidRPr="00F11AE8" w:rsidRDefault="00B370B6" w:rsidP="000A5838">
            <w:pPr>
              <w:widowControl/>
              <w:spacing w:before="240" w:line="300" w:lineRule="exact"/>
              <w:rPr>
                <w:rFonts w:ascii="標楷體" w:eastAsia="標楷體" w:hAnsi="標楷體" w:cs="新細明體"/>
                <w:kern w:val="0"/>
                <w:sz w:val="20"/>
                <w:szCs w:val="20"/>
              </w:rPr>
            </w:pPr>
            <w:r w:rsidRPr="00F11AE8">
              <w:rPr>
                <w:rFonts w:ascii="標楷體" w:eastAsia="標楷體" w:hAnsi="標楷體" w:cs="新細明體" w:hint="eastAsia"/>
                <w:kern w:val="0"/>
                <w:sz w:val="20"/>
                <w:szCs w:val="20"/>
              </w:rPr>
              <w:t xml:space="preserve">學習任務：分析並製作自我族群手冊 </w:t>
            </w:r>
          </w:p>
          <w:p w:rsidR="00B370B6" w:rsidRPr="007A3824" w:rsidRDefault="007A3824" w:rsidP="000A5838">
            <w:pPr>
              <w:widowControl/>
              <w:snapToGrid w:val="0"/>
              <w:spacing w:line="340" w:lineRule="exact"/>
              <w:ind w:right="57"/>
              <w:rPr>
                <w:rFonts w:ascii="標楷體" w:eastAsia="標楷體" w:hAnsi="標楷體"/>
                <w:spacing w:val="-4"/>
                <w:sz w:val="20"/>
                <w:szCs w:val="20"/>
              </w:rPr>
            </w:pPr>
            <w:r>
              <w:rPr>
                <w:rFonts w:ascii="標楷體" w:eastAsia="標楷體" w:hAnsi="標楷體" w:cs="新細明體" w:hint="eastAsia"/>
                <w:kern w:val="0"/>
                <w:sz w:val="20"/>
                <w:szCs w:val="20"/>
              </w:rPr>
              <w:t>1.</w:t>
            </w:r>
            <w:r w:rsidR="00B370B6" w:rsidRPr="007A3824">
              <w:rPr>
                <w:rFonts w:ascii="標楷體" w:eastAsia="標楷體" w:hAnsi="標楷體" w:cs="新細明體" w:hint="eastAsia"/>
                <w:kern w:val="0"/>
                <w:sz w:val="20"/>
                <w:szCs w:val="20"/>
              </w:rPr>
              <w:t>學生各自製作</w:t>
            </w:r>
          </w:p>
          <w:p w:rsidR="00B370B6" w:rsidRPr="007A3824" w:rsidRDefault="007A3824" w:rsidP="007A3824">
            <w:pPr>
              <w:widowControl/>
              <w:snapToGrid w:val="0"/>
              <w:spacing w:line="360" w:lineRule="exact"/>
              <w:ind w:right="57"/>
              <w:rPr>
                <w:rFonts w:ascii="標楷體" w:eastAsia="標楷體" w:hAnsi="標楷體"/>
                <w:spacing w:val="-4"/>
                <w:sz w:val="20"/>
                <w:szCs w:val="20"/>
              </w:rPr>
            </w:pPr>
            <w:r>
              <w:rPr>
                <w:rFonts w:ascii="標楷體" w:eastAsia="標楷體" w:hAnsi="標楷體" w:cs="新細明體" w:hint="eastAsia"/>
                <w:kern w:val="0"/>
                <w:sz w:val="20"/>
                <w:szCs w:val="20"/>
              </w:rPr>
              <w:t>2.</w:t>
            </w:r>
            <w:r w:rsidR="00B370B6" w:rsidRPr="007A3824">
              <w:rPr>
                <w:rFonts w:ascii="標楷體" w:eastAsia="標楷體" w:hAnsi="標楷體" w:cs="新細明體" w:hint="eastAsia"/>
                <w:kern w:val="0"/>
                <w:sz w:val="20"/>
                <w:szCs w:val="20"/>
              </w:rPr>
              <w:t>回饋</w:t>
            </w:r>
          </w:p>
        </w:tc>
        <w:tc>
          <w:tcPr>
            <w:tcW w:w="709" w:type="dxa"/>
            <w:gridSpan w:val="2"/>
            <w:tcBorders>
              <w:top w:val="single" w:sz="6" w:space="0" w:color="000000" w:themeColor="text1"/>
              <w:left w:val="single" w:sz="6" w:space="0" w:color="auto"/>
              <w:bottom w:val="single" w:sz="18" w:space="0" w:color="auto"/>
              <w:right w:val="single" w:sz="6" w:space="0" w:color="auto"/>
            </w:tcBorders>
          </w:tcPr>
          <w:p w:rsidR="00B15DE3" w:rsidRDefault="00B15DE3" w:rsidP="00625C0A">
            <w:pPr>
              <w:snapToGrid w:val="0"/>
              <w:spacing w:line="360" w:lineRule="exact"/>
              <w:jc w:val="center"/>
              <w:rPr>
                <w:rFonts w:ascii="標楷體" w:eastAsia="標楷體" w:hAnsi="標楷體" w:cs="標楷體"/>
                <w:sz w:val="20"/>
                <w:szCs w:val="20"/>
              </w:rPr>
            </w:pPr>
          </w:p>
          <w:p w:rsidR="00B15DE3" w:rsidRDefault="00B15DE3" w:rsidP="00625C0A">
            <w:pPr>
              <w:snapToGrid w:val="0"/>
              <w:spacing w:line="360" w:lineRule="exact"/>
              <w:jc w:val="center"/>
              <w:rPr>
                <w:rFonts w:ascii="標楷體" w:eastAsia="標楷體" w:hAnsi="標楷體" w:cs="標楷體"/>
                <w:sz w:val="20"/>
                <w:szCs w:val="20"/>
              </w:rPr>
            </w:pPr>
          </w:p>
          <w:p w:rsidR="00B370B6" w:rsidRPr="00F11AE8" w:rsidRDefault="00B370B6" w:rsidP="00625C0A">
            <w:pPr>
              <w:snapToGrid w:val="0"/>
              <w:spacing w:line="360" w:lineRule="exact"/>
              <w:jc w:val="center"/>
              <w:rPr>
                <w:rFonts w:ascii="標楷體" w:eastAsia="標楷體" w:hAnsi="標楷體" w:cs="標楷體"/>
                <w:sz w:val="20"/>
                <w:szCs w:val="20"/>
              </w:rPr>
            </w:pPr>
            <w:r w:rsidRPr="00F11AE8">
              <w:rPr>
                <w:rFonts w:ascii="標楷體" w:eastAsia="標楷體" w:hAnsi="標楷體" w:cs="標楷體" w:hint="eastAsia"/>
                <w:sz w:val="20"/>
                <w:szCs w:val="20"/>
              </w:rPr>
              <w:t>15分鐘</w:t>
            </w:r>
          </w:p>
          <w:p w:rsidR="00B370B6" w:rsidRPr="00F11AE8" w:rsidRDefault="00B370B6" w:rsidP="00625C0A">
            <w:pPr>
              <w:snapToGrid w:val="0"/>
              <w:spacing w:line="360" w:lineRule="exact"/>
              <w:jc w:val="center"/>
              <w:rPr>
                <w:rFonts w:ascii="標楷體" w:eastAsia="標楷體" w:hAnsi="標楷體" w:cs="標楷體"/>
                <w:sz w:val="20"/>
                <w:szCs w:val="20"/>
              </w:rPr>
            </w:pPr>
            <w:r w:rsidRPr="00F11AE8">
              <w:rPr>
                <w:rFonts w:ascii="標楷體" w:eastAsia="標楷體" w:hAnsi="標楷體" w:cs="標楷體" w:hint="eastAsia"/>
                <w:sz w:val="20"/>
                <w:szCs w:val="20"/>
              </w:rPr>
              <w:t>15分鐘</w:t>
            </w:r>
          </w:p>
          <w:p w:rsidR="00B370B6" w:rsidRPr="00F11AE8" w:rsidRDefault="00B370B6" w:rsidP="00625C0A">
            <w:pPr>
              <w:snapToGrid w:val="0"/>
              <w:spacing w:line="360" w:lineRule="exact"/>
              <w:jc w:val="center"/>
              <w:rPr>
                <w:rFonts w:ascii="標楷體" w:eastAsia="標楷體" w:hAnsi="標楷體" w:cs="標楷體"/>
                <w:sz w:val="20"/>
                <w:szCs w:val="20"/>
              </w:rPr>
            </w:pPr>
            <w:r w:rsidRPr="00F11AE8">
              <w:rPr>
                <w:rFonts w:ascii="標楷體" w:eastAsia="標楷體" w:hAnsi="標楷體" w:cs="標楷體" w:hint="eastAsia"/>
                <w:sz w:val="20"/>
                <w:szCs w:val="20"/>
              </w:rPr>
              <w:t>20分鐘</w:t>
            </w:r>
          </w:p>
          <w:p w:rsidR="00B370B6" w:rsidRPr="00F11AE8" w:rsidRDefault="00B370B6" w:rsidP="00625C0A">
            <w:pPr>
              <w:snapToGrid w:val="0"/>
              <w:spacing w:line="360" w:lineRule="exact"/>
              <w:jc w:val="center"/>
              <w:rPr>
                <w:rFonts w:ascii="標楷體" w:eastAsia="標楷體" w:hAnsi="標楷體" w:cs="標楷體"/>
                <w:sz w:val="20"/>
                <w:szCs w:val="20"/>
              </w:rPr>
            </w:pPr>
          </w:p>
          <w:p w:rsidR="00B370B6" w:rsidRPr="00F11AE8" w:rsidRDefault="00B370B6" w:rsidP="007A3824">
            <w:pPr>
              <w:snapToGrid w:val="0"/>
              <w:spacing w:line="360" w:lineRule="exact"/>
              <w:rPr>
                <w:rFonts w:ascii="標楷體" w:eastAsia="標楷體" w:hAnsi="標楷體" w:cs="標楷體"/>
                <w:sz w:val="20"/>
                <w:szCs w:val="20"/>
              </w:rPr>
            </w:pPr>
          </w:p>
          <w:p w:rsidR="00B370B6" w:rsidRPr="00F11AE8" w:rsidRDefault="00B370B6" w:rsidP="00B15DE3">
            <w:pPr>
              <w:snapToGrid w:val="0"/>
              <w:spacing w:line="360" w:lineRule="exact"/>
              <w:rPr>
                <w:rFonts w:ascii="標楷體" w:eastAsia="標楷體" w:hAnsi="標楷體" w:cs="標楷體"/>
                <w:sz w:val="20"/>
                <w:szCs w:val="20"/>
              </w:rPr>
            </w:pPr>
            <w:r w:rsidRPr="00F11AE8">
              <w:rPr>
                <w:rFonts w:ascii="標楷體" w:eastAsia="標楷體" w:hAnsi="標楷體" w:cs="標楷體" w:hint="eastAsia"/>
                <w:sz w:val="20"/>
                <w:szCs w:val="20"/>
              </w:rPr>
              <w:t>10分鐘</w:t>
            </w:r>
          </w:p>
          <w:p w:rsidR="00B370B6" w:rsidRPr="00F11AE8" w:rsidRDefault="00B370B6" w:rsidP="00625C0A">
            <w:pPr>
              <w:snapToGrid w:val="0"/>
              <w:spacing w:line="360" w:lineRule="exact"/>
              <w:jc w:val="center"/>
              <w:rPr>
                <w:rFonts w:ascii="標楷體" w:eastAsia="標楷體" w:hAnsi="標楷體" w:cs="標楷體"/>
                <w:sz w:val="20"/>
                <w:szCs w:val="20"/>
              </w:rPr>
            </w:pPr>
          </w:p>
          <w:p w:rsidR="00B370B6" w:rsidRPr="00F11AE8" w:rsidRDefault="00B370B6" w:rsidP="00625C0A">
            <w:pPr>
              <w:snapToGrid w:val="0"/>
              <w:spacing w:line="360" w:lineRule="exact"/>
              <w:rPr>
                <w:rFonts w:ascii="標楷體" w:eastAsia="標楷體" w:hAnsi="標楷體" w:cs="標楷體"/>
                <w:sz w:val="20"/>
                <w:szCs w:val="20"/>
              </w:rPr>
            </w:pPr>
            <w:r w:rsidRPr="00F11AE8">
              <w:rPr>
                <w:rFonts w:ascii="標楷體" w:eastAsia="標楷體" w:hAnsi="標楷體" w:cs="標楷體" w:hint="eastAsia"/>
                <w:sz w:val="20"/>
                <w:szCs w:val="20"/>
              </w:rPr>
              <w:t>25分鐘</w:t>
            </w:r>
          </w:p>
          <w:p w:rsidR="00B370B6" w:rsidRPr="00F11AE8" w:rsidRDefault="00B370B6" w:rsidP="00625C0A">
            <w:pPr>
              <w:snapToGrid w:val="0"/>
              <w:spacing w:line="360" w:lineRule="exact"/>
              <w:jc w:val="center"/>
              <w:rPr>
                <w:rFonts w:ascii="標楷體" w:eastAsia="標楷體" w:hAnsi="標楷體" w:cs="標楷體"/>
                <w:sz w:val="20"/>
                <w:szCs w:val="20"/>
              </w:rPr>
            </w:pPr>
          </w:p>
          <w:p w:rsidR="00B370B6" w:rsidRPr="00F11AE8" w:rsidRDefault="00B370B6" w:rsidP="00625C0A">
            <w:pPr>
              <w:snapToGrid w:val="0"/>
              <w:spacing w:line="360" w:lineRule="exact"/>
              <w:jc w:val="center"/>
              <w:rPr>
                <w:rFonts w:ascii="標楷體" w:eastAsia="標楷體" w:hAnsi="標楷體" w:cs="標楷體"/>
                <w:sz w:val="20"/>
                <w:szCs w:val="20"/>
              </w:rPr>
            </w:pPr>
            <w:r w:rsidRPr="00F11AE8">
              <w:rPr>
                <w:rFonts w:ascii="標楷體" w:eastAsia="標楷體" w:hAnsi="標楷體" w:cs="標楷體" w:hint="eastAsia"/>
                <w:sz w:val="20"/>
                <w:szCs w:val="20"/>
              </w:rPr>
              <w:t>10分鐘</w:t>
            </w:r>
          </w:p>
          <w:p w:rsidR="00B370B6" w:rsidRPr="00F11AE8" w:rsidRDefault="00B370B6" w:rsidP="00625C0A">
            <w:pPr>
              <w:snapToGrid w:val="0"/>
              <w:spacing w:line="360" w:lineRule="exact"/>
              <w:jc w:val="center"/>
              <w:rPr>
                <w:rFonts w:ascii="標楷體" w:eastAsia="標楷體" w:hAnsi="標楷體" w:cs="標楷體"/>
                <w:sz w:val="20"/>
                <w:szCs w:val="20"/>
              </w:rPr>
            </w:pPr>
          </w:p>
          <w:p w:rsidR="00B370B6" w:rsidRPr="00F11AE8" w:rsidRDefault="00B370B6" w:rsidP="00B370B6">
            <w:pPr>
              <w:snapToGrid w:val="0"/>
              <w:spacing w:line="360" w:lineRule="exact"/>
              <w:rPr>
                <w:rFonts w:ascii="標楷體" w:eastAsia="標楷體" w:hAnsi="標楷體" w:cs="標楷體"/>
                <w:sz w:val="20"/>
                <w:szCs w:val="20"/>
              </w:rPr>
            </w:pPr>
          </w:p>
          <w:p w:rsidR="00B370B6" w:rsidRPr="00F11AE8" w:rsidRDefault="00B370B6" w:rsidP="00625C0A">
            <w:pPr>
              <w:snapToGrid w:val="0"/>
              <w:spacing w:line="360" w:lineRule="exact"/>
              <w:rPr>
                <w:rFonts w:ascii="標楷體" w:eastAsia="標楷體" w:hAnsi="標楷體" w:cs="標楷體"/>
                <w:sz w:val="20"/>
                <w:szCs w:val="20"/>
              </w:rPr>
            </w:pPr>
            <w:r w:rsidRPr="00F11AE8">
              <w:rPr>
                <w:rFonts w:ascii="標楷體" w:eastAsia="標楷體" w:hAnsi="標楷體" w:cs="標楷體" w:hint="eastAsia"/>
                <w:sz w:val="20"/>
                <w:szCs w:val="20"/>
              </w:rPr>
              <w:t>20分鐘</w:t>
            </w:r>
          </w:p>
          <w:p w:rsidR="00B370B6" w:rsidRPr="00F11AE8" w:rsidRDefault="00B370B6" w:rsidP="00625C0A">
            <w:pPr>
              <w:snapToGrid w:val="0"/>
              <w:spacing w:line="360" w:lineRule="exact"/>
              <w:jc w:val="center"/>
              <w:rPr>
                <w:rFonts w:ascii="標楷體" w:eastAsia="標楷體" w:hAnsi="標楷體" w:cs="標楷體"/>
                <w:sz w:val="20"/>
                <w:szCs w:val="20"/>
              </w:rPr>
            </w:pPr>
            <w:r w:rsidRPr="00F11AE8">
              <w:rPr>
                <w:rFonts w:ascii="標楷體" w:eastAsia="標楷體" w:hAnsi="標楷體" w:cs="標楷體" w:hint="eastAsia"/>
                <w:sz w:val="20"/>
                <w:szCs w:val="20"/>
              </w:rPr>
              <w:t>20分鐘</w:t>
            </w:r>
          </w:p>
          <w:p w:rsidR="00B370B6" w:rsidRPr="00F11AE8" w:rsidRDefault="00B370B6" w:rsidP="00625C0A">
            <w:pPr>
              <w:snapToGrid w:val="0"/>
              <w:spacing w:line="360" w:lineRule="exact"/>
              <w:jc w:val="center"/>
              <w:rPr>
                <w:rFonts w:ascii="標楷體" w:eastAsia="標楷體" w:hAnsi="標楷體" w:cs="標楷體"/>
                <w:sz w:val="20"/>
                <w:szCs w:val="20"/>
              </w:rPr>
            </w:pPr>
            <w:r w:rsidRPr="00F11AE8">
              <w:rPr>
                <w:rFonts w:ascii="標楷體" w:eastAsia="標楷體" w:hAnsi="標楷體" w:cs="標楷體" w:hint="eastAsia"/>
                <w:sz w:val="20"/>
                <w:szCs w:val="20"/>
              </w:rPr>
              <w:t>10分鐘</w:t>
            </w:r>
          </w:p>
          <w:p w:rsidR="00B370B6" w:rsidRPr="00F11AE8" w:rsidRDefault="00B370B6" w:rsidP="00625C0A">
            <w:pPr>
              <w:snapToGrid w:val="0"/>
              <w:spacing w:line="360" w:lineRule="exact"/>
              <w:jc w:val="center"/>
              <w:rPr>
                <w:rFonts w:ascii="標楷體" w:eastAsia="標楷體" w:hAnsi="標楷體" w:cs="標楷體"/>
                <w:sz w:val="20"/>
                <w:szCs w:val="20"/>
              </w:rPr>
            </w:pPr>
          </w:p>
          <w:p w:rsidR="00B370B6" w:rsidRPr="00F11AE8" w:rsidRDefault="00B370B6" w:rsidP="00625C0A">
            <w:pPr>
              <w:snapToGrid w:val="0"/>
              <w:spacing w:line="360" w:lineRule="exact"/>
              <w:jc w:val="center"/>
              <w:rPr>
                <w:rFonts w:ascii="標楷體" w:eastAsia="標楷體" w:hAnsi="標楷體" w:cs="標楷體"/>
                <w:sz w:val="20"/>
                <w:szCs w:val="20"/>
              </w:rPr>
            </w:pPr>
            <w:r w:rsidRPr="00F11AE8">
              <w:rPr>
                <w:rFonts w:ascii="標楷體" w:eastAsia="標楷體" w:hAnsi="標楷體" w:cs="標楷體" w:hint="eastAsia"/>
                <w:sz w:val="20"/>
                <w:szCs w:val="20"/>
              </w:rPr>
              <w:t>50分鐘</w:t>
            </w:r>
          </w:p>
          <w:p w:rsidR="007A3824" w:rsidRDefault="007A3824" w:rsidP="000A5838">
            <w:pPr>
              <w:snapToGrid w:val="0"/>
              <w:spacing w:line="360" w:lineRule="exact"/>
              <w:rPr>
                <w:rFonts w:ascii="標楷體" w:eastAsia="標楷體" w:hAnsi="標楷體" w:cs="標楷體"/>
                <w:sz w:val="20"/>
                <w:szCs w:val="20"/>
              </w:rPr>
            </w:pPr>
          </w:p>
          <w:p w:rsidR="00B370B6" w:rsidRPr="00F11AE8" w:rsidRDefault="00B370B6" w:rsidP="00625C0A">
            <w:pPr>
              <w:snapToGrid w:val="0"/>
              <w:spacing w:line="360" w:lineRule="exact"/>
              <w:jc w:val="center"/>
              <w:rPr>
                <w:rFonts w:ascii="標楷體" w:eastAsia="標楷體" w:hAnsi="標楷體" w:cs="標楷體"/>
                <w:sz w:val="20"/>
                <w:szCs w:val="20"/>
              </w:rPr>
            </w:pPr>
            <w:r w:rsidRPr="00F11AE8">
              <w:rPr>
                <w:rFonts w:ascii="標楷體" w:eastAsia="標楷體" w:hAnsi="標楷體" w:cs="標楷體" w:hint="eastAsia"/>
                <w:sz w:val="20"/>
                <w:szCs w:val="20"/>
              </w:rPr>
              <w:t>40分鐘</w:t>
            </w:r>
          </w:p>
          <w:p w:rsidR="00B370B6" w:rsidRPr="00F11AE8" w:rsidRDefault="00B370B6" w:rsidP="00625C0A">
            <w:pPr>
              <w:snapToGrid w:val="0"/>
              <w:spacing w:line="360" w:lineRule="exact"/>
              <w:jc w:val="center"/>
              <w:rPr>
                <w:rFonts w:ascii="標楷體" w:eastAsia="標楷體" w:hAnsi="標楷體" w:cs="標楷體"/>
                <w:sz w:val="20"/>
                <w:szCs w:val="20"/>
              </w:rPr>
            </w:pPr>
            <w:r w:rsidRPr="00F11AE8">
              <w:rPr>
                <w:rFonts w:ascii="標楷體" w:eastAsia="標楷體" w:hAnsi="標楷體" w:cs="標楷體" w:hint="eastAsia"/>
                <w:sz w:val="20"/>
                <w:szCs w:val="20"/>
              </w:rPr>
              <w:t>10分鐘</w:t>
            </w:r>
          </w:p>
        </w:tc>
        <w:tc>
          <w:tcPr>
            <w:tcW w:w="2835" w:type="dxa"/>
            <w:tcBorders>
              <w:top w:val="single" w:sz="6" w:space="0" w:color="000000" w:themeColor="text1"/>
              <w:left w:val="single" w:sz="6" w:space="0" w:color="auto"/>
              <w:bottom w:val="single" w:sz="18" w:space="0" w:color="auto"/>
              <w:right w:val="single" w:sz="6" w:space="0" w:color="auto"/>
            </w:tcBorders>
          </w:tcPr>
          <w:p w:rsidR="00B370B6" w:rsidRPr="00F11AE8" w:rsidRDefault="00B370B6" w:rsidP="00B370B6">
            <w:pPr>
              <w:pStyle w:val="a3"/>
              <w:numPr>
                <w:ilvl w:val="0"/>
                <w:numId w:val="38"/>
              </w:numPr>
              <w:snapToGrid w:val="0"/>
              <w:ind w:leftChars="0"/>
              <w:rPr>
                <w:rFonts w:ascii="標楷體" w:eastAsia="標楷體" w:hAnsi="標楷體"/>
                <w:noProof/>
                <w:sz w:val="20"/>
                <w:szCs w:val="20"/>
              </w:rPr>
            </w:pPr>
            <w:r w:rsidRPr="00F11AE8">
              <w:rPr>
                <w:rFonts w:ascii="標楷體" w:eastAsia="標楷體" w:hAnsi="標楷體" w:hint="eastAsia"/>
                <w:noProof/>
                <w:sz w:val="20"/>
                <w:szCs w:val="20"/>
              </w:rPr>
              <w:t>教科書</w:t>
            </w:r>
          </w:p>
          <w:p w:rsidR="00B370B6" w:rsidRPr="00F11AE8" w:rsidRDefault="00B370B6" w:rsidP="00B370B6">
            <w:pPr>
              <w:pStyle w:val="a3"/>
              <w:numPr>
                <w:ilvl w:val="0"/>
                <w:numId w:val="38"/>
              </w:numPr>
              <w:snapToGrid w:val="0"/>
              <w:ind w:leftChars="0"/>
              <w:rPr>
                <w:rFonts w:ascii="標楷體" w:eastAsia="標楷體" w:hAnsi="標楷體" w:cs="新細明體"/>
                <w:kern w:val="0"/>
                <w:sz w:val="20"/>
                <w:szCs w:val="20"/>
              </w:rPr>
            </w:pPr>
            <w:r w:rsidRPr="00F11AE8">
              <w:rPr>
                <w:rFonts w:ascii="標楷體" w:eastAsia="標楷體" w:hAnsi="標楷體" w:cs="新細明體" w:hint="eastAsia"/>
                <w:kern w:val="0"/>
                <w:sz w:val="20"/>
                <w:szCs w:val="20"/>
              </w:rPr>
              <w:t>網路資料</w:t>
            </w:r>
          </w:p>
        </w:tc>
        <w:tc>
          <w:tcPr>
            <w:tcW w:w="1101" w:type="dxa"/>
            <w:gridSpan w:val="2"/>
            <w:tcBorders>
              <w:top w:val="single" w:sz="6" w:space="0" w:color="000000" w:themeColor="text1"/>
              <w:left w:val="single" w:sz="6" w:space="0" w:color="auto"/>
              <w:bottom w:val="single" w:sz="18" w:space="0" w:color="auto"/>
              <w:right w:val="single" w:sz="12" w:space="0" w:color="auto"/>
            </w:tcBorders>
          </w:tcPr>
          <w:p w:rsidR="00B370B6" w:rsidRPr="00F11AE8" w:rsidRDefault="00B370B6" w:rsidP="00625C0A">
            <w:pPr>
              <w:pStyle w:val="TableParagraph"/>
              <w:jc w:val="both"/>
              <w:rPr>
                <w:rFonts w:ascii="標楷體" w:eastAsia="標楷體" w:hAnsi="標楷體" w:cs="標楷體"/>
                <w:sz w:val="20"/>
                <w:szCs w:val="20"/>
                <w:u w:val="single" w:color="A6A6A6"/>
                <w:lang w:eastAsia="zh-TW"/>
              </w:rPr>
            </w:pPr>
          </w:p>
          <w:p w:rsidR="00B370B6" w:rsidRPr="00F11AE8" w:rsidRDefault="00B370B6" w:rsidP="00625C0A">
            <w:pPr>
              <w:pStyle w:val="TableParagraph"/>
              <w:jc w:val="both"/>
              <w:rPr>
                <w:rFonts w:ascii="標楷體" w:eastAsia="標楷體" w:hAnsi="標楷體" w:cs="標楷體"/>
                <w:sz w:val="20"/>
                <w:szCs w:val="20"/>
                <w:u w:val="single" w:color="A6A6A6"/>
                <w:lang w:eastAsia="zh-TW"/>
              </w:rPr>
            </w:pPr>
          </w:p>
          <w:p w:rsidR="00B370B6" w:rsidRPr="00F11AE8" w:rsidRDefault="00B370B6" w:rsidP="00625C0A">
            <w:pPr>
              <w:pStyle w:val="TableParagraph"/>
              <w:jc w:val="both"/>
              <w:rPr>
                <w:rFonts w:ascii="標楷體" w:eastAsia="標楷體" w:hAnsi="標楷體" w:cs="標楷體"/>
                <w:sz w:val="20"/>
                <w:szCs w:val="20"/>
                <w:lang w:eastAsia="zh-TW"/>
              </w:rPr>
            </w:pPr>
          </w:p>
          <w:p w:rsidR="00B370B6" w:rsidRPr="00F11AE8" w:rsidRDefault="00B370B6" w:rsidP="00625C0A">
            <w:pPr>
              <w:pStyle w:val="TableParagraph"/>
              <w:jc w:val="both"/>
              <w:rPr>
                <w:rFonts w:ascii="標楷體" w:eastAsia="標楷體" w:hAnsi="標楷體" w:cs="標楷體"/>
                <w:sz w:val="20"/>
                <w:szCs w:val="20"/>
                <w:lang w:eastAsia="zh-TW"/>
              </w:rPr>
            </w:pPr>
          </w:p>
          <w:p w:rsidR="00B370B6" w:rsidRPr="00F11AE8" w:rsidRDefault="00B370B6" w:rsidP="00625C0A">
            <w:pPr>
              <w:pStyle w:val="TableParagraph"/>
              <w:jc w:val="both"/>
              <w:rPr>
                <w:rFonts w:ascii="標楷體" w:eastAsia="標楷體" w:hAnsi="標楷體" w:cs="標楷體"/>
                <w:sz w:val="20"/>
                <w:szCs w:val="20"/>
                <w:lang w:eastAsia="zh-TW"/>
              </w:rPr>
            </w:pPr>
          </w:p>
          <w:p w:rsidR="00B370B6" w:rsidRPr="00F11AE8" w:rsidRDefault="00B370B6" w:rsidP="00625C0A">
            <w:pPr>
              <w:pStyle w:val="TableParagraph"/>
              <w:jc w:val="both"/>
              <w:rPr>
                <w:rFonts w:ascii="標楷體" w:eastAsia="標楷體" w:hAnsi="標楷體" w:cs="標楷體"/>
                <w:sz w:val="20"/>
                <w:szCs w:val="20"/>
                <w:lang w:eastAsia="zh-TW"/>
              </w:rPr>
            </w:pPr>
          </w:p>
          <w:p w:rsidR="00B370B6" w:rsidRPr="00F11AE8" w:rsidRDefault="00B370B6" w:rsidP="00625C0A">
            <w:pPr>
              <w:pStyle w:val="TableParagraph"/>
              <w:jc w:val="both"/>
              <w:rPr>
                <w:rFonts w:ascii="標楷體" w:eastAsia="標楷體" w:hAnsi="標楷體" w:cs="標楷體"/>
                <w:sz w:val="20"/>
                <w:szCs w:val="20"/>
                <w:lang w:eastAsia="zh-TW"/>
              </w:rPr>
            </w:pPr>
          </w:p>
          <w:p w:rsidR="00B370B6" w:rsidRPr="00F11AE8" w:rsidRDefault="00B370B6" w:rsidP="00625C0A">
            <w:pPr>
              <w:pStyle w:val="TableParagraph"/>
              <w:jc w:val="both"/>
              <w:rPr>
                <w:rFonts w:ascii="標楷體" w:eastAsia="標楷體" w:hAnsi="標楷體" w:cs="標楷體"/>
                <w:sz w:val="20"/>
                <w:szCs w:val="20"/>
                <w:lang w:eastAsia="zh-TW"/>
              </w:rPr>
            </w:pPr>
          </w:p>
          <w:p w:rsidR="00B370B6" w:rsidRPr="00F11AE8" w:rsidRDefault="00B370B6" w:rsidP="00625C0A">
            <w:pPr>
              <w:pStyle w:val="TableParagraph"/>
              <w:jc w:val="both"/>
              <w:rPr>
                <w:rFonts w:ascii="標楷體" w:eastAsia="標楷體" w:hAnsi="標楷體" w:cs="標楷體"/>
                <w:sz w:val="20"/>
                <w:szCs w:val="20"/>
                <w:lang w:eastAsia="zh-TW"/>
              </w:rPr>
            </w:pPr>
          </w:p>
          <w:p w:rsidR="00B370B6" w:rsidRPr="00F11AE8" w:rsidRDefault="00B370B6" w:rsidP="00625C0A">
            <w:pPr>
              <w:pStyle w:val="TableParagraph"/>
              <w:jc w:val="both"/>
              <w:rPr>
                <w:rFonts w:ascii="標楷體" w:eastAsia="標楷體" w:hAnsi="標楷體" w:cs="標楷體"/>
                <w:sz w:val="20"/>
                <w:szCs w:val="20"/>
                <w:lang w:eastAsia="zh-TW"/>
              </w:rPr>
            </w:pPr>
          </w:p>
          <w:p w:rsidR="00B370B6" w:rsidRPr="00F11AE8" w:rsidRDefault="00B370B6" w:rsidP="00625C0A">
            <w:pPr>
              <w:pStyle w:val="TableParagraph"/>
              <w:jc w:val="both"/>
              <w:rPr>
                <w:rFonts w:ascii="標楷體" w:eastAsia="標楷體" w:hAnsi="標楷體" w:cs="標楷體"/>
                <w:sz w:val="20"/>
                <w:szCs w:val="20"/>
                <w:lang w:eastAsia="zh-TW"/>
              </w:rPr>
            </w:pPr>
          </w:p>
          <w:p w:rsidR="00B370B6" w:rsidRPr="00F11AE8" w:rsidRDefault="00B370B6" w:rsidP="00625C0A">
            <w:pPr>
              <w:pStyle w:val="TableParagraph"/>
              <w:jc w:val="both"/>
              <w:rPr>
                <w:rFonts w:ascii="標楷體" w:eastAsia="標楷體" w:hAnsi="標楷體" w:cs="標楷體"/>
                <w:sz w:val="20"/>
                <w:szCs w:val="20"/>
                <w:lang w:eastAsia="zh-TW"/>
              </w:rPr>
            </w:pPr>
          </w:p>
          <w:p w:rsidR="00B370B6" w:rsidRPr="00F11AE8" w:rsidRDefault="00B370B6" w:rsidP="00625C0A">
            <w:pPr>
              <w:pStyle w:val="TableParagraph"/>
              <w:jc w:val="both"/>
              <w:rPr>
                <w:rFonts w:ascii="標楷體" w:eastAsia="標楷體" w:hAnsi="標楷體" w:cs="標楷體"/>
                <w:sz w:val="20"/>
                <w:szCs w:val="20"/>
                <w:lang w:eastAsia="zh-TW"/>
              </w:rPr>
            </w:pPr>
          </w:p>
          <w:p w:rsidR="00B370B6" w:rsidRPr="00F11AE8" w:rsidRDefault="00B370B6" w:rsidP="00625C0A">
            <w:pPr>
              <w:pStyle w:val="TableParagraph"/>
              <w:jc w:val="both"/>
              <w:rPr>
                <w:rFonts w:ascii="標楷體" w:eastAsia="標楷體" w:hAnsi="標楷體" w:cs="標楷體"/>
                <w:sz w:val="20"/>
                <w:szCs w:val="20"/>
                <w:lang w:eastAsia="zh-TW"/>
              </w:rPr>
            </w:pPr>
          </w:p>
          <w:p w:rsidR="00B370B6" w:rsidRPr="00F11AE8" w:rsidRDefault="00B370B6" w:rsidP="00625C0A">
            <w:pPr>
              <w:pStyle w:val="TableParagraph"/>
              <w:jc w:val="both"/>
              <w:rPr>
                <w:rFonts w:ascii="標楷體" w:eastAsia="標楷體" w:hAnsi="標楷體" w:cs="標楷體"/>
                <w:sz w:val="20"/>
                <w:szCs w:val="20"/>
                <w:lang w:eastAsia="zh-TW"/>
              </w:rPr>
            </w:pPr>
          </w:p>
          <w:p w:rsidR="00B370B6" w:rsidRPr="00F11AE8" w:rsidRDefault="00B370B6" w:rsidP="00625C0A">
            <w:pPr>
              <w:pStyle w:val="TableParagraph"/>
              <w:jc w:val="both"/>
              <w:rPr>
                <w:rFonts w:ascii="標楷體" w:eastAsia="標楷體" w:hAnsi="標楷體" w:cs="標楷體"/>
                <w:sz w:val="20"/>
                <w:szCs w:val="20"/>
                <w:lang w:eastAsia="zh-TW"/>
              </w:rPr>
            </w:pPr>
          </w:p>
          <w:p w:rsidR="00B370B6" w:rsidRPr="00F11AE8" w:rsidRDefault="00B370B6" w:rsidP="00625C0A">
            <w:pPr>
              <w:pStyle w:val="TableParagraph"/>
              <w:jc w:val="both"/>
              <w:rPr>
                <w:rFonts w:ascii="標楷體" w:eastAsia="標楷體" w:hAnsi="標楷體" w:cs="標楷體"/>
                <w:sz w:val="20"/>
                <w:szCs w:val="20"/>
                <w:lang w:eastAsia="zh-TW"/>
              </w:rPr>
            </w:pPr>
          </w:p>
          <w:p w:rsidR="00B370B6" w:rsidRPr="00F11AE8" w:rsidRDefault="00B370B6" w:rsidP="00625C0A">
            <w:pPr>
              <w:pStyle w:val="TableParagraph"/>
              <w:jc w:val="both"/>
              <w:rPr>
                <w:rFonts w:ascii="標楷體" w:eastAsia="標楷體" w:hAnsi="標楷體" w:cs="標楷體"/>
                <w:sz w:val="20"/>
                <w:szCs w:val="20"/>
                <w:lang w:eastAsia="zh-TW"/>
              </w:rPr>
            </w:pPr>
            <w:r w:rsidRPr="00F11AE8">
              <w:rPr>
                <w:rFonts w:ascii="標楷體" w:eastAsia="標楷體" w:hAnsi="標楷體" w:cs="標楷體" w:hint="eastAsia"/>
                <w:sz w:val="20"/>
                <w:szCs w:val="20"/>
                <w:lang w:eastAsia="zh-TW"/>
              </w:rPr>
              <w:t>手作小冊</w:t>
            </w:r>
          </w:p>
          <w:p w:rsidR="00B370B6" w:rsidRPr="00F11AE8" w:rsidRDefault="00B370B6" w:rsidP="00625C0A">
            <w:pPr>
              <w:pStyle w:val="TableParagraph"/>
              <w:jc w:val="both"/>
              <w:rPr>
                <w:rFonts w:ascii="標楷體" w:eastAsia="標楷體" w:hAnsi="標楷體" w:cs="標楷體"/>
                <w:sz w:val="20"/>
                <w:szCs w:val="20"/>
                <w:lang w:eastAsia="zh-TW"/>
              </w:rPr>
            </w:pPr>
          </w:p>
          <w:p w:rsidR="00B370B6" w:rsidRPr="00F11AE8" w:rsidRDefault="00B370B6" w:rsidP="00625C0A">
            <w:pPr>
              <w:pStyle w:val="TableParagraph"/>
              <w:jc w:val="both"/>
              <w:rPr>
                <w:rFonts w:ascii="標楷體" w:eastAsia="標楷體" w:hAnsi="標楷體" w:cs="標楷體"/>
                <w:sz w:val="20"/>
                <w:szCs w:val="20"/>
                <w:lang w:eastAsia="zh-TW"/>
              </w:rPr>
            </w:pPr>
          </w:p>
        </w:tc>
      </w:tr>
    </w:tbl>
    <w:p w:rsidR="005522CE" w:rsidRDefault="005522CE" w:rsidP="0006461E">
      <w:pPr>
        <w:jc w:val="center"/>
        <w:rPr>
          <w:rFonts w:ascii="標楷體" w:eastAsia="標楷體" w:hAnsi="標楷體"/>
          <w:b/>
          <w:sz w:val="20"/>
          <w:szCs w:val="20"/>
        </w:rPr>
      </w:pPr>
    </w:p>
    <w:p w:rsidR="005522CE" w:rsidRDefault="005522CE" w:rsidP="0006461E">
      <w:pPr>
        <w:jc w:val="center"/>
        <w:rPr>
          <w:rFonts w:ascii="標楷體" w:eastAsia="標楷體" w:hAnsi="標楷體"/>
          <w:b/>
          <w:sz w:val="20"/>
          <w:szCs w:val="20"/>
        </w:rPr>
      </w:pPr>
    </w:p>
    <w:p w:rsidR="005522CE" w:rsidRDefault="005522CE" w:rsidP="0006461E">
      <w:pPr>
        <w:jc w:val="center"/>
        <w:rPr>
          <w:rFonts w:ascii="標楷體" w:eastAsia="標楷體" w:hAnsi="標楷體"/>
          <w:b/>
          <w:sz w:val="20"/>
          <w:szCs w:val="20"/>
        </w:rPr>
      </w:pPr>
    </w:p>
    <w:p w:rsidR="0006461E" w:rsidRPr="007A3824" w:rsidRDefault="0006461E" w:rsidP="0006461E">
      <w:pPr>
        <w:jc w:val="center"/>
        <w:rPr>
          <w:rFonts w:ascii="標楷體" w:eastAsia="標楷體" w:hAnsi="標楷體"/>
          <w:b/>
          <w:sz w:val="20"/>
          <w:szCs w:val="20"/>
        </w:rPr>
      </w:pPr>
      <w:r w:rsidRPr="007A3824">
        <w:rPr>
          <w:rFonts w:ascii="標楷體" w:eastAsia="標楷體" w:hAnsi="標楷體" w:hint="eastAsia"/>
          <w:b/>
          <w:sz w:val="20"/>
          <w:szCs w:val="20"/>
        </w:rPr>
        <w:t>學習活動設計(2)</w:t>
      </w:r>
    </w:p>
    <w:tbl>
      <w:tblPr>
        <w:tblW w:w="104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261"/>
        <w:gridCol w:w="2028"/>
        <w:gridCol w:w="1275"/>
        <w:gridCol w:w="1300"/>
        <w:gridCol w:w="1535"/>
        <w:gridCol w:w="709"/>
        <w:gridCol w:w="1418"/>
        <w:gridCol w:w="942"/>
        <w:gridCol w:w="17"/>
      </w:tblGrid>
      <w:tr w:rsidR="0006461E" w:rsidRPr="00F11AE8" w:rsidTr="00625C0A">
        <w:trPr>
          <w:gridAfter w:val="1"/>
          <w:wAfter w:w="17" w:type="dxa"/>
          <w:trHeight w:val="660"/>
        </w:trPr>
        <w:tc>
          <w:tcPr>
            <w:tcW w:w="1261" w:type="dxa"/>
            <w:tcBorders>
              <w:top w:val="single" w:sz="12" w:space="0" w:color="auto"/>
              <w:left w:val="single" w:sz="12" w:space="0" w:color="auto"/>
              <w:bottom w:val="single" w:sz="6" w:space="0" w:color="auto"/>
              <w:right w:val="single" w:sz="6" w:space="0" w:color="auto"/>
            </w:tcBorders>
            <w:vAlign w:val="center"/>
          </w:tcPr>
          <w:p w:rsidR="0006461E" w:rsidRPr="00F11AE8" w:rsidRDefault="0006461E" w:rsidP="00625C0A">
            <w:pPr>
              <w:spacing w:line="360" w:lineRule="exact"/>
              <w:jc w:val="center"/>
              <w:rPr>
                <w:rFonts w:ascii="標楷體" w:eastAsia="標楷體" w:hAnsi="標楷體"/>
                <w:sz w:val="20"/>
                <w:szCs w:val="20"/>
              </w:rPr>
            </w:pPr>
            <w:proofErr w:type="gramStart"/>
            <w:r w:rsidRPr="00F11AE8">
              <w:rPr>
                <w:rFonts w:ascii="標楷體" w:eastAsia="標楷體" w:hAnsi="標楷體" w:cs="華康中黑體" w:hint="eastAsia"/>
                <w:sz w:val="20"/>
                <w:szCs w:val="20"/>
              </w:rPr>
              <w:t>週</w:t>
            </w:r>
            <w:proofErr w:type="gramEnd"/>
            <w:r w:rsidRPr="00F11AE8">
              <w:rPr>
                <w:rFonts w:ascii="標楷體" w:eastAsia="標楷體" w:hAnsi="標楷體" w:cs="華康中黑體" w:hint="eastAsia"/>
                <w:sz w:val="20"/>
                <w:szCs w:val="20"/>
              </w:rPr>
              <w:t>次</w:t>
            </w:r>
          </w:p>
        </w:tc>
        <w:tc>
          <w:tcPr>
            <w:tcW w:w="2028" w:type="dxa"/>
            <w:tcBorders>
              <w:top w:val="single" w:sz="12" w:space="0" w:color="auto"/>
              <w:left w:val="single" w:sz="6" w:space="0" w:color="auto"/>
              <w:bottom w:val="single" w:sz="6" w:space="0" w:color="auto"/>
              <w:right w:val="single" w:sz="6" w:space="0" w:color="auto"/>
            </w:tcBorders>
            <w:vAlign w:val="center"/>
          </w:tcPr>
          <w:p w:rsidR="0006461E" w:rsidRPr="00F11AE8" w:rsidRDefault="0006461E" w:rsidP="00625C0A">
            <w:pPr>
              <w:snapToGrid w:val="0"/>
              <w:spacing w:line="360" w:lineRule="exact"/>
              <w:jc w:val="center"/>
              <w:rPr>
                <w:rFonts w:ascii="標楷體" w:eastAsia="標楷體" w:hAnsi="標楷體"/>
                <w:sz w:val="20"/>
                <w:szCs w:val="20"/>
              </w:rPr>
            </w:pPr>
            <w:r w:rsidRPr="00F11AE8">
              <w:rPr>
                <w:rFonts w:ascii="標楷體" w:eastAsia="標楷體" w:hAnsi="標楷體" w:hint="eastAsia"/>
                <w:sz w:val="20"/>
                <w:szCs w:val="20"/>
              </w:rPr>
              <w:t>6-9</w:t>
            </w:r>
          </w:p>
        </w:tc>
        <w:tc>
          <w:tcPr>
            <w:tcW w:w="1275" w:type="dxa"/>
            <w:tcBorders>
              <w:top w:val="single" w:sz="12" w:space="0" w:color="auto"/>
              <w:left w:val="single" w:sz="6" w:space="0" w:color="auto"/>
              <w:bottom w:val="single" w:sz="6" w:space="0" w:color="auto"/>
              <w:right w:val="single" w:sz="6" w:space="0" w:color="auto"/>
            </w:tcBorders>
            <w:vAlign w:val="center"/>
          </w:tcPr>
          <w:p w:rsidR="0006461E" w:rsidRPr="00F11AE8" w:rsidRDefault="0006461E" w:rsidP="00625C0A">
            <w:pPr>
              <w:spacing w:line="360" w:lineRule="exact"/>
              <w:jc w:val="center"/>
              <w:rPr>
                <w:rFonts w:ascii="標楷體" w:eastAsia="標楷體" w:hAnsi="標楷體"/>
                <w:sz w:val="20"/>
                <w:szCs w:val="20"/>
              </w:rPr>
            </w:pPr>
            <w:r w:rsidRPr="00F11AE8">
              <w:rPr>
                <w:rFonts w:ascii="標楷體" w:eastAsia="標楷體" w:hAnsi="標楷體" w:cs="華康中黑體" w:hint="eastAsia"/>
                <w:sz w:val="20"/>
                <w:szCs w:val="20"/>
              </w:rPr>
              <w:t>單元名稱</w:t>
            </w:r>
          </w:p>
        </w:tc>
        <w:tc>
          <w:tcPr>
            <w:tcW w:w="5904" w:type="dxa"/>
            <w:gridSpan w:val="5"/>
            <w:tcBorders>
              <w:top w:val="single" w:sz="12" w:space="0" w:color="auto"/>
              <w:left w:val="single" w:sz="6" w:space="0" w:color="auto"/>
              <w:bottom w:val="single" w:sz="6" w:space="0" w:color="auto"/>
              <w:right w:val="single" w:sz="12" w:space="0" w:color="auto"/>
            </w:tcBorders>
            <w:vAlign w:val="center"/>
          </w:tcPr>
          <w:p w:rsidR="0006461E" w:rsidRPr="00F11AE8" w:rsidRDefault="0006461E" w:rsidP="00625C0A">
            <w:pPr>
              <w:ind w:left="57" w:right="113" w:firstLine="40"/>
              <w:rPr>
                <w:rFonts w:ascii="標楷體" w:eastAsia="標楷體" w:hAnsi="標楷體"/>
                <w:sz w:val="20"/>
                <w:szCs w:val="20"/>
              </w:rPr>
            </w:pPr>
            <w:r w:rsidRPr="00F11AE8">
              <w:rPr>
                <w:rFonts w:ascii="標楷體" w:eastAsia="標楷體" w:hAnsi="標楷體" w:cs="新細明體" w:hint="eastAsia"/>
                <w:kern w:val="0"/>
                <w:sz w:val="20"/>
                <w:szCs w:val="20"/>
              </w:rPr>
              <w:t>從原點出發篇</w:t>
            </w:r>
            <w:proofErr w:type="gramStart"/>
            <w:r w:rsidRPr="00F11AE8">
              <w:rPr>
                <w:rFonts w:ascii="標楷體" w:eastAsia="標楷體" w:hAnsi="標楷體" w:cs="新細明體" w:hint="eastAsia"/>
                <w:kern w:val="0"/>
                <w:sz w:val="20"/>
                <w:szCs w:val="20"/>
              </w:rPr>
              <w:t>——</w:t>
            </w:r>
            <w:proofErr w:type="gramEnd"/>
            <w:r w:rsidRPr="00F11AE8">
              <w:rPr>
                <w:rFonts w:ascii="標楷體" w:eastAsia="標楷體" w:hAnsi="標楷體" w:cs="新細明體" w:hint="eastAsia"/>
                <w:kern w:val="0"/>
                <w:sz w:val="20"/>
                <w:szCs w:val="20"/>
              </w:rPr>
              <w:t>原民議題</w:t>
            </w:r>
          </w:p>
        </w:tc>
      </w:tr>
      <w:tr w:rsidR="0006461E" w:rsidRPr="00F11AE8" w:rsidTr="00F11AE8">
        <w:trPr>
          <w:gridAfter w:val="1"/>
          <w:wAfter w:w="17" w:type="dxa"/>
          <w:trHeight w:val="918"/>
        </w:trPr>
        <w:tc>
          <w:tcPr>
            <w:tcW w:w="1261" w:type="dxa"/>
            <w:tcBorders>
              <w:top w:val="single" w:sz="6" w:space="0" w:color="auto"/>
              <w:left w:val="single" w:sz="12" w:space="0" w:color="auto"/>
              <w:bottom w:val="single" w:sz="4" w:space="0" w:color="auto"/>
              <w:right w:val="single" w:sz="6" w:space="0" w:color="auto"/>
            </w:tcBorders>
            <w:vAlign w:val="center"/>
          </w:tcPr>
          <w:p w:rsidR="0006461E" w:rsidRPr="00F11AE8" w:rsidRDefault="0006461E" w:rsidP="00625C0A">
            <w:pPr>
              <w:spacing w:line="360" w:lineRule="exact"/>
              <w:jc w:val="center"/>
              <w:rPr>
                <w:rFonts w:ascii="標楷體" w:eastAsia="標楷體" w:hAnsi="標楷體"/>
                <w:sz w:val="20"/>
                <w:szCs w:val="20"/>
              </w:rPr>
            </w:pPr>
            <w:r w:rsidRPr="00F11AE8">
              <w:rPr>
                <w:rFonts w:ascii="標楷體" w:eastAsia="標楷體" w:hAnsi="標楷體" w:cs="華康中黑體" w:hint="eastAsia"/>
                <w:sz w:val="20"/>
                <w:szCs w:val="20"/>
              </w:rPr>
              <w:t>學習目標</w:t>
            </w:r>
          </w:p>
        </w:tc>
        <w:tc>
          <w:tcPr>
            <w:tcW w:w="9207" w:type="dxa"/>
            <w:gridSpan w:val="7"/>
            <w:tcBorders>
              <w:top w:val="single" w:sz="6" w:space="0" w:color="auto"/>
              <w:left w:val="single" w:sz="6" w:space="0" w:color="auto"/>
              <w:bottom w:val="single" w:sz="4" w:space="0" w:color="auto"/>
              <w:right w:val="single" w:sz="12" w:space="0" w:color="auto"/>
            </w:tcBorders>
          </w:tcPr>
          <w:p w:rsidR="0006461E" w:rsidRPr="005522CE" w:rsidRDefault="0006461E" w:rsidP="00FE063B">
            <w:pPr>
              <w:pStyle w:val="Default"/>
              <w:jc w:val="both"/>
              <w:rPr>
                <w:rFonts w:ascii="標楷體" w:eastAsia="標楷體" w:hAnsi="標楷體"/>
                <w:color w:val="auto"/>
                <w:sz w:val="20"/>
                <w:szCs w:val="20"/>
              </w:rPr>
            </w:pPr>
            <w:r w:rsidRPr="005522CE">
              <w:rPr>
                <w:rFonts w:ascii="標楷體" w:eastAsia="標楷體" w:hAnsi="標楷體"/>
                <w:color w:val="auto"/>
                <w:sz w:val="20"/>
                <w:szCs w:val="20"/>
              </w:rPr>
              <w:t>原</w:t>
            </w:r>
            <w:r w:rsidR="007A3824" w:rsidRPr="005522CE">
              <w:rPr>
                <w:rFonts w:ascii="標楷體" w:eastAsia="標楷體" w:hAnsi="標楷體" w:hint="eastAsia"/>
                <w:color w:val="auto"/>
                <w:sz w:val="20"/>
                <w:szCs w:val="20"/>
              </w:rPr>
              <w:t xml:space="preserve"> </w:t>
            </w:r>
            <w:r w:rsidRPr="005522CE">
              <w:rPr>
                <w:rFonts w:ascii="標楷體" w:eastAsia="標楷體" w:hAnsi="標楷體"/>
                <w:color w:val="auto"/>
                <w:sz w:val="20"/>
                <w:szCs w:val="20"/>
              </w:rPr>
              <w:t>U6</w:t>
            </w:r>
            <w:r w:rsidRPr="005522CE">
              <w:rPr>
                <w:rFonts w:ascii="標楷體" w:eastAsia="標楷體" w:hAnsi="標楷體" w:hint="eastAsia"/>
                <w:color w:val="auto"/>
                <w:sz w:val="20"/>
                <w:szCs w:val="20"/>
              </w:rPr>
              <w:t xml:space="preserve">  </w:t>
            </w:r>
            <w:r w:rsidRPr="005522CE">
              <w:rPr>
                <w:rFonts w:ascii="標楷體" w:eastAsia="標楷體" w:hAnsi="標楷體"/>
                <w:color w:val="auto"/>
                <w:sz w:val="20"/>
                <w:szCs w:val="20"/>
              </w:rPr>
              <w:t>關注原住民族當前重要議題，促進跨文化的溝通及理解。</w:t>
            </w:r>
          </w:p>
        </w:tc>
      </w:tr>
      <w:tr w:rsidR="0006461E" w:rsidRPr="00F11AE8" w:rsidTr="00625C0A">
        <w:trPr>
          <w:gridAfter w:val="1"/>
          <w:wAfter w:w="17" w:type="dxa"/>
          <w:trHeight w:val="567"/>
        </w:trPr>
        <w:tc>
          <w:tcPr>
            <w:tcW w:w="1261" w:type="dxa"/>
            <w:tcBorders>
              <w:top w:val="single" w:sz="4" w:space="0" w:color="auto"/>
              <w:left w:val="single" w:sz="12" w:space="0" w:color="auto"/>
              <w:bottom w:val="single" w:sz="4" w:space="0" w:color="auto"/>
              <w:right w:val="single" w:sz="6" w:space="0" w:color="auto"/>
            </w:tcBorders>
            <w:vAlign w:val="center"/>
          </w:tcPr>
          <w:p w:rsidR="0006461E" w:rsidRPr="00F11AE8" w:rsidRDefault="0006461E" w:rsidP="00625C0A">
            <w:pPr>
              <w:spacing w:line="360" w:lineRule="exact"/>
              <w:jc w:val="center"/>
              <w:rPr>
                <w:rFonts w:ascii="標楷體" w:eastAsia="標楷體" w:hAnsi="標楷體"/>
                <w:sz w:val="20"/>
                <w:szCs w:val="20"/>
              </w:rPr>
            </w:pPr>
            <w:proofErr w:type="gramStart"/>
            <w:r w:rsidRPr="00F11AE8">
              <w:rPr>
                <w:rFonts w:ascii="標楷體" w:eastAsia="標楷體" w:hAnsi="標楷體" w:cs="華康中黑體" w:hint="eastAsia"/>
                <w:sz w:val="20"/>
                <w:szCs w:val="20"/>
              </w:rPr>
              <w:t>週</w:t>
            </w:r>
            <w:proofErr w:type="gramEnd"/>
            <w:r w:rsidRPr="00F11AE8">
              <w:rPr>
                <w:rFonts w:ascii="標楷體" w:eastAsia="標楷體" w:hAnsi="標楷體" w:cs="華康中黑體" w:hint="eastAsia"/>
                <w:sz w:val="20"/>
                <w:szCs w:val="20"/>
              </w:rPr>
              <w:t>次/節次</w:t>
            </w:r>
          </w:p>
        </w:tc>
        <w:tc>
          <w:tcPr>
            <w:tcW w:w="4603" w:type="dxa"/>
            <w:gridSpan w:val="3"/>
            <w:tcBorders>
              <w:top w:val="single" w:sz="4" w:space="0" w:color="auto"/>
              <w:left w:val="single" w:sz="6" w:space="0" w:color="auto"/>
              <w:bottom w:val="single" w:sz="4" w:space="0" w:color="auto"/>
              <w:right w:val="single" w:sz="6" w:space="0" w:color="auto"/>
            </w:tcBorders>
            <w:vAlign w:val="center"/>
          </w:tcPr>
          <w:p w:rsidR="0006461E" w:rsidRPr="005522CE" w:rsidRDefault="0006461E" w:rsidP="00625C0A">
            <w:pPr>
              <w:autoSpaceDE w:val="0"/>
              <w:autoSpaceDN w:val="0"/>
              <w:adjustRightInd w:val="0"/>
              <w:jc w:val="center"/>
              <w:rPr>
                <w:rFonts w:ascii="標楷體" w:eastAsia="標楷體" w:hAnsi="標楷體"/>
                <w:sz w:val="20"/>
                <w:szCs w:val="20"/>
              </w:rPr>
            </w:pPr>
            <w:r w:rsidRPr="005522CE">
              <w:rPr>
                <w:rFonts w:ascii="標楷體" w:eastAsia="標楷體" w:hAnsi="標楷體" w:hint="eastAsia"/>
                <w:sz w:val="20"/>
                <w:szCs w:val="20"/>
              </w:rPr>
              <w:t>學習表現</w:t>
            </w:r>
          </w:p>
        </w:tc>
        <w:tc>
          <w:tcPr>
            <w:tcW w:w="4604" w:type="dxa"/>
            <w:gridSpan w:val="4"/>
            <w:tcBorders>
              <w:top w:val="single" w:sz="4" w:space="0" w:color="auto"/>
              <w:left w:val="single" w:sz="6" w:space="0" w:color="auto"/>
              <w:bottom w:val="single" w:sz="4" w:space="0" w:color="auto"/>
              <w:right w:val="single" w:sz="12" w:space="0" w:color="auto"/>
            </w:tcBorders>
            <w:vAlign w:val="center"/>
          </w:tcPr>
          <w:p w:rsidR="0006461E" w:rsidRPr="005522CE" w:rsidRDefault="0006461E" w:rsidP="00625C0A">
            <w:pPr>
              <w:autoSpaceDE w:val="0"/>
              <w:autoSpaceDN w:val="0"/>
              <w:adjustRightInd w:val="0"/>
              <w:jc w:val="center"/>
              <w:rPr>
                <w:rFonts w:ascii="標楷體" w:eastAsia="標楷體" w:hAnsi="標楷體"/>
                <w:sz w:val="20"/>
                <w:szCs w:val="20"/>
              </w:rPr>
            </w:pPr>
            <w:r w:rsidRPr="005522CE">
              <w:rPr>
                <w:rFonts w:ascii="標楷體" w:eastAsia="標楷體" w:hAnsi="標楷體" w:hint="eastAsia"/>
                <w:sz w:val="20"/>
                <w:szCs w:val="20"/>
              </w:rPr>
              <w:t>學習內容</w:t>
            </w:r>
          </w:p>
        </w:tc>
      </w:tr>
      <w:tr w:rsidR="0006461E" w:rsidRPr="00F11AE8" w:rsidTr="00625C0A">
        <w:trPr>
          <w:gridAfter w:val="1"/>
          <w:wAfter w:w="17" w:type="dxa"/>
          <w:trHeight w:val="567"/>
        </w:trPr>
        <w:tc>
          <w:tcPr>
            <w:tcW w:w="1261" w:type="dxa"/>
            <w:tcBorders>
              <w:top w:val="single" w:sz="4" w:space="0" w:color="auto"/>
              <w:left w:val="single" w:sz="12" w:space="0" w:color="auto"/>
              <w:bottom w:val="single" w:sz="4" w:space="0" w:color="auto"/>
              <w:right w:val="single" w:sz="6" w:space="0" w:color="auto"/>
            </w:tcBorders>
            <w:vAlign w:val="center"/>
          </w:tcPr>
          <w:p w:rsidR="0006461E" w:rsidRPr="00F11AE8" w:rsidRDefault="0006461E" w:rsidP="00625C0A">
            <w:pPr>
              <w:spacing w:line="360" w:lineRule="exact"/>
              <w:jc w:val="center"/>
              <w:rPr>
                <w:rFonts w:ascii="標楷體" w:eastAsia="標楷體" w:hAnsi="標楷體"/>
                <w:sz w:val="20"/>
                <w:szCs w:val="20"/>
              </w:rPr>
            </w:pPr>
            <w:r w:rsidRPr="00F11AE8">
              <w:rPr>
                <w:rFonts w:ascii="標楷體" w:eastAsia="標楷體" w:hAnsi="標楷體" w:hint="eastAsia"/>
                <w:sz w:val="20"/>
                <w:szCs w:val="20"/>
              </w:rPr>
              <w:t>6-9</w:t>
            </w:r>
          </w:p>
        </w:tc>
        <w:tc>
          <w:tcPr>
            <w:tcW w:w="4603" w:type="dxa"/>
            <w:gridSpan w:val="3"/>
            <w:tcBorders>
              <w:top w:val="single" w:sz="4" w:space="0" w:color="auto"/>
              <w:left w:val="single" w:sz="6" w:space="0" w:color="auto"/>
              <w:bottom w:val="single" w:sz="4" w:space="0" w:color="auto"/>
              <w:right w:val="single" w:sz="6" w:space="0" w:color="auto"/>
            </w:tcBorders>
            <w:vAlign w:val="center"/>
          </w:tcPr>
          <w:p w:rsidR="0006461E" w:rsidRPr="005522CE" w:rsidRDefault="0006461E" w:rsidP="00625C0A">
            <w:pPr>
              <w:pStyle w:val="Default"/>
              <w:rPr>
                <w:rFonts w:ascii="標楷體" w:eastAsia="標楷體" w:hAnsi="標楷體"/>
                <w:color w:val="auto"/>
                <w:sz w:val="20"/>
                <w:szCs w:val="20"/>
              </w:rPr>
            </w:pPr>
            <w:r w:rsidRPr="005522CE">
              <w:rPr>
                <w:rFonts w:ascii="標楷體" w:eastAsia="標楷體" w:hAnsi="標楷體" w:hint="eastAsia"/>
                <w:color w:val="auto"/>
                <w:sz w:val="20"/>
                <w:szCs w:val="20"/>
              </w:rPr>
              <w:t>國</w:t>
            </w:r>
            <w:r w:rsidRPr="005522CE">
              <w:rPr>
                <w:rFonts w:ascii="標楷體" w:eastAsia="標楷體" w:hAnsi="標楷體"/>
                <w:color w:val="auto"/>
                <w:sz w:val="20"/>
                <w:szCs w:val="20"/>
              </w:rPr>
              <w:t>5-Ⅴ-3</w:t>
            </w:r>
          </w:p>
          <w:p w:rsidR="0006461E" w:rsidRPr="005522CE" w:rsidRDefault="0006461E" w:rsidP="00625C0A">
            <w:pPr>
              <w:autoSpaceDE w:val="0"/>
              <w:autoSpaceDN w:val="0"/>
              <w:adjustRightInd w:val="0"/>
              <w:rPr>
                <w:rFonts w:ascii="標楷體" w:eastAsia="標楷體" w:hAnsi="標楷體"/>
                <w:sz w:val="20"/>
                <w:szCs w:val="20"/>
              </w:rPr>
            </w:pPr>
            <w:r w:rsidRPr="005522CE">
              <w:rPr>
                <w:rFonts w:ascii="標楷體" w:eastAsia="標楷體" w:hAnsi="標楷體"/>
                <w:sz w:val="20"/>
                <w:szCs w:val="20"/>
              </w:rPr>
              <w:t>大量閱讀多元文本，探討文本如何反應文化與社會現象中的議題，以拓展閱讀視野與生命意境。</w:t>
            </w:r>
          </w:p>
        </w:tc>
        <w:tc>
          <w:tcPr>
            <w:tcW w:w="4604" w:type="dxa"/>
            <w:gridSpan w:val="4"/>
            <w:tcBorders>
              <w:top w:val="single" w:sz="4" w:space="0" w:color="auto"/>
              <w:left w:val="single" w:sz="6" w:space="0" w:color="auto"/>
              <w:bottom w:val="single" w:sz="4" w:space="0" w:color="auto"/>
              <w:right w:val="single" w:sz="12" w:space="0" w:color="auto"/>
            </w:tcBorders>
            <w:vAlign w:val="center"/>
          </w:tcPr>
          <w:p w:rsidR="0006461E" w:rsidRPr="005522CE" w:rsidRDefault="0006461E" w:rsidP="007A3824">
            <w:pPr>
              <w:pStyle w:val="Default"/>
              <w:rPr>
                <w:rFonts w:ascii="標楷體" w:eastAsia="標楷體" w:hAnsi="標楷體"/>
                <w:color w:val="auto"/>
                <w:sz w:val="20"/>
                <w:szCs w:val="20"/>
              </w:rPr>
            </w:pPr>
            <w:r w:rsidRPr="005522CE">
              <w:rPr>
                <w:rFonts w:ascii="標楷體" w:eastAsia="標楷體" w:hAnsi="標楷體" w:hint="eastAsia"/>
                <w:color w:val="auto"/>
                <w:sz w:val="20"/>
                <w:szCs w:val="20"/>
              </w:rPr>
              <w:t>國</w:t>
            </w:r>
            <w:r w:rsidRPr="005522CE">
              <w:rPr>
                <w:rFonts w:ascii="標楷體" w:eastAsia="標楷體" w:hAnsi="標楷體"/>
                <w:color w:val="auto"/>
                <w:sz w:val="20"/>
                <w:szCs w:val="20"/>
              </w:rPr>
              <w:t>Cb-V-4各類文本所呈現社群關係中的性別、權力等文化符碼。</w:t>
            </w:r>
          </w:p>
        </w:tc>
      </w:tr>
      <w:tr w:rsidR="0006461E" w:rsidRPr="00F11AE8" w:rsidTr="007A3824">
        <w:trPr>
          <w:tblHeader/>
        </w:trPr>
        <w:tc>
          <w:tcPr>
            <w:tcW w:w="7399" w:type="dxa"/>
            <w:gridSpan w:val="5"/>
            <w:tcBorders>
              <w:top w:val="single" w:sz="6" w:space="0" w:color="000000" w:themeColor="text1"/>
              <w:left w:val="single" w:sz="12" w:space="0" w:color="auto"/>
              <w:bottom w:val="single" w:sz="6" w:space="0" w:color="000000" w:themeColor="text1"/>
              <w:right w:val="single" w:sz="6" w:space="0" w:color="000000" w:themeColor="text1"/>
            </w:tcBorders>
            <w:shd w:val="clear" w:color="auto" w:fill="F2F2F2" w:themeFill="background1" w:themeFillShade="F2"/>
            <w:vAlign w:val="center"/>
          </w:tcPr>
          <w:p w:rsidR="0006461E" w:rsidRPr="00F11AE8" w:rsidRDefault="0006461E" w:rsidP="00625C0A">
            <w:pPr>
              <w:spacing w:line="320" w:lineRule="exact"/>
              <w:jc w:val="center"/>
              <w:rPr>
                <w:rFonts w:ascii="標楷體" w:eastAsia="標楷體" w:hAnsi="標楷體"/>
                <w:sz w:val="20"/>
                <w:szCs w:val="20"/>
              </w:rPr>
            </w:pPr>
            <w:r w:rsidRPr="00F11AE8">
              <w:rPr>
                <w:rFonts w:ascii="標楷體" w:eastAsia="標楷體" w:hAnsi="標楷體" w:cs="華康中黑體" w:hint="eastAsia"/>
                <w:sz w:val="20"/>
                <w:szCs w:val="20"/>
              </w:rPr>
              <w:t>學 生 學 習 活 動 要 點</w:t>
            </w: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rsidR="0006461E" w:rsidRPr="00F11AE8" w:rsidRDefault="0006461E" w:rsidP="00625C0A">
            <w:pPr>
              <w:spacing w:line="320" w:lineRule="exact"/>
              <w:jc w:val="center"/>
              <w:rPr>
                <w:rFonts w:ascii="標楷體" w:eastAsia="標楷體" w:hAnsi="標楷體"/>
                <w:sz w:val="20"/>
                <w:szCs w:val="20"/>
              </w:rPr>
            </w:pPr>
            <w:r w:rsidRPr="00F11AE8">
              <w:rPr>
                <w:rFonts w:ascii="標楷體" w:eastAsia="標楷體" w:hAnsi="標楷體" w:cs="華康中黑體" w:hint="eastAsia"/>
                <w:sz w:val="20"/>
                <w:szCs w:val="20"/>
              </w:rPr>
              <w:t>學習時間</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rsidR="0006461E" w:rsidRPr="00F11AE8" w:rsidRDefault="0006461E" w:rsidP="00625C0A">
            <w:pPr>
              <w:spacing w:line="320" w:lineRule="exact"/>
              <w:jc w:val="center"/>
              <w:rPr>
                <w:rFonts w:ascii="標楷體" w:eastAsia="標楷體" w:hAnsi="標楷體"/>
                <w:sz w:val="20"/>
                <w:szCs w:val="20"/>
              </w:rPr>
            </w:pPr>
            <w:r w:rsidRPr="00F11AE8">
              <w:rPr>
                <w:rFonts w:ascii="標楷體" w:eastAsia="標楷體" w:hAnsi="標楷體" w:cs="華康中黑體" w:hint="eastAsia"/>
                <w:sz w:val="20"/>
                <w:szCs w:val="20"/>
              </w:rPr>
              <w:t>教學資源</w:t>
            </w:r>
          </w:p>
        </w:tc>
        <w:tc>
          <w:tcPr>
            <w:tcW w:w="959" w:type="dxa"/>
            <w:gridSpan w:val="2"/>
            <w:tcBorders>
              <w:top w:val="single" w:sz="6" w:space="0" w:color="000000" w:themeColor="text1"/>
              <w:left w:val="single" w:sz="6" w:space="0" w:color="000000" w:themeColor="text1"/>
              <w:bottom w:val="single" w:sz="6" w:space="0" w:color="000000" w:themeColor="text1"/>
              <w:right w:val="single" w:sz="12" w:space="0" w:color="auto"/>
            </w:tcBorders>
            <w:shd w:val="clear" w:color="auto" w:fill="F2F2F2" w:themeFill="background1" w:themeFillShade="F2"/>
            <w:vAlign w:val="center"/>
          </w:tcPr>
          <w:p w:rsidR="0006461E" w:rsidRPr="00F11AE8" w:rsidRDefault="0006461E" w:rsidP="00625C0A">
            <w:pPr>
              <w:spacing w:line="320" w:lineRule="exact"/>
              <w:jc w:val="center"/>
              <w:rPr>
                <w:rFonts w:ascii="標楷體" w:eastAsia="標楷體" w:hAnsi="標楷體"/>
                <w:sz w:val="20"/>
                <w:szCs w:val="20"/>
              </w:rPr>
            </w:pPr>
            <w:r w:rsidRPr="00F11AE8">
              <w:rPr>
                <w:rFonts w:ascii="標楷體" w:eastAsia="標楷體" w:hAnsi="標楷體" w:cs="華康中黑體" w:hint="eastAsia"/>
                <w:sz w:val="20"/>
                <w:szCs w:val="20"/>
              </w:rPr>
              <w:t>評量</w:t>
            </w:r>
          </w:p>
          <w:p w:rsidR="0006461E" w:rsidRPr="00F11AE8" w:rsidRDefault="0006461E" w:rsidP="00625C0A">
            <w:pPr>
              <w:spacing w:line="320" w:lineRule="exact"/>
              <w:jc w:val="center"/>
              <w:rPr>
                <w:rFonts w:ascii="標楷體" w:eastAsia="標楷體" w:hAnsi="標楷體"/>
                <w:sz w:val="20"/>
                <w:szCs w:val="20"/>
              </w:rPr>
            </w:pPr>
            <w:r w:rsidRPr="00F11AE8">
              <w:rPr>
                <w:rFonts w:ascii="標楷體" w:eastAsia="標楷體" w:hAnsi="標楷體" w:cs="華康中黑體" w:hint="eastAsia"/>
                <w:sz w:val="20"/>
                <w:szCs w:val="20"/>
              </w:rPr>
              <w:t>重點</w:t>
            </w:r>
          </w:p>
        </w:tc>
      </w:tr>
      <w:tr w:rsidR="0006461E" w:rsidRPr="00F11AE8" w:rsidTr="007A3824">
        <w:trPr>
          <w:trHeight w:val="567"/>
        </w:trPr>
        <w:tc>
          <w:tcPr>
            <w:tcW w:w="7399" w:type="dxa"/>
            <w:gridSpan w:val="5"/>
            <w:tcBorders>
              <w:top w:val="single" w:sz="6" w:space="0" w:color="000000" w:themeColor="text1"/>
              <w:left w:val="single" w:sz="12" w:space="0" w:color="auto"/>
              <w:bottom w:val="single" w:sz="12" w:space="0" w:color="auto"/>
              <w:right w:val="single" w:sz="6" w:space="0" w:color="auto"/>
            </w:tcBorders>
          </w:tcPr>
          <w:p w:rsidR="0006461E" w:rsidRPr="00F11AE8" w:rsidRDefault="0006461E" w:rsidP="00625C0A">
            <w:pPr>
              <w:widowControl/>
              <w:jc w:val="both"/>
              <w:rPr>
                <w:rFonts w:ascii="標楷體" w:eastAsia="標楷體" w:hAnsi="標楷體"/>
                <w:spacing w:val="-4"/>
                <w:sz w:val="20"/>
                <w:szCs w:val="20"/>
              </w:rPr>
            </w:pPr>
            <w:r w:rsidRPr="00F11AE8">
              <w:rPr>
                <w:rFonts w:ascii="標楷體" w:eastAsia="標楷體" w:hAnsi="標楷體" w:hint="eastAsia"/>
                <w:spacing w:val="-4"/>
                <w:sz w:val="20"/>
                <w:szCs w:val="20"/>
              </w:rPr>
              <w:t>第6</w:t>
            </w:r>
            <w:proofErr w:type="gramStart"/>
            <w:r w:rsidRPr="00F11AE8">
              <w:rPr>
                <w:rFonts w:ascii="標楷體" w:eastAsia="標楷體" w:hAnsi="標楷體" w:hint="eastAsia"/>
                <w:spacing w:val="-4"/>
                <w:sz w:val="20"/>
                <w:szCs w:val="20"/>
              </w:rPr>
              <w:t>週</w:t>
            </w:r>
            <w:proofErr w:type="gramEnd"/>
            <w:r w:rsidRPr="00F11AE8">
              <w:rPr>
                <w:rFonts w:ascii="標楷體" w:eastAsia="標楷體" w:hAnsi="標楷體" w:hint="eastAsia"/>
                <w:spacing w:val="-4"/>
                <w:sz w:val="20"/>
                <w:szCs w:val="20"/>
              </w:rPr>
              <w:t>：</w:t>
            </w:r>
          </w:p>
          <w:p w:rsidR="0006461E" w:rsidRPr="00F11AE8" w:rsidRDefault="0006461E" w:rsidP="00625C0A">
            <w:pPr>
              <w:snapToGrid w:val="0"/>
              <w:rPr>
                <w:rFonts w:ascii="標楷體" w:eastAsia="標楷體" w:hAnsi="標楷體" w:cs="新細明體"/>
                <w:kern w:val="0"/>
                <w:sz w:val="20"/>
                <w:szCs w:val="20"/>
              </w:rPr>
            </w:pPr>
            <w:r w:rsidRPr="00F11AE8">
              <w:rPr>
                <w:rFonts w:ascii="標楷體" w:eastAsia="標楷體" w:hAnsi="標楷體" w:cs="新細明體" w:hint="eastAsia"/>
                <w:kern w:val="0"/>
                <w:sz w:val="20"/>
                <w:szCs w:val="20"/>
              </w:rPr>
              <w:t>學習任務：</w:t>
            </w:r>
            <w:r w:rsidRPr="00F11AE8">
              <w:rPr>
                <w:rFonts w:ascii="標楷體" w:eastAsia="標楷體" w:hAnsi="標楷體" w:hint="eastAsia"/>
                <w:sz w:val="20"/>
                <w:szCs w:val="20"/>
              </w:rPr>
              <w:t>了解原住民現今處境</w:t>
            </w:r>
          </w:p>
          <w:p w:rsidR="0006461E" w:rsidRPr="00F11AE8" w:rsidRDefault="0006461E" w:rsidP="00F11AE8">
            <w:pPr>
              <w:widowControl/>
              <w:ind w:left="351" w:hangingChars="183" w:hanging="351"/>
              <w:jc w:val="both"/>
              <w:rPr>
                <w:rFonts w:ascii="標楷體" w:eastAsia="標楷體" w:hAnsi="標楷體" w:cs="新細明體"/>
                <w:sz w:val="20"/>
                <w:szCs w:val="20"/>
              </w:rPr>
            </w:pPr>
            <w:r w:rsidRPr="00F11AE8">
              <w:rPr>
                <w:rFonts w:ascii="標楷體" w:eastAsia="標楷體" w:hAnsi="標楷體" w:hint="eastAsia"/>
                <w:spacing w:val="-4"/>
                <w:sz w:val="20"/>
                <w:szCs w:val="20"/>
              </w:rPr>
              <w:t>1.</w:t>
            </w:r>
            <w:r w:rsidRPr="00F11AE8">
              <w:rPr>
                <w:rFonts w:ascii="標楷體" w:eastAsia="標楷體" w:hAnsi="標楷體" w:cs="新細明體" w:hint="eastAsia"/>
                <w:kern w:val="0"/>
                <w:sz w:val="20"/>
                <w:szCs w:val="20"/>
              </w:rPr>
              <w:t>談原民、花東的刻板印象</w:t>
            </w:r>
            <w:r w:rsidRPr="00F11AE8">
              <w:rPr>
                <w:rFonts w:ascii="標楷體" w:eastAsia="標楷體" w:hAnsi="標楷體" w:cs="新細明體" w:hint="eastAsia"/>
                <w:kern w:val="0"/>
                <w:sz w:val="20"/>
                <w:szCs w:val="20"/>
              </w:rPr>
              <w:br/>
              <w:t>例如：膚黑、語尾助詞「的啦」、落後、食衣住行等，詢問同學是否有受到歧視的感覺)</w:t>
            </w:r>
          </w:p>
          <w:p w:rsidR="0006461E" w:rsidRPr="00F11AE8" w:rsidRDefault="0006461E" w:rsidP="00625C0A">
            <w:pPr>
              <w:widowControl/>
              <w:jc w:val="both"/>
              <w:rPr>
                <w:rFonts w:ascii="標楷體" w:eastAsia="標楷體" w:hAnsi="標楷體" w:cs="標楷體"/>
                <w:sz w:val="20"/>
                <w:szCs w:val="20"/>
              </w:rPr>
            </w:pPr>
            <w:r w:rsidRPr="00F11AE8">
              <w:rPr>
                <w:rFonts w:ascii="標楷體" w:eastAsia="標楷體" w:hAnsi="標楷體" w:hint="eastAsia"/>
                <w:spacing w:val="-4"/>
                <w:sz w:val="20"/>
                <w:szCs w:val="20"/>
              </w:rPr>
              <w:t>2.</w:t>
            </w:r>
            <w:r w:rsidRPr="00F11AE8">
              <w:rPr>
                <w:rFonts w:ascii="標楷體" w:eastAsia="標楷體" w:hAnsi="標楷體" w:cs="新細明體" w:hint="eastAsia"/>
                <w:kern w:val="0"/>
                <w:sz w:val="20"/>
                <w:szCs w:val="20"/>
              </w:rPr>
              <w:t>看文章</w:t>
            </w:r>
            <w:r w:rsidRPr="00F11AE8">
              <w:rPr>
                <w:rFonts w:ascii="標楷體" w:eastAsia="標楷體" w:hAnsi="標楷體" w:cs="標楷體" w:hint="eastAsia"/>
                <w:sz w:val="20"/>
                <w:szCs w:val="20"/>
              </w:rPr>
              <w:t>〈新課綱轉型正義 深化原住民議題〉</w:t>
            </w:r>
          </w:p>
          <w:p w:rsidR="0006461E" w:rsidRPr="00F11AE8" w:rsidRDefault="0006461E" w:rsidP="00625C0A">
            <w:pPr>
              <w:widowControl/>
              <w:jc w:val="both"/>
              <w:rPr>
                <w:rFonts w:ascii="標楷體" w:eastAsia="標楷體" w:hAnsi="標楷體" w:cs="新細明體"/>
                <w:kern w:val="0"/>
                <w:sz w:val="20"/>
                <w:szCs w:val="20"/>
              </w:rPr>
            </w:pPr>
            <w:r w:rsidRPr="00F11AE8">
              <w:rPr>
                <w:rFonts w:ascii="標楷體" w:eastAsia="標楷體" w:hAnsi="標楷體" w:cs="新細明體" w:hint="eastAsia"/>
                <w:kern w:val="0"/>
                <w:sz w:val="20"/>
                <w:szCs w:val="20"/>
              </w:rPr>
              <w:t>3.討論其中有何論點</w:t>
            </w:r>
          </w:p>
          <w:p w:rsidR="0006461E" w:rsidRPr="00F11AE8" w:rsidRDefault="0006461E" w:rsidP="00F11AE8">
            <w:pPr>
              <w:widowControl/>
              <w:tabs>
                <w:tab w:val="left" w:pos="2880"/>
              </w:tabs>
              <w:ind w:left="236" w:hangingChars="118" w:hanging="236"/>
              <w:jc w:val="both"/>
              <w:rPr>
                <w:rFonts w:ascii="標楷體" w:eastAsia="標楷體" w:hAnsi="標楷體" w:cs="新細明體"/>
                <w:kern w:val="0"/>
                <w:sz w:val="20"/>
                <w:szCs w:val="20"/>
              </w:rPr>
            </w:pPr>
            <w:r w:rsidRPr="00F11AE8">
              <w:rPr>
                <w:rFonts w:ascii="標楷體" w:eastAsia="標楷體" w:hAnsi="標楷體" w:hint="eastAsia"/>
                <w:sz w:val="20"/>
                <w:szCs w:val="20"/>
              </w:rPr>
              <w:t>3.</w:t>
            </w:r>
            <w:r w:rsidRPr="00F11AE8">
              <w:rPr>
                <w:rFonts w:ascii="標楷體" w:eastAsia="標楷體" w:hAnsi="標楷體" w:cs="新細明體" w:hint="eastAsia"/>
                <w:kern w:val="0"/>
                <w:sz w:val="20"/>
                <w:szCs w:val="20"/>
              </w:rPr>
              <w:t>學生分組(盡量以族群、部落分組)，討論、報告：</w:t>
            </w:r>
            <w:r w:rsidRPr="00F11AE8">
              <w:rPr>
                <w:rFonts w:ascii="標楷體" w:eastAsia="標楷體" w:hAnsi="標楷體" w:cs="新細明體"/>
                <w:kern w:val="0"/>
                <w:sz w:val="20"/>
                <w:szCs w:val="20"/>
              </w:rPr>
              <w:br/>
            </w:r>
            <w:r w:rsidRPr="00F11AE8">
              <w:rPr>
                <w:rFonts w:ascii="標楷體" w:eastAsia="標楷體" w:hAnsi="標楷體" w:cs="新細明體" w:hint="eastAsia"/>
                <w:kern w:val="0"/>
                <w:sz w:val="20"/>
                <w:szCs w:val="20"/>
              </w:rPr>
              <w:t>a.普高建議選文〈台灣通史序〉之爭議</w:t>
            </w:r>
            <w:proofErr w:type="gramStart"/>
            <w:r w:rsidRPr="00F11AE8">
              <w:rPr>
                <w:rFonts w:ascii="標楷體" w:eastAsia="標楷體" w:hAnsi="標楷體" w:cs="新細明體" w:hint="eastAsia"/>
                <w:kern w:val="0"/>
                <w:sz w:val="20"/>
                <w:szCs w:val="20"/>
              </w:rPr>
              <w:t>——</w:t>
            </w:r>
            <w:proofErr w:type="gramEnd"/>
            <w:r w:rsidRPr="00F11AE8">
              <w:rPr>
                <w:rFonts w:ascii="標楷體" w:eastAsia="標楷體" w:hAnsi="標楷體" w:cs="新細明體" w:hint="eastAsia"/>
                <w:kern w:val="0"/>
                <w:sz w:val="20"/>
                <w:szCs w:val="20"/>
              </w:rPr>
              <w:t>參看網路文章</w:t>
            </w:r>
            <w:r w:rsidR="004C1C76" w:rsidRPr="004C1C76">
              <w:fldChar w:fldCharType="begin"/>
            </w:r>
            <w:r w:rsidR="003A72E7">
              <w:instrText xml:space="preserve"> HYPERLINK "http://rueylin0119.pixnet.net/blog/post/264090072-...." </w:instrText>
            </w:r>
            <w:r w:rsidR="004C1C76" w:rsidRPr="004C1C76">
              <w:fldChar w:fldCharType="separate"/>
            </w:r>
            <w:r w:rsidRPr="00F11AE8">
              <w:rPr>
                <w:rStyle w:val="a5"/>
                <w:rFonts w:ascii="標楷體" w:eastAsia="標楷體" w:hAnsi="標楷體"/>
                <w:color w:val="auto"/>
                <w:sz w:val="20"/>
                <w:szCs w:val="20"/>
              </w:rPr>
              <w:t>http://rueylin0119.pixnet.net/blog/post/264090072-....</w:t>
            </w:r>
            <w:r w:rsidR="004C1C76">
              <w:rPr>
                <w:rStyle w:val="a5"/>
                <w:rFonts w:ascii="標楷體" w:eastAsia="標楷體" w:hAnsi="標楷體"/>
                <w:color w:val="auto"/>
                <w:sz w:val="20"/>
                <w:szCs w:val="20"/>
              </w:rPr>
              <w:fldChar w:fldCharType="end"/>
            </w:r>
            <w:r w:rsidRPr="00F11AE8">
              <w:rPr>
                <w:rFonts w:ascii="標楷體" w:eastAsia="標楷體" w:hAnsi="標楷體" w:cs="新細明體"/>
                <w:kern w:val="0"/>
                <w:sz w:val="20"/>
                <w:szCs w:val="20"/>
              </w:rPr>
              <w:br/>
            </w:r>
            <w:r w:rsidRPr="00F11AE8">
              <w:rPr>
                <w:rFonts w:ascii="標楷體" w:eastAsia="標楷體" w:hAnsi="標楷體" w:cs="新細明體" w:hint="eastAsia"/>
                <w:kern w:val="0"/>
                <w:sz w:val="20"/>
                <w:szCs w:val="20"/>
              </w:rPr>
              <w:t>b.原住民升學加分制度是否合理——參看網路影片</w:t>
            </w:r>
            <w:r w:rsidR="004C1C76" w:rsidRPr="004C1C76">
              <w:fldChar w:fldCharType="begin"/>
            </w:r>
            <w:r w:rsidR="003A72E7">
              <w:instrText xml:space="preserve"> HYPERLINK "https://www.youtube.com/watch?v=fUHEifX-mSQ" </w:instrText>
            </w:r>
            <w:r w:rsidR="004C1C76" w:rsidRPr="004C1C76">
              <w:fldChar w:fldCharType="separate"/>
            </w:r>
            <w:r w:rsidRPr="00F11AE8">
              <w:rPr>
                <w:rStyle w:val="a5"/>
                <w:rFonts w:ascii="標楷體" w:eastAsia="標楷體" w:hAnsi="標楷體"/>
                <w:color w:val="auto"/>
                <w:sz w:val="20"/>
                <w:szCs w:val="20"/>
              </w:rPr>
              <w:t>https://www.youtube.com/watch?v=fUHEifX-mSQ</w:t>
            </w:r>
            <w:r w:rsidR="004C1C76">
              <w:rPr>
                <w:rStyle w:val="a5"/>
                <w:rFonts w:ascii="標楷體" w:eastAsia="標楷體" w:hAnsi="標楷體"/>
                <w:color w:val="auto"/>
                <w:sz w:val="20"/>
                <w:szCs w:val="20"/>
              </w:rPr>
              <w:fldChar w:fldCharType="end"/>
            </w:r>
            <w:r w:rsidRPr="00F11AE8">
              <w:rPr>
                <w:rFonts w:ascii="標楷體" w:eastAsia="標楷體" w:hAnsi="標楷體" w:hint="eastAsia"/>
                <w:sz w:val="20"/>
                <w:szCs w:val="20"/>
              </w:rPr>
              <w:t>(10</w:t>
            </w:r>
            <w:r w:rsidRPr="00F11AE8">
              <w:rPr>
                <w:rFonts w:ascii="標楷體" w:eastAsia="標楷體" w:hAnsi="標楷體"/>
                <w:sz w:val="20"/>
                <w:szCs w:val="20"/>
              </w:rPr>
              <w:t>’</w:t>
            </w:r>
            <w:r w:rsidRPr="00F11AE8">
              <w:rPr>
                <w:rFonts w:ascii="標楷體" w:eastAsia="標楷體" w:hAnsi="標楷體" w:hint="eastAsia"/>
                <w:sz w:val="20"/>
                <w:szCs w:val="20"/>
              </w:rPr>
              <w:t>05</w:t>
            </w:r>
            <w:r w:rsidRPr="00F11AE8">
              <w:rPr>
                <w:rFonts w:ascii="標楷體" w:eastAsia="標楷體" w:hAnsi="標楷體"/>
                <w:sz w:val="20"/>
                <w:szCs w:val="20"/>
              </w:rPr>
              <w:t>”</w:t>
            </w:r>
            <w:r w:rsidRPr="00F11AE8">
              <w:rPr>
                <w:rFonts w:ascii="標楷體" w:eastAsia="標楷體" w:hAnsi="標楷體" w:hint="eastAsia"/>
                <w:sz w:val="20"/>
                <w:szCs w:val="20"/>
              </w:rPr>
              <w:t>)</w:t>
            </w:r>
          </w:p>
          <w:p w:rsidR="0006461E" w:rsidRPr="00F11AE8" w:rsidRDefault="0006461E" w:rsidP="00F11AE8">
            <w:pPr>
              <w:snapToGrid w:val="0"/>
              <w:spacing w:line="360" w:lineRule="exact"/>
              <w:ind w:left="366" w:right="57" w:hangingChars="183" w:hanging="366"/>
              <w:rPr>
                <w:rFonts w:ascii="標楷體" w:eastAsia="標楷體" w:hAnsi="標楷體"/>
                <w:spacing w:val="-4"/>
                <w:sz w:val="20"/>
                <w:szCs w:val="20"/>
              </w:rPr>
            </w:pPr>
            <w:r w:rsidRPr="00F11AE8">
              <w:rPr>
                <w:rFonts w:ascii="標楷體" w:eastAsia="標楷體" w:hAnsi="標楷體" w:cs="新細明體" w:hint="eastAsia"/>
                <w:kern w:val="0"/>
                <w:sz w:val="20"/>
                <w:szCs w:val="20"/>
              </w:rPr>
              <w:t>4.回饋</w:t>
            </w:r>
          </w:p>
          <w:p w:rsidR="0006461E" w:rsidRPr="00F11AE8" w:rsidRDefault="0006461E" w:rsidP="00625C0A">
            <w:pPr>
              <w:widowControl/>
              <w:spacing w:before="240"/>
              <w:jc w:val="both"/>
              <w:rPr>
                <w:rFonts w:ascii="標楷體" w:eastAsia="標楷體" w:hAnsi="標楷體"/>
                <w:sz w:val="20"/>
                <w:szCs w:val="20"/>
              </w:rPr>
            </w:pPr>
            <w:r w:rsidRPr="00F11AE8">
              <w:rPr>
                <w:rFonts w:ascii="標楷體" w:eastAsia="標楷體" w:hAnsi="標楷體" w:hint="eastAsia"/>
                <w:sz w:val="20"/>
                <w:szCs w:val="20"/>
              </w:rPr>
              <w:t>第7</w:t>
            </w:r>
            <w:proofErr w:type="gramStart"/>
            <w:r w:rsidRPr="00F11AE8">
              <w:rPr>
                <w:rFonts w:ascii="標楷體" w:eastAsia="標楷體" w:hAnsi="標楷體" w:hint="eastAsia"/>
                <w:sz w:val="20"/>
                <w:szCs w:val="20"/>
              </w:rPr>
              <w:t>週</w:t>
            </w:r>
            <w:proofErr w:type="gramEnd"/>
            <w:r w:rsidRPr="00F11AE8">
              <w:rPr>
                <w:rFonts w:ascii="標楷體" w:eastAsia="標楷體" w:hAnsi="標楷體" w:hint="eastAsia"/>
                <w:sz w:val="20"/>
                <w:szCs w:val="20"/>
              </w:rPr>
              <w:t>：</w:t>
            </w:r>
          </w:p>
          <w:p w:rsidR="0006461E" w:rsidRPr="00F11AE8" w:rsidRDefault="0006461E" w:rsidP="00625C0A">
            <w:pPr>
              <w:snapToGrid w:val="0"/>
              <w:rPr>
                <w:rFonts w:ascii="標楷體" w:eastAsia="標楷體" w:hAnsi="標楷體" w:cs="新細明體"/>
                <w:kern w:val="0"/>
                <w:sz w:val="20"/>
                <w:szCs w:val="20"/>
              </w:rPr>
            </w:pPr>
            <w:r w:rsidRPr="00F11AE8">
              <w:rPr>
                <w:rFonts w:ascii="標楷體" w:eastAsia="標楷體" w:hAnsi="標楷體" w:cs="新細明體" w:hint="eastAsia"/>
                <w:kern w:val="0"/>
                <w:sz w:val="20"/>
                <w:szCs w:val="20"/>
              </w:rPr>
              <w:t>學習任務：</w:t>
            </w:r>
            <w:r w:rsidRPr="00F11AE8">
              <w:rPr>
                <w:rFonts w:ascii="標楷體" w:eastAsia="標楷體" w:hAnsi="標楷體" w:hint="eastAsia"/>
                <w:sz w:val="20"/>
                <w:szCs w:val="20"/>
              </w:rPr>
              <w:t>了解原住民現今處境</w:t>
            </w:r>
          </w:p>
          <w:p w:rsidR="0006461E" w:rsidRPr="00F11AE8" w:rsidRDefault="0006461E" w:rsidP="00625C0A">
            <w:pPr>
              <w:pStyle w:val="a3"/>
              <w:widowControl/>
              <w:numPr>
                <w:ilvl w:val="0"/>
                <w:numId w:val="15"/>
              </w:numPr>
              <w:snapToGrid w:val="0"/>
              <w:spacing w:line="360" w:lineRule="exact"/>
              <w:ind w:leftChars="0" w:right="57"/>
              <w:jc w:val="both"/>
              <w:rPr>
                <w:rFonts w:ascii="標楷體" w:eastAsia="標楷體" w:hAnsi="標楷體"/>
                <w:spacing w:val="-4"/>
                <w:sz w:val="20"/>
                <w:szCs w:val="20"/>
              </w:rPr>
            </w:pPr>
            <w:r w:rsidRPr="00F11AE8">
              <w:rPr>
                <w:rFonts w:ascii="標楷體" w:eastAsia="標楷體" w:hAnsi="標楷體" w:cs="標楷體" w:hint="eastAsia"/>
                <w:sz w:val="20"/>
                <w:szCs w:val="20"/>
              </w:rPr>
              <w:t>看文章〈現今世界原住民社會之重要議題〉</w:t>
            </w:r>
          </w:p>
          <w:p w:rsidR="0006461E" w:rsidRPr="00F11AE8" w:rsidRDefault="0006461E" w:rsidP="00625C0A">
            <w:pPr>
              <w:pStyle w:val="a3"/>
              <w:widowControl/>
              <w:numPr>
                <w:ilvl w:val="0"/>
                <w:numId w:val="15"/>
              </w:numPr>
              <w:snapToGrid w:val="0"/>
              <w:spacing w:line="360" w:lineRule="exact"/>
              <w:ind w:leftChars="0" w:right="57"/>
              <w:jc w:val="both"/>
              <w:rPr>
                <w:rFonts w:ascii="標楷體" w:eastAsia="標楷體" w:hAnsi="標楷體"/>
                <w:spacing w:val="-4"/>
                <w:sz w:val="20"/>
                <w:szCs w:val="20"/>
              </w:rPr>
            </w:pPr>
            <w:r w:rsidRPr="00F11AE8">
              <w:rPr>
                <w:rFonts w:ascii="標楷體" w:eastAsia="標楷體" w:hAnsi="標楷體" w:cs="新細明體" w:hint="eastAsia"/>
                <w:kern w:val="0"/>
                <w:sz w:val="20"/>
                <w:szCs w:val="20"/>
              </w:rPr>
              <w:t>看原住民影片：</w:t>
            </w:r>
            <w:r w:rsidRPr="00F11AE8">
              <w:rPr>
                <w:rFonts w:ascii="標楷體" w:eastAsia="標楷體" w:hAnsi="標楷體" w:hint="eastAsia"/>
                <w:sz w:val="20"/>
                <w:szCs w:val="20"/>
              </w:rPr>
              <w:t>觀看</w:t>
            </w:r>
            <w:r w:rsidRPr="00F11AE8">
              <w:rPr>
                <w:rFonts w:ascii="標楷體" w:eastAsia="標楷體" w:hAnsi="標楷體" w:hint="eastAsia"/>
                <w:sz w:val="20"/>
                <w:szCs w:val="20"/>
                <w:u w:val="wave"/>
              </w:rPr>
              <w:t>《太陽的孩子》/《海稻米的願望》</w:t>
            </w:r>
            <w:r w:rsidRPr="00F11AE8">
              <w:rPr>
                <w:rFonts w:ascii="標楷體" w:eastAsia="標楷體" w:hAnsi="標楷體" w:cs="新細明體" w:hint="eastAsia"/>
                <w:kern w:val="0"/>
                <w:sz w:val="20"/>
                <w:szCs w:val="20"/>
              </w:rPr>
              <w:t>、《只要我長大》、《小樹的故事》等影片介紹或預告</w:t>
            </w:r>
          </w:p>
          <w:p w:rsidR="0006461E" w:rsidRPr="00F11AE8" w:rsidRDefault="0006461E" w:rsidP="00625C0A">
            <w:pPr>
              <w:pStyle w:val="a3"/>
              <w:widowControl/>
              <w:numPr>
                <w:ilvl w:val="0"/>
                <w:numId w:val="15"/>
              </w:numPr>
              <w:snapToGrid w:val="0"/>
              <w:spacing w:line="360" w:lineRule="exact"/>
              <w:ind w:leftChars="0" w:right="57"/>
              <w:jc w:val="both"/>
              <w:rPr>
                <w:rFonts w:ascii="標楷體" w:eastAsia="標楷體" w:hAnsi="標楷體"/>
                <w:spacing w:val="-4"/>
                <w:sz w:val="20"/>
                <w:szCs w:val="20"/>
              </w:rPr>
            </w:pPr>
            <w:r w:rsidRPr="00F11AE8">
              <w:rPr>
                <w:rFonts w:ascii="標楷體" w:eastAsia="標楷體" w:hAnsi="標楷體" w:hint="eastAsia"/>
                <w:spacing w:val="-4"/>
                <w:sz w:val="20"/>
                <w:szCs w:val="20"/>
              </w:rPr>
              <w:t>討論影片中</w:t>
            </w:r>
            <w:r w:rsidRPr="00F11AE8">
              <w:rPr>
                <w:rFonts w:ascii="標楷體" w:eastAsia="標楷體" w:hAnsi="標楷體" w:cs="新細明體" w:hint="eastAsia"/>
                <w:kern w:val="0"/>
                <w:sz w:val="20"/>
                <w:szCs w:val="20"/>
              </w:rPr>
              <w:t>有何議題：城市原住民、自然資源權的爭取</w:t>
            </w:r>
            <w:r w:rsidRPr="00F11AE8">
              <w:rPr>
                <w:rFonts w:ascii="標楷體" w:eastAsia="標楷體" w:hAnsi="標楷體" w:cs="新細明體"/>
                <w:kern w:val="0"/>
                <w:sz w:val="20"/>
                <w:szCs w:val="20"/>
              </w:rPr>
              <w:t>…</w:t>
            </w:r>
            <w:proofErr w:type="gramStart"/>
            <w:r w:rsidRPr="00F11AE8">
              <w:rPr>
                <w:rFonts w:ascii="標楷體" w:eastAsia="標楷體" w:hAnsi="標楷體" w:cs="新細明體"/>
                <w:kern w:val="0"/>
                <w:sz w:val="20"/>
                <w:szCs w:val="20"/>
              </w:rPr>
              <w:t>…</w:t>
            </w:r>
            <w:proofErr w:type="gramEnd"/>
          </w:p>
          <w:p w:rsidR="0006461E" w:rsidRPr="00F11AE8" w:rsidRDefault="0006461E" w:rsidP="00625C0A">
            <w:pPr>
              <w:pStyle w:val="a3"/>
              <w:widowControl/>
              <w:numPr>
                <w:ilvl w:val="0"/>
                <w:numId w:val="15"/>
              </w:numPr>
              <w:snapToGrid w:val="0"/>
              <w:spacing w:line="360" w:lineRule="exact"/>
              <w:ind w:leftChars="0" w:right="57"/>
              <w:jc w:val="both"/>
              <w:rPr>
                <w:rFonts w:ascii="標楷體" w:eastAsia="標楷體" w:hAnsi="標楷體"/>
                <w:spacing w:val="-4"/>
                <w:sz w:val="20"/>
                <w:szCs w:val="20"/>
              </w:rPr>
            </w:pPr>
            <w:r w:rsidRPr="00F11AE8">
              <w:rPr>
                <w:rFonts w:ascii="標楷體" w:eastAsia="標楷體" w:hAnsi="標楷體" w:cs="新細明體" w:hint="eastAsia"/>
                <w:kern w:val="0"/>
                <w:sz w:val="20"/>
                <w:szCs w:val="20"/>
              </w:rPr>
              <w:t>學生分組討論(決定各組的議題，不可重複)</w:t>
            </w:r>
          </w:p>
          <w:p w:rsidR="0006461E" w:rsidRPr="00F11AE8" w:rsidRDefault="0006461E" w:rsidP="00625C0A">
            <w:pPr>
              <w:widowControl/>
              <w:spacing w:before="240"/>
              <w:rPr>
                <w:rFonts w:ascii="標楷體" w:eastAsia="標楷體" w:hAnsi="標楷體"/>
                <w:sz w:val="20"/>
                <w:szCs w:val="20"/>
              </w:rPr>
            </w:pPr>
            <w:r w:rsidRPr="00F11AE8">
              <w:rPr>
                <w:rFonts w:ascii="標楷體" w:eastAsia="標楷體" w:hAnsi="標楷體" w:hint="eastAsia"/>
                <w:sz w:val="20"/>
                <w:szCs w:val="20"/>
              </w:rPr>
              <w:t>第8</w:t>
            </w:r>
            <w:proofErr w:type="gramStart"/>
            <w:r w:rsidRPr="00F11AE8">
              <w:rPr>
                <w:rFonts w:ascii="標楷體" w:eastAsia="標楷體" w:hAnsi="標楷體" w:hint="eastAsia"/>
                <w:sz w:val="20"/>
                <w:szCs w:val="20"/>
              </w:rPr>
              <w:t>週</w:t>
            </w:r>
            <w:proofErr w:type="gramEnd"/>
            <w:r w:rsidRPr="00F11AE8">
              <w:rPr>
                <w:rFonts w:ascii="標楷體" w:eastAsia="標楷體" w:hAnsi="標楷體" w:hint="eastAsia"/>
                <w:sz w:val="20"/>
                <w:szCs w:val="20"/>
              </w:rPr>
              <w:t>：</w:t>
            </w:r>
          </w:p>
          <w:p w:rsidR="0006461E" w:rsidRPr="00F11AE8" w:rsidRDefault="0006461E" w:rsidP="00625C0A">
            <w:pPr>
              <w:widowControl/>
              <w:rPr>
                <w:rFonts w:ascii="標楷體" w:eastAsia="標楷體" w:hAnsi="標楷體" w:cs="新細明體"/>
                <w:kern w:val="0"/>
                <w:sz w:val="20"/>
                <w:szCs w:val="20"/>
              </w:rPr>
            </w:pPr>
            <w:r w:rsidRPr="00F11AE8">
              <w:rPr>
                <w:rFonts w:ascii="標楷體" w:eastAsia="標楷體" w:hAnsi="標楷體" w:hint="eastAsia"/>
                <w:sz w:val="20"/>
                <w:szCs w:val="20"/>
              </w:rPr>
              <w:t>學習任務：了解原住民現今處境</w:t>
            </w:r>
          </w:p>
          <w:p w:rsidR="0006461E" w:rsidRPr="00F11AE8" w:rsidRDefault="0006461E" w:rsidP="00625C0A">
            <w:pPr>
              <w:pStyle w:val="a3"/>
              <w:widowControl/>
              <w:numPr>
                <w:ilvl w:val="0"/>
                <w:numId w:val="16"/>
              </w:numPr>
              <w:snapToGrid w:val="0"/>
              <w:spacing w:line="360" w:lineRule="exact"/>
              <w:ind w:leftChars="0" w:right="57"/>
              <w:jc w:val="both"/>
              <w:rPr>
                <w:rFonts w:ascii="標楷體" w:eastAsia="標楷體" w:hAnsi="標楷體"/>
                <w:spacing w:val="-4"/>
                <w:sz w:val="20"/>
                <w:szCs w:val="20"/>
              </w:rPr>
            </w:pPr>
            <w:r w:rsidRPr="00F11AE8">
              <w:rPr>
                <w:rFonts w:ascii="標楷體" w:eastAsia="標楷體" w:hAnsi="標楷體" w:cs="新細明體" w:hint="eastAsia"/>
                <w:kern w:val="0"/>
                <w:sz w:val="20"/>
                <w:szCs w:val="20"/>
              </w:rPr>
              <w:t>學生分組搜尋議題的相關資料，製作報告</w:t>
            </w:r>
          </w:p>
          <w:p w:rsidR="0006461E" w:rsidRPr="00F11AE8" w:rsidRDefault="0006461E" w:rsidP="00625C0A">
            <w:pPr>
              <w:widowControl/>
              <w:spacing w:before="240"/>
              <w:rPr>
                <w:rFonts w:ascii="標楷體" w:eastAsia="標楷體" w:hAnsi="標楷體" w:cs="新細明體"/>
                <w:kern w:val="0"/>
                <w:sz w:val="20"/>
                <w:szCs w:val="20"/>
              </w:rPr>
            </w:pPr>
            <w:r w:rsidRPr="00F11AE8">
              <w:rPr>
                <w:rFonts w:ascii="標楷體" w:eastAsia="標楷體" w:hAnsi="標楷體" w:hint="eastAsia"/>
                <w:sz w:val="20"/>
                <w:szCs w:val="20"/>
              </w:rPr>
              <w:t>第9</w:t>
            </w:r>
            <w:proofErr w:type="gramStart"/>
            <w:r w:rsidRPr="00F11AE8">
              <w:rPr>
                <w:rFonts w:ascii="標楷體" w:eastAsia="標楷體" w:hAnsi="標楷體" w:hint="eastAsia"/>
                <w:sz w:val="20"/>
                <w:szCs w:val="20"/>
              </w:rPr>
              <w:t>週</w:t>
            </w:r>
            <w:proofErr w:type="gramEnd"/>
            <w:r w:rsidRPr="00F11AE8">
              <w:rPr>
                <w:rFonts w:ascii="標楷體" w:eastAsia="標楷體" w:hAnsi="標楷體" w:hint="eastAsia"/>
                <w:sz w:val="20"/>
                <w:szCs w:val="20"/>
              </w:rPr>
              <w:t>：了解原住民現今處境</w:t>
            </w:r>
          </w:p>
          <w:p w:rsidR="0006461E" w:rsidRPr="00F11AE8" w:rsidRDefault="0006461E" w:rsidP="00625C0A">
            <w:pPr>
              <w:pStyle w:val="a3"/>
              <w:widowControl/>
              <w:numPr>
                <w:ilvl w:val="0"/>
                <w:numId w:val="17"/>
              </w:numPr>
              <w:snapToGrid w:val="0"/>
              <w:spacing w:line="360" w:lineRule="exact"/>
              <w:ind w:leftChars="0" w:right="57"/>
              <w:rPr>
                <w:rFonts w:ascii="標楷體" w:eastAsia="標楷體" w:hAnsi="標楷體"/>
                <w:spacing w:val="-4"/>
                <w:sz w:val="20"/>
                <w:szCs w:val="20"/>
              </w:rPr>
            </w:pPr>
            <w:r w:rsidRPr="00F11AE8">
              <w:rPr>
                <w:rFonts w:ascii="標楷體" w:eastAsia="標楷體" w:hAnsi="標楷體" w:cs="新細明體" w:hint="eastAsia"/>
                <w:kern w:val="0"/>
                <w:sz w:val="20"/>
                <w:szCs w:val="20"/>
              </w:rPr>
              <w:t>學生分組報告</w:t>
            </w:r>
          </w:p>
          <w:p w:rsidR="0006461E" w:rsidRPr="007A3824" w:rsidRDefault="0006461E" w:rsidP="00625C0A">
            <w:pPr>
              <w:pStyle w:val="a3"/>
              <w:widowControl/>
              <w:numPr>
                <w:ilvl w:val="0"/>
                <w:numId w:val="17"/>
              </w:numPr>
              <w:snapToGrid w:val="0"/>
              <w:spacing w:line="360" w:lineRule="exact"/>
              <w:ind w:leftChars="0" w:right="57"/>
              <w:rPr>
                <w:rFonts w:ascii="標楷體" w:eastAsia="標楷體" w:hAnsi="標楷體"/>
                <w:spacing w:val="-4"/>
                <w:sz w:val="20"/>
                <w:szCs w:val="20"/>
              </w:rPr>
            </w:pPr>
            <w:r w:rsidRPr="00F11AE8">
              <w:rPr>
                <w:rFonts w:ascii="標楷體" w:eastAsia="標楷體" w:hAnsi="標楷體" w:cs="新細明體" w:hint="eastAsia"/>
                <w:kern w:val="0"/>
                <w:sz w:val="20"/>
                <w:szCs w:val="20"/>
              </w:rPr>
              <w:t>回饋</w:t>
            </w:r>
          </w:p>
        </w:tc>
        <w:tc>
          <w:tcPr>
            <w:tcW w:w="709" w:type="dxa"/>
            <w:tcBorders>
              <w:top w:val="single" w:sz="6" w:space="0" w:color="000000" w:themeColor="text1"/>
              <w:left w:val="single" w:sz="6" w:space="0" w:color="auto"/>
              <w:bottom w:val="single" w:sz="12" w:space="0" w:color="auto"/>
              <w:right w:val="single" w:sz="6" w:space="0" w:color="auto"/>
            </w:tcBorders>
          </w:tcPr>
          <w:p w:rsidR="0006461E" w:rsidRPr="00F11AE8" w:rsidRDefault="0006461E" w:rsidP="00625C0A">
            <w:pPr>
              <w:snapToGrid w:val="0"/>
              <w:spacing w:line="360" w:lineRule="exact"/>
              <w:jc w:val="center"/>
              <w:rPr>
                <w:rFonts w:ascii="標楷體" w:eastAsia="標楷體" w:hAnsi="標楷體" w:cs="標楷體"/>
                <w:sz w:val="20"/>
                <w:szCs w:val="20"/>
              </w:rPr>
            </w:pPr>
          </w:p>
          <w:p w:rsidR="0006461E" w:rsidRPr="00F11AE8" w:rsidRDefault="0006461E" w:rsidP="00625C0A">
            <w:pPr>
              <w:snapToGrid w:val="0"/>
              <w:spacing w:line="360" w:lineRule="exact"/>
              <w:jc w:val="center"/>
              <w:rPr>
                <w:rFonts w:ascii="標楷體" w:eastAsia="標楷體" w:hAnsi="標楷體" w:cs="標楷體"/>
                <w:sz w:val="20"/>
                <w:szCs w:val="20"/>
              </w:rPr>
            </w:pPr>
            <w:r w:rsidRPr="00F11AE8">
              <w:rPr>
                <w:rFonts w:ascii="標楷體" w:eastAsia="標楷體" w:hAnsi="標楷體" w:cs="標楷體" w:hint="eastAsia"/>
                <w:sz w:val="20"/>
                <w:szCs w:val="20"/>
              </w:rPr>
              <w:t>10分鐘</w:t>
            </w:r>
          </w:p>
          <w:p w:rsidR="0006461E" w:rsidRPr="00F11AE8" w:rsidRDefault="0006461E" w:rsidP="00625C0A">
            <w:pPr>
              <w:snapToGrid w:val="0"/>
              <w:spacing w:line="360" w:lineRule="exact"/>
              <w:jc w:val="center"/>
              <w:rPr>
                <w:rFonts w:ascii="標楷體" w:eastAsia="標楷體" w:hAnsi="標楷體" w:cs="標楷體"/>
                <w:sz w:val="20"/>
                <w:szCs w:val="20"/>
              </w:rPr>
            </w:pPr>
          </w:p>
          <w:p w:rsidR="0006461E" w:rsidRPr="00F11AE8" w:rsidRDefault="0006461E" w:rsidP="00625C0A">
            <w:pPr>
              <w:snapToGrid w:val="0"/>
              <w:spacing w:line="360" w:lineRule="exact"/>
              <w:jc w:val="center"/>
              <w:rPr>
                <w:rFonts w:ascii="標楷體" w:eastAsia="標楷體" w:hAnsi="標楷體" w:cs="標楷體"/>
                <w:sz w:val="20"/>
                <w:szCs w:val="20"/>
              </w:rPr>
            </w:pPr>
          </w:p>
          <w:p w:rsidR="0006461E" w:rsidRPr="00F11AE8" w:rsidRDefault="0006461E" w:rsidP="00625C0A">
            <w:pPr>
              <w:snapToGrid w:val="0"/>
              <w:spacing w:line="360" w:lineRule="exact"/>
              <w:jc w:val="center"/>
              <w:rPr>
                <w:rFonts w:ascii="標楷體" w:eastAsia="標楷體" w:hAnsi="標楷體" w:cs="標楷體"/>
                <w:sz w:val="20"/>
                <w:szCs w:val="20"/>
              </w:rPr>
            </w:pPr>
          </w:p>
          <w:p w:rsidR="0006461E" w:rsidRPr="00F11AE8" w:rsidRDefault="0006461E" w:rsidP="00625C0A">
            <w:pPr>
              <w:snapToGrid w:val="0"/>
              <w:spacing w:line="360" w:lineRule="exact"/>
              <w:jc w:val="center"/>
              <w:rPr>
                <w:rFonts w:ascii="標楷體" w:eastAsia="標楷體" w:hAnsi="標楷體" w:cs="標楷體"/>
                <w:sz w:val="20"/>
                <w:szCs w:val="20"/>
              </w:rPr>
            </w:pPr>
            <w:r w:rsidRPr="00F11AE8">
              <w:rPr>
                <w:rFonts w:ascii="標楷體" w:eastAsia="標楷體" w:hAnsi="標楷體" w:cs="標楷體" w:hint="eastAsia"/>
                <w:sz w:val="20"/>
                <w:szCs w:val="20"/>
              </w:rPr>
              <w:t>5分鐘</w:t>
            </w:r>
          </w:p>
          <w:p w:rsidR="0006461E" w:rsidRPr="00F11AE8" w:rsidRDefault="0006461E" w:rsidP="00625C0A">
            <w:pPr>
              <w:snapToGrid w:val="0"/>
              <w:spacing w:line="360" w:lineRule="exact"/>
              <w:jc w:val="center"/>
              <w:rPr>
                <w:rFonts w:ascii="標楷體" w:eastAsia="標楷體" w:hAnsi="標楷體" w:cs="標楷體"/>
                <w:sz w:val="20"/>
                <w:szCs w:val="20"/>
              </w:rPr>
            </w:pPr>
            <w:r w:rsidRPr="00F11AE8">
              <w:rPr>
                <w:rFonts w:ascii="標楷體" w:eastAsia="標楷體" w:hAnsi="標楷體" w:cs="標楷體" w:hint="eastAsia"/>
                <w:sz w:val="20"/>
                <w:szCs w:val="20"/>
              </w:rPr>
              <w:t>5分鐘</w:t>
            </w:r>
          </w:p>
          <w:p w:rsidR="0006461E" w:rsidRPr="00F11AE8" w:rsidRDefault="0006461E" w:rsidP="00625C0A">
            <w:pPr>
              <w:snapToGrid w:val="0"/>
              <w:spacing w:line="360" w:lineRule="exact"/>
              <w:jc w:val="center"/>
              <w:rPr>
                <w:rFonts w:ascii="標楷體" w:eastAsia="標楷體" w:hAnsi="標楷體" w:cs="標楷體"/>
                <w:sz w:val="20"/>
                <w:szCs w:val="20"/>
              </w:rPr>
            </w:pPr>
          </w:p>
          <w:p w:rsidR="0006461E" w:rsidRPr="00F11AE8" w:rsidRDefault="0006461E" w:rsidP="00625C0A">
            <w:pPr>
              <w:snapToGrid w:val="0"/>
              <w:spacing w:line="360" w:lineRule="exact"/>
              <w:jc w:val="center"/>
              <w:rPr>
                <w:rFonts w:ascii="標楷體" w:eastAsia="標楷體" w:hAnsi="標楷體" w:cs="標楷體"/>
                <w:sz w:val="20"/>
                <w:szCs w:val="20"/>
              </w:rPr>
            </w:pPr>
            <w:r w:rsidRPr="00F11AE8">
              <w:rPr>
                <w:rFonts w:ascii="標楷體" w:eastAsia="標楷體" w:hAnsi="標楷體" w:cs="標楷體" w:hint="eastAsia"/>
                <w:sz w:val="20"/>
                <w:szCs w:val="20"/>
              </w:rPr>
              <w:t>25分鐘</w:t>
            </w:r>
          </w:p>
          <w:p w:rsidR="0006461E" w:rsidRPr="00F11AE8" w:rsidRDefault="0006461E" w:rsidP="00625C0A">
            <w:pPr>
              <w:snapToGrid w:val="0"/>
              <w:spacing w:line="360" w:lineRule="exact"/>
              <w:jc w:val="center"/>
              <w:rPr>
                <w:rFonts w:ascii="標楷體" w:eastAsia="標楷體" w:hAnsi="標楷體" w:cs="標楷體"/>
                <w:sz w:val="20"/>
                <w:szCs w:val="20"/>
              </w:rPr>
            </w:pPr>
          </w:p>
          <w:p w:rsidR="0006461E" w:rsidRPr="00F11AE8" w:rsidRDefault="0006461E" w:rsidP="00625C0A">
            <w:pPr>
              <w:snapToGrid w:val="0"/>
              <w:spacing w:line="360" w:lineRule="exact"/>
              <w:jc w:val="center"/>
              <w:rPr>
                <w:rFonts w:ascii="標楷體" w:eastAsia="標楷體" w:hAnsi="標楷體" w:cs="標楷體"/>
                <w:sz w:val="20"/>
                <w:szCs w:val="20"/>
              </w:rPr>
            </w:pPr>
          </w:p>
          <w:p w:rsidR="0006461E" w:rsidRPr="00F11AE8" w:rsidRDefault="0006461E" w:rsidP="00625C0A">
            <w:pPr>
              <w:snapToGrid w:val="0"/>
              <w:spacing w:line="360" w:lineRule="exact"/>
              <w:jc w:val="center"/>
              <w:rPr>
                <w:rFonts w:ascii="標楷體" w:eastAsia="標楷體" w:hAnsi="標楷體" w:cs="標楷體"/>
                <w:sz w:val="20"/>
                <w:szCs w:val="20"/>
              </w:rPr>
            </w:pPr>
          </w:p>
          <w:p w:rsidR="0006461E" w:rsidRPr="00F11AE8" w:rsidRDefault="0006461E" w:rsidP="00625C0A">
            <w:pPr>
              <w:snapToGrid w:val="0"/>
              <w:spacing w:line="360" w:lineRule="exact"/>
              <w:jc w:val="center"/>
              <w:rPr>
                <w:rFonts w:ascii="標楷體" w:eastAsia="標楷體" w:hAnsi="標楷體" w:cs="標楷體"/>
                <w:sz w:val="20"/>
                <w:szCs w:val="20"/>
              </w:rPr>
            </w:pPr>
          </w:p>
          <w:p w:rsidR="0006461E" w:rsidRPr="00F11AE8" w:rsidRDefault="0006461E" w:rsidP="00625C0A">
            <w:pPr>
              <w:snapToGrid w:val="0"/>
              <w:spacing w:line="360" w:lineRule="exact"/>
              <w:jc w:val="center"/>
              <w:rPr>
                <w:rFonts w:ascii="標楷體" w:eastAsia="標楷體" w:hAnsi="標楷體" w:cs="標楷體"/>
                <w:sz w:val="20"/>
                <w:szCs w:val="20"/>
              </w:rPr>
            </w:pPr>
            <w:r w:rsidRPr="00F11AE8">
              <w:rPr>
                <w:rFonts w:ascii="標楷體" w:eastAsia="標楷體" w:hAnsi="標楷體" w:cs="標楷體" w:hint="eastAsia"/>
                <w:sz w:val="20"/>
                <w:szCs w:val="20"/>
              </w:rPr>
              <w:t>5分鐘</w:t>
            </w:r>
          </w:p>
          <w:p w:rsidR="0006461E" w:rsidRPr="00F11AE8" w:rsidRDefault="0006461E" w:rsidP="00625C0A">
            <w:pPr>
              <w:snapToGrid w:val="0"/>
              <w:spacing w:line="360" w:lineRule="exact"/>
              <w:jc w:val="center"/>
              <w:rPr>
                <w:rFonts w:ascii="標楷體" w:eastAsia="標楷體" w:hAnsi="標楷體" w:cs="標楷體"/>
                <w:sz w:val="20"/>
                <w:szCs w:val="20"/>
              </w:rPr>
            </w:pPr>
          </w:p>
          <w:p w:rsidR="0006461E" w:rsidRPr="00F11AE8" w:rsidRDefault="0006461E" w:rsidP="007A3824">
            <w:pPr>
              <w:snapToGrid w:val="0"/>
              <w:spacing w:line="360" w:lineRule="exact"/>
              <w:rPr>
                <w:rFonts w:ascii="標楷體" w:eastAsia="標楷體" w:hAnsi="標楷體" w:cs="標楷體"/>
                <w:sz w:val="20"/>
                <w:szCs w:val="20"/>
              </w:rPr>
            </w:pPr>
          </w:p>
          <w:p w:rsidR="0006461E" w:rsidRPr="00F11AE8" w:rsidRDefault="0006461E" w:rsidP="00625C0A">
            <w:pPr>
              <w:snapToGrid w:val="0"/>
              <w:spacing w:line="360" w:lineRule="exact"/>
              <w:jc w:val="center"/>
              <w:rPr>
                <w:rFonts w:ascii="標楷體" w:eastAsia="標楷體" w:hAnsi="標楷體" w:cs="標楷體"/>
                <w:sz w:val="20"/>
                <w:szCs w:val="20"/>
              </w:rPr>
            </w:pPr>
            <w:r w:rsidRPr="00F11AE8">
              <w:rPr>
                <w:rFonts w:ascii="標楷體" w:eastAsia="標楷體" w:hAnsi="標楷體" w:cs="標楷體" w:hint="eastAsia"/>
                <w:sz w:val="20"/>
                <w:szCs w:val="20"/>
              </w:rPr>
              <w:t>10分鐘</w:t>
            </w:r>
          </w:p>
          <w:p w:rsidR="0006461E" w:rsidRPr="00F11AE8" w:rsidRDefault="0006461E" w:rsidP="00625C0A">
            <w:pPr>
              <w:snapToGrid w:val="0"/>
              <w:spacing w:line="360" w:lineRule="exact"/>
              <w:jc w:val="center"/>
              <w:rPr>
                <w:rFonts w:ascii="標楷體" w:eastAsia="標楷體" w:hAnsi="標楷體" w:cs="標楷體"/>
                <w:sz w:val="20"/>
                <w:szCs w:val="20"/>
              </w:rPr>
            </w:pPr>
            <w:r w:rsidRPr="00F11AE8">
              <w:rPr>
                <w:rFonts w:ascii="標楷體" w:eastAsia="標楷體" w:hAnsi="標楷體" w:cs="標楷體" w:hint="eastAsia"/>
                <w:sz w:val="20"/>
                <w:szCs w:val="20"/>
              </w:rPr>
              <w:t>20分鐘</w:t>
            </w:r>
          </w:p>
          <w:p w:rsidR="0006461E" w:rsidRPr="00F11AE8" w:rsidRDefault="0006461E" w:rsidP="00625C0A">
            <w:pPr>
              <w:snapToGrid w:val="0"/>
              <w:spacing w:line="360" w:lineRule="exact"/>
              <w:jc w:val="center"/>
              <w:rPr>
                <w:rFonts w:ascii="標楷體" w:eastAsia="標楷體" w:hAnsi="標楷體" w:cs="標楷體"/>
                <w:sz w:val="20"/>
                <w:szCs w:val="20"/>
              </w:rPr>
            </w:pPr>
          </w:p>
          <w:p w:rsidR="0006461E" w:rsidRPr="00F11AE8" w:rsidRDefault="0006461E" w:rsidP="00625C0A">
            <w:pPr>
              <w:snapToGrid w:val="0"/>
              <w:spacing w:line="360" w:lineRule="exact"/>
              <w:jc w:val="center"/>
              <w:rPr>
                <w:rFonts w:ascii="標楷體" w:eastAsia="標楷體" w:hAnsi="標楷體" w:cs="標楷體"/>
                <w:sz w:val="20"/>
                <w:szCs w:val="20"/>
              </w:rPr>
            </w:pPr>
            <w:r w:rsidRPr="00F11AE8">
              <w:rPr>
                <w:rFonts w:ascii="標楷體" w:eastAsia="標楷體" w:hAnsi="標楷體" w:cs="標楷體" w:hint="eastAsia"/>
                <w:sz w:val="20"/>
                <w:szCs w:val="20"/>
              </w:rPr>
              <w:t>10分鐘</w:t>
            </w:r>
          </w:p>
          <w:p w:rsidR="0006461E" w:rsidRPr="00F11AE8" w:rsidRDefault="0006461E" w:rsidP="00625C0A">
            <w:pPr>
              <w:snapToGrid w:val="0"/>
              <w:spacing w:line="360" w:lineRule="exact"/>
              <w:jc w:val="center"/>
              <w:rPr>
                <w:rFonts w:ascii="標楷體" w:eastAsia="標楷體" w:hAnsi="標楷體" w:cs="標楷體"/>
                <w:sz w:val="20"/>
                <w:szCs w:val="20"/>
              </w:rPr>
            </w:pPr>
            <w:r w:rsidRPr="00F11AE8">
              <w:rPr>
                <w:rFonts w:ascii="標楷體" w:eastAsia="標楷體" w:hAnsi="標楷體" w:cs="標楷體" w:hint="eastAsia"/>
                <w:sz w:val="20"/>
                <w:szCs w:val="20"/>
              </w:rPr>
              <w:t>10分鐘</w:t>
            </w:r>
          </w:p>
          <w:p w:rsidR="0006461E" w:rsidRPr="00F11AE8" w:rsidRDefault="0006461E" w:rsidP="00625C0A">
            <w:pPr>
              <w:snapToGrid w:val="0"/>
              <w:spacing w:line="360" w:lineRule="exact"/>
              <w:jc w:val="center"/>
              <w:rPr>
                <w:rFonts w:ascii="標楷體" w:eastAsia="標楷體" w:hAnsi="標楷體" w:cs="標楷體"/>
                <w:sz w:val="20"/>
                <w:szCs w:val="20"/>
              </w:rPr>
            </w:pPr>
          </w:p>
          <w:p w:rsidR="0006461E" w:rsidRPr="00F11AE8" w:rsidRDefault="0006461E" w:rsidP="00625C0A">
            <w:pPr>
              <w:snapToGrid w:val="0"/>
              <w:spacing w:line="360" w:lineRule="exact"/>
              <w:jc w:val="center"/>
              <w:rPr>
                <w:rFonts w:ascii="標楷體" w:eastAsia="標楷體" w:hAnsi="標楷體" w:cs="標楷體"/>
                <w:sz w:val="20"/>
                <w:szCs w:val="20"/>
              </w:rPr>
            </w:pPr>
          </w:p>
          <w:p w:rsidR="0006461E" w:rsidRPr="00F11AE8" w:rsidRDefault="0006461E" w:rsidP="00625C0A">
            <w:pPr>
              <w:snapToGrid w:val="0"/>
              <w:spacing w:line="360" w:lineRule="exact"/>
              <w:jc w:val="center"/>
              <w:rPr>
                <w:rFonts w:ascii="標楷體" w:eastAsia="標楷體" w:hAnsi="標楷體" w:cs="標楷體"/>
                <w:sz w:val="20"/>
                <w:szCs w:val="20"/>
              </w:rPr>
            </w:pPr>
            <w:r w:rsidRPr="00F11AE8">
              <w:rPr>
                <w:rFonts w:ascii="標楷體" w:eastAsia="標楷體" w:hAnsi="標楷體" w:cs="標楷體" w:hint="eastAsia"/>
                <w:sz w:val="20"/>
                <w:szCs w:val="20"/>
              </w:rPr>
              <w:t>50分鐘</w:t>
            </w:r>
          </w:p>
          <w:p w:rsidR="0006461E" w:rsidRPr="00F11AE8" w:rsidRDefault="0006461E" w:rsidP="00625C0A">
            <w:pPr>
              <w:snapToGrid w:val="0"/>
              <w:spacing w:line="360" w:lineRule="exact"/>
              <w:jc w:val="center"/>
              <w:rPr>
                <w:rFonts w:ascii="標楷體" w:eastAsia="標楷體" w:hAnsi="標楷體" w:cs="標楷體"/>
                <w:sz w:val="20"/>
                <w:szCs w:val="20"/>
              </w:rPr>
            </w:pPr>
          </w:p>
          <w:p w:rsidR="0006461E" w:rsidRPr="00F11AE8" w:rsidRDefault="0006461E" w:rsidP="00625C0A">
            <w:pPr>
              <w:snapToGrid w:val="0"/>
              <w:spacing w:line="360" w:lineRule="exact"/>
              <w:jc w:val="center"/>
              <w:rPr>
                <w:rFonts w:ascii="標楷體" w:eastAsia="標楷體" w:hAnsi="標楷體" w:cs="標楷體"/>
                <w:sz w:val="20"/>
                <w:szCs w:val="20"/>
              </w:rPr>
            </w:pPr>
          </w:p>
          <w:p w:rsidR="0006461E" w:rsidRPr="00F11AE8" w:rsidRDefault="0006461E" w:rsidP="00625C0A">
            <w:pPr>
              <w:snapToGrid w:val="0"/>
              <w:spacing w:line="360" w:lineRule="exact"/>
              <w:jc w:val="center"/>
              <w:rPr>
                <w:rFonts w:ascii="標楷體" w:eastAsia="標楷體" w:hAnsi="標楷體" w:cs="標楷體"/>
                <w:sz w:val="20"/>
                <w:szCs w:val="20"/>
              </w:rPr>
            </w:pPr>
            <w:r w:rsidRPr="00F11AE8">
              <w:rPr>
                <w:rFonts w:ascii="標楷體" w:eastAsia="標楷體" w:hAnsi="標楷體" w:cs="標楷體" w:hint="eastAsia"/>
                <w:sz w:val="20"/>
                <w:szCs w:val="20"/>
              </w:rPr>
              <w:t>40分鐘</w:t>
            </w:r>
          </w:p>
          <w:p w:rsidR="0006461E" w:rsidRPr="00F11AE8" w:rsidRDefault="0006461E" w:rsidP="00625C0A">
            <w:pPr>
              <w:snapToGrid w:val="0"/>
              <w:spacing w:line="360" w:lineRule="exact"/>
              <w:jc w:val="center"/>
              <w:rPr>
                <w:rFonts w:ascii="標楷體" w:eastAsia="標楷體" w:hAnsi="標楷體" w:cs="標楷體"/>
                <w:sz w:val="20"/>
                <w:szCs w:val="20"/>
              </w:rPr>
            </w:pPr>
            <w:r w:rsidRPr="00F11AE8">
              <w:rPr>
                <w:rFonts w:ascii="標楷體" w:eastAsia="標楷體" w:hAnsi="標楷體" w:cs="標楷體" w:hint="eastAsia"/>
                <w:sz w:val="20"/>
                <w:szCs w:val="20"/>
              </w:rPr>
              <w:t>10分鐘</w:t>
            </w:r>
          </w:p>
        </w:tc>
        <w:tc>
          <w:tcPr>
            <w:tcW w:w="1418" w:type="dxa"/>
            <w:tcBorders>
              <w:top w:val="single" w:sz="6" w:space="0" w:color="000000" w:themeColor="text1"/>
              <w:left w:val="single" w:sz="6" w:space="0" w:color="auto"/>
              <w:bottom w:val="single" w:sz="12" w:space="0" w:color="auto"/>
              <w:right w:val="single" w:sz="6" w:space="0" w:color="auto"/>
            </w:tcBorders>
          </w:tcPr>
          <w:p w:rsidR="0006461E" w:rsidRPr="00F11AE8" w:rsidRDefault="0006461E" w:rsidP="00625C0A">
            <w:pPr>
              <w:rPr>
                <w:rFonts w:ascii="標楷體" w:eastAsia="標楷體" w:hAnsi="標楷體" w:cs="標楷體"/>
                <w:sz w:val="20"/>
                <w:szCs w:val="20"/>
              </w:rPr>
            </w:pPr>
            <w:r w:rsidRPr="00F11AE8">
              <w:rPr>
                <w:rFonts w:ascii="標楷體" w:eastAsia="標楷體" w:hAnsi="標楷體" w:cs="標楷體" w:hint="eastAsia"/>
                <w:sz w:val="20"/>
                <w:szCs w:val="20"/>
              </w:rPr>
              <w:t>文章：</w:t>
            </w:r>
            <w:r w:rsidRPr="00F11AE8">
              <w:rPr>
                <w:rFonts w:ascii="標楷體" w:eastAsia="標楷體" w:hAnsi="標楷體" w:cs="標楷體"/>
                <w:sz w:val="20"/>
                <w:szCs w:val="20"/>
              </w:rPr>
              <w:br/>
            </w:r>
            <w:r w:rsidRPr="00F11AE8">
              <w:rPr>
                <w:rFonts w:ascii="標楷體" w:eastAsia="標楷體" w:hAnsi="標楷體" w:cs="標楷體" w:hint="eastAsia"/>
                <w:sz w:val="20"/>
                <w:szCs w:val="20"/>
              </w:rPr>
              <w:t>〈新課綱轉型正義 深化原住民議題〉聯合晚報20190217馮靖惠、〈現今世界原住民社會之重要議題〉陳佩周</w:t>
            </w:r>
          </w:p>
          <w:p w:rsidR="0006461E" w:rsidRPr="00F11AE8" w:rsidRDefault="0006461E" w:rsidP="00625C0A">
            <w:pPr>
              <w:rPr>
                <w:rFonts w:ascii="標楷體" w:eastAsia="標楷體" w:hAnsi="標楷體" w:cs="標楷體"/>
                <w:sz w:val="20"/>
                <w:szCs w:val="20"/>
              </w:rPr>
            </w:pPr>
          </w:p>
          <w:p w:rsidR="0006461E" w:rsidRPr="00F11AE8" w:rsidRDefault="0006461E" w:rsidP="00625C0A">
            <w:pPr>
              <w:rPr>
                <w:rFonts w:ascii="標楷體" w:eastAsia="標楷體" w:hAnsi="標楷體" w:cs="新細明體"/>
                <w:kern w:val="0"/>
                <w:sz w:val="20"/>
                <w:szCs w:val="20"/>
              </w:rPr>
            </w:pPr>
            <w:r w:rsidRPr="00F11AE8">
              <w:rPr>
                <w:rFonts w:ascii="標楷體" w:eastAsia="標楷體" w:hAnsi="標楷體" w:cs="標楷體" w:hint="eastAsia"/>
                <w:sz w:val="20"/>
                <w:szCs w:val="20"/>
              </w:rPr>
              <w:t>網路：</w:t>
            </w:r>
            <w:r w:rsidRPr="00F11AE8">
              <w:rPr>
                <w:rFonts w:ascii="標楷體" w:eastAsia="標楷體" w:hAnsi="標楷體" w:cs="標楷體"/>
                <w:sz w:val="20"/>
                <w:szCs w:val="20"/>
              </w:rPr>
              <w:br/>
            </w:r>
            <w:r w:rsidRPr="00F11AE8">
              <w:rPr>
                <w:rFonts w:ascii="標楷體" w:eastAsia="標楷體" w:hAnsi="標楷體" w:cs="標楷體" w:hint="eastAsia"/>
                <w:sz w:val="20"/>
                <w:szCs w:val="20"/>
              </w:rPr>
              <w:t>文章、影片</w:t>
            </w:r>
          </w:p>
        </w:tc>
        <w:tc>
          <w:tcPr>
            <w:tcW w:w="959" w:type="dxa"/>
            <w:gridSpan w:val="2"/>
            <w:tcBorders>
              <w:top w:val="single" w:sz="6" w:space="0" w:color="000000" w:themeColor="text1"/>
              <w:left w:val="single" w:sz="6" w:space="0" w:color="auto"/>
              <w:bottom w:val="single" w:sz="12" w:space="0" w:color="auto"/>
              <w:right w:val="single" w:sz="12" w:space="0" w:color="auto"/>
            </w:tcBorders>
          </w:tcPr>
          <w:p w:rsidR="0006461E" w:rsidRPr="00F11AE8" w:rsidRDefault="0006461E" w:rsidP="00625C0A">
            <w:pPr>
              <w:pStyle w:val="TableParagraph"/>
              <w:jc w:val="both"/>
              <w:rPr>
                <w:rFonts w:ascii="標楷體" w:eastAsia="標楷體" w:hAnsi="標楷體" w:cs="標楷體"/>
                <w:sz w:val="20"/>
                <w:szCs w:val="20"/>
                <w:u w:val="single" w:color="A6A6A6"/>
                <w:lang w:eastAsia="zh-TW"/>
              </w:rPr>
            </w:pPr>
          </w:p>
          <w:p w:rsidR="0006461E" w:rsidRPr="00F11AE8" w:rsidRDefault="0006461E" w:rsidP="00625C0A">
            <w:pPr>
              <w:pStyle w:val="TableParagraph"/>
              <w:jc w:val="both"/>
              <w:rPr>
                <w:rFonts w:ascii="標楷體" w:eastAsia="標楷體" w:hAnsi="標楷體" w:cs="標楷體"/>
                <w:sz w:val="20"/>
                <w:szCs w:val="20"/>
                <w:u w:val="single" w:color="A6A6A6"/>
                <w:lang w:eastAsia="zh-TW"/>
              </w:rPr>
            </w:pPr>
          </w:p>
          <w:p w:rsidR="0006461E" w:rsidRPr="00F11AE8" w:rsidRDefault="0006461E" w:rsidP="00625C0A">
            <w:pPr>
              <w:pStyle w:val="TableParagraph"/>
              <w:jc w:val="both"/>
              <w:rPr>
                <w:rFonts w:ascii="標楷體" w:eastAsia="標楷體" w:hAnsi="標楷體" w:cs="標楷體"/>
                <w:sz w:val="20"/>
                <w:szCs w:val="20"/>
                <w:lang w:eastAsia="zh-TW"/>
              </w:rPr>
            </w:pPr>
          </w:p>
          <w:p w:rsidR="0006461E" w:rsidRPr="00F11AE8" w:rsidRDefault="0006461E" w:rsidP="00625C0A">
            <w:pPr>
              <w:pStyle w:val="TableParagraph"/>
              <w:jc w:val="both"/>
              <w:rPr>
                <w:rFonts w:ascii="標楷體" w:eastAsia="標楷體" w:hAnsi="標楷體" w:cs="標楷體"/>
                <w:sz w:val="20"/>
                <w:szCs w:val="20"/>
                <w:lang w:eastAsia="zh-TW"/>
              </w:rPr>
            </w:pPr>
          </w:p>
          <w:p w:rsidR="0006461E" w:rsidRPr="00F11AE8" w:rsidRDefault="0006461E" w:rsidP="00625C0A">
            <w:pPr>
              <w:pStyle w:val="TableParagraph"/>
              <w:jc w:val="both"/>
              <w:rPr>
                <w:rFonts w:ascii="標楷體" w:eastAsia="標楷體" w:hAnsi="標楷體" w:cs="標楷體"/>
                <w:sz w:val="20"/>
                <w:szCs w:val="20"/>
                <w:lang w:eastAsia="zh-TW"/>
              </w:rPr>
            </w:pPr>
          </w:p>
          <w:p w:rsidR="0006461E" w:rsidRPr="00F11AE8" w:rsidRDefault="0006461E" w:rsidP="00625C0A">
            <w:pPr>
              <w:pStyle w:val="TableParagraph"/>
              <w:jc w:val="both"/>
              <w:rPr>
                <w:rFonts w:ascii="標楷體" w:eastAsia="標楷體" w:hAnsi="標楷體" w:cs="標楷體"/>
                <w:sz w:val="20"/>
                <w:szCs w:val="20"/>
                <w:lang w:eastAsia="zh-TW"/>
              </w:rPr>
            </w:pPr>
          </w:p>
          <w:p w:rsidR="0006461E" w:rsidRPr="00F11AE8" w:rsidRDefault="0006461E" w:rsidP="00625C0A">
            <w:pPr>
              <w:pStyle w:val="TableParagraph"/>
              <w:jc w:val="both"/>
              <w:rPr>
                <w:rFonts w:ascii="標楷體" w:eastAsia="標楷體" w:hAnsi="標楷體" w:cs="標楷體"/>
                <w:sz w:val="20"/>
                <w:szCs w:val="20"/>
                <w:lang w:eastAsia="zh-TW"/>
              </w:rPr>
            </w:pPr>
          </w:p>
          <w:p w:rsidR="0006461E" w:rsidRPr="00F11AE8" w:rsidRDefault="0006461E" w:rsidP="00625C0A">
            <w:pPr>
              <w:pStyle w:val="TableParagraph"/>
              <w:jc w:val="both"/>
              <w:rPr>
                <w:rFonts w:ascii="標楷體" w:eastAsia="標楷體" w:hAnsi="標楷體" w:cs="標楷體"/>
                <w:sz w:val="20"/>
                <w:szCs w:val="20"/>
                <w:lang w:eastAsia="zh-TW"/>
              </w:rPr>
            </w:pPr>
            <w:r w:rsidRPr="00F11AE8">
              <w:rPr>
                <w:rFonts w:ascii="標楷體" w:eastAsia="標楷體" w:hAnsi="標楷體" w:cs="標楷體" w:hint="eastAsia"/>
                <w:sz w:val="20"/>
                <w:szCs w:val="20"/>
                <w:lang w:eastAsia="zh-TW"/>
              </w:rPr>
              <w:t>學習單</w:t>
            </w:r>
          </w:p>
          <w:p w:rsidR="0006461E" w:rsidRPr="00F11AE8" w:rsidRDefault="0006461E" w:rsidP="00625C0A">
            <w:pPr>
              <w:pStyle w:val="TableParagraph"/>
              <w:jc w:val="both"/>
              <w:rPr>
                <w:rFonts w:ascii="標楷體" w:eastAsia="標楷體" w:hAnsi="標楷體" w:cs="標楷體"/>
                <w:sz w:val="20"/>
                <w:szCs w:val="20"/>
                <w:lang w:eastAsia="zh-TW"/>
              </w:rPr>
            </w:pPr>
          </w:p>
          <w:p w:rsidR="0006461E" w:rsidRPr="00F11AE8" w:rsidRDefault="0006461E" w:rsidP="00625C0A">
            <w:pPr>
              <w:pStyle w:val="TableParagraph"/>
              <w:jc w:val="both"/>
              <w:rPr>
                <w:rFonts w:ascii="標楷體" w:eastAsia="標楷體" w:hAnsi="標楷體" w:cs="標楷體"/>
                <w:sz w:val="20"/>
                <w:szCs w:val="20"/>
                <w:lang w:eastAsia="zh-TW"/>
              </w:rPr>
            </w:pPr>
          </w:p>
          <w:p w:rsidR="0006461E" w:rsidRPr="00F11AE8" w:rsidRDefault="0006461E" w:rsidP="00625C0A">
            <w:pPr>
              <w:pStyle w:val="TableParagraph"/>
              <w:jc w:val="both"/>
              <w:rPr>
                <w:rFonts w:ascii="標楷體" w:eastAsia="標楷體" w:hAnsi="標楷體" w:cs="標楷體"/>
                <w:sz w:val="20"/>
                <w:szCs w:val="20"/>
                <w:lang w:eastAsia="zh-TW"/>
              </w:rPr>
            </w:pPr>
          </w:p>
          <w:p w:rsidR="0006461E" w:rsidRPr="00F11AE8" w:rsidRDefault="0006461E" w:rsidP="00625C0A">
            <w:pPr>
              <w:pStyle w:val="TableParagraph"/>
              <w:jc w:val="both"/>
              <w:rPr>
                <w:rFonts w:ascii="標楷體" w:eastAsia="標楷體" w:hAnsi="標楷體" w:cs="標楷體"/>
                <w:sz w:val="20"/>
                <w:szCs w:val="20"/>
                <w:lang w:eastAsia="zh-TW"/>
              </w:rPr>
            </w:pPr>
          </w:p>
          <w:p w:rsidR="0006461E" w:rsidRPr="00F11AE8" w:rsidRDefault="0006461E" w:rsidP="00625C0A">
            <w:pPr>
              <w:pStyle w:val="TableParagraph"/>
              <w:jc w:val="both"/>
              <w:rPr>
                <w:rFonts w:ascii="標楷體" w:eastAsia="標楷體" w:hAnsi="標楷體" w:cs="標楷體"/>
                <w:sz w:val="20"/>
                <w:szCs w:val="20"/>
                <w:lang w:eastAsia="zh-TW"/>
              </w:rPr>
            </w:pPr>
          </w:p>
          <w:p w:rsidR="0006461E" w:rsidRPr="00F11AE8" w:rsidRDefault="0006461E" w:rsidP="00625C0A">
            <w:pPr>
              <w:pStyle w:val="TableParagraph"/>
              <w:jc w:val="both"/>
              <w:rPr>
                <w:rFonts w:ascii="標楷體" w:eastAsia="標楷體" w:hAnsi="標楷體" w:cs="標楷體"/>
                <w:sz w:val="20"/>
                <w:szCs w:val="20"/>
                <w:lang w:eastAsia="zh-TW"/>
              </w:rPr>
            </w:pPr>
          </w:p>
          <w:p w:rsidR="0006461E" w:rsidRPr="00F11AE8" w:rsidRDefault="0006461E" w:rsidP="00625C0A">
            <w:pPr>
              <w:pStyle w:val="TableParagraph"/>
              <w:jc w:val="both"/>
              <w:rPr>
                <w:rFonts w:ascii="標楷體" w:eastAsia="標楷體" w:hAnsi="標楷體" w:cs="標楷體"/>
                <w:sz w:val="20"/>
                <w:szCs w:val="20"/>
                <w:lang w:eastAsia="zh-TW"/>
              </w:rPr>
            </w:pPr>
          </w:p>
          <w:p w:rsidR="0006461E" w:rsidRPr="00F11AE8" w:rsidRDefault="0006461E" w:rsidP="00625C0A">
            <w:pPr>
              <w:pStyle w:val="TableParagraph"/>
              <w:jc w:val="both"/>
              <w:rPr>
                <w:rFonts w:ascii="標楷體" w:eastAsia="標楷體" w:hAnsi="標楷體" w:cs="標楷體"/>
                <w:sz w:val="20"/>
                <w:szCs w:val="20"/>
                <w:lang w:eastAsia="zh-TW"/>
              </w:rPr>
            </w:pPr>
          </w:p>
          <w:p w:rsidR="0006461E" w:rsidRPr="00F11AE8" w:rsidRDefault="0006461E" w:rsidP="00625C0A">
            <w:pPr>
              <w:pStyle w:val="TableParagraph"/>
              <w:jc w:val="both"/>
              <w:rPr>
                <w:rFonts w:ascii="標楷體" w:eastAsia="標楷體" w:hAnsi="標楷體" w:cs="標楷體"/>
                <w:sz w:val="20"/>
                <w:szCs w:val="20"/>
                <w:lang w:eastAsia="zh-TW"/>
              </w:rPr>
            </w:pPr>
          </w:p>
          <w:p w:rsidR="0006461E" w:rsidRPr="00F11AE8" w:rsidRDefault="0006461E" w:rsidP="00625C0A">
            <w:pPr>
              <w:pStyle w:val="TableParagraph"/>
              <w:jc w:val="both"/>
              <w:rPr>
                <w:rFonts w:ascii="標楷體" w:eastAsia="標楷體" w:hAnsi="標楷體" w:cs="標楷體"/>
                <w:sz w:val="20"/>
                <w:szCs w:val="20"/>
                <w:lang w:eastAsia="zh-TW"/>
              </w:rPr>
            </w:pPr>
          </w:p>
          <w:p w:rsidR="0006461E" w:rsidRPr="00F11AE8" w:rsidRDefault="0006461E" w:rsidP="00625C0A">
            <w:pPr>
              <w:pStyle w:val="TableParagraph"/>
              <w:jc w:val="both"/>
              <w:rPr>
                <w:rFonts w:ascii="標楷體" w:eastAsia="標楷體" w:hAnsi="標楷體" w:cs="標楷體"/>
                <w:sz w:val="20"/>
                <w:szCs w:val="20"/>
                <w:lang w:eastAsia="zh-TW"/>
              </w:rPr>
            </w:pPr>
          </w:p>
          <w:p w:rsidR="0006461E" w:rsidRPr="00F11AE8" w:rsidRDefault="0006461E" w:rsidP="00625C0A">
            <w:pPr>
              <w:pStyle w:val="TableParagraph"/>
              <w:jc w:val="both"/>
              <w:rPr>
                <w:rFonts w:ascii="標楷體" w:eastAsia="標楷體" w:hAnsi="標楷體" w:cs="標楷體"/>
                <w:sz w:val="20"/>
                <w:szCs w:val="20"/>
                <w:lang w:eastAsia="zh-TW"/>
              </w:rPr>
            </w:pPr>
          </w:p>
          <w:p w:rsidR="0006461E" w:rsidRPr="00F11AE8" w:rsidRDefault="0006461E" w:rsidP="00625C0A">
            <w:pPr>
              <w:pStyle w:val="TableParagraph"/>
              <w:jc w:val="both"/>
              <w:rPr>
                <w:rFonts w:ascii="標楷體" w:eastAsia="標楷體" w:hAnsi="標楷體" w:cs="標楷體"/>
                <w:sz w:val="20"/>
                <w:szCs w:val="20"/>
                <w:lang w:eastAsia="zh-TW"/>
              </w:rPr>
            </w:pPr>
            <w:r w:rsidRPr="00F11AE8">
              <w:rPr>
                <w:rFonts w:ascii="標楷體" w:eastAsia="標楷體" w:hAnsi="標楷體" w:cs="標楷體" w:hint="eastAsia"/>
                <w:sz w:val="20"/>
                <w:szCs w:val="20"/>
                <w:lang w:eastAsia="zh-TW"/>
              </w:rPr>
              <w:t>PPT/</w:t>
            </w:r>
            <w:r w:rsidR="00F73513">
              <w:rPr>
                <w:rFonts w:ascii="標楷體" w:eastAsia="標楷體" w:hAnsi="標楷體" w:cs="標楷體" w:hint="eastAsia"/>
                <w:sz w:val="20"/>
                <w:szCs w:val="20"/>
                <w:lang w:eastAsia="zh-TW"/>
              </w:rPr>
              <w:t>海報</w:t>
            </w:r>
          </w:p>
          <w:p w:rsidR="0006461E" w:rsidRPr="00F11AE8" w:rsidRDefault="0006461E" w:rsidP="00625C0A">
            <w:pPr>
              <w:pStyle w:val="TableParagraph"/>
              <w:jc w:val="both"/>
              <w:rPr>
                <w:rFonts w:ascii="標楷體" w:eastAsia="標楷體" w:hAnsi="標楷體" w:cs="標楷體"/>
                <w:sz w:val="20"/>
                <w:szCs w:val="20"/>
                <w:lang w:eastAsia="zh-TW"/>
              </w:rPr>
            </w:pPr>
          </w:p>
          <w:p w:rsidR="0006461E" w:rsidRPr="00F11AE8" w:rsidRDefault="0006461E" w:rsidP="00625C0A">
            <w:pPr>
              <w:pStyle w:val="TableParagraph"/>
              <w:jc w:val="both"/>
              <w:rPr>
                <w:rFonts w:ascii="標楷體" w:eastAsia="標楷體" w:hAnsi="標楷體" w:cs="標楷體"/>
                <w:sz w:val="20"/>
                <w:szCs w:val="20"/>
                <w:lang w:eastAsia="zh-TW"/>
              </w:rPr>
            </w:pPr>
            <w:r w:rsidRPr="00F11AE8">
              <w:rPr>
                <w:rFonts w:ascii="標楷體" w:eastAsia="標楷體" w:hAnsi="標楷體" w:cs="標楷體" w:hint="eastAsia"/>
                <w:sz w:val="20"/>
                <w:szCs w:val="20"/>
                <w:lang w:eastAsia="zh-TW"/>
              </w:rPr>
              <w:t>同儕</w:t>
            </w:r>
            <w:proofErr w:type="gramStart"/>
            <w:r w:rsidRPr="00F11AE8">
              <w:rPr>
                <w:rFonts w:ascii="標楷體" w:eastAsia="標楷體" w:hAnsi="標楷體" w:cs="標楷體" w:hint="eastAsia"/>
                <w:sz w:val="20"/>
                <w:szCs w:val="20"/>
                <w:lang w:eastAsia="zh-TW"/>
              </w:rPr>
              <w:t>互評表</w:t>
            </w:r>
            <w:proofErr w:type="gramEnd"/>
          </w:p>
        </w:tc>
      </w:tr>
    </w:tbl>
    <w:p w:rsidR="0006461E" w:rsidRPr="00F11AE8" w:rsidRDefault="0006461E">
      <w:pPr>
        <w:rPr>
          <w:rFonts w:ascii="標楷體" w:eastAsia="標楷體" w:hAnsi="標楷體"/>
          <w:sz w:val="20"/>
          <w:szCs w:val="20"/>
        </w:rPr>
      </w:pPr>
    </w:p>
    <w:p w:rsidR="00A84D2D" w:rsidRPr="007A3824" w:rsidRDefault="00A84D2D" w:rsidP="003A28E2">
      <w:pPr>
        <w:jc w:val="center"/>
        <w:rPr>
          <w:rFonts w:ascii="標楷體" w:eastAsia="標楷體" w:hAnsi="標楷體"/>
          <w:b/>
          <w:sz w:val="20"/>
          <w:szCs w:val="20"/>
        </w:rPr>
      </w:pPr>
      <w:r w:rsidRPr="007A3824">
        <w:rPr>
          <w:rFonts w:ascii="標楷體" w:eastAsia="標楷體" w:hAnsi="標楷體" w:hint="eastAsia"/>
          <w:b/>
          <w:sz w:val="20"/>
          <w:szCs w:val="20"/>
        </w:rPr>
        <w:t>學習活動設計</w:t>
      </w:r>
      <w:r w:rsidR="00E70DD5" w:rsidRPr="007A3824">
        <w:rPr>
          <w:rFonts w:ascii="標楷體" w:eastAsia="標楷體" w:hAnsi="標楷體" w:hint="eastAsia"/>
          <w:b/>
          <w:sz w:val="20"/>
          <w:szCs w:val="20"/>
        </w:rPr>
        <w:t>(3)</w:t>
      </w:r>
    </w:p>
    <w:tbl>
      <w:tblPr>
        <w:tblW w:w="10774"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517"/>
        <w:gridCol w:w="2028"/>
        <w:gridCol w:w="1275"/>
        <w:gridCol w:w="1300"/>
        <w:gridCol w:w="1535"/>
        <w:gridCol w:w="709"/>
        <w:gridCol w:w="1134"/>
        <w:gridCol w:w="1276"/>
      </w:tblGrid>
      <w:tr w:rsidR="00A84D2D" w:rsidRPr="00F11AE8" w:rsidTr="006B4148">
        <w:trPr>
          <w:trHeight w:val="660"/>
        </w:trPr>
        <w:tc>
          <w:tcPr>
            <w:tcW w:w="1517" w:type="dxa"/>
            <w:tcBorders>
              <w:top w:val="single" w:sz="12" w:space="0" w:color="auto"/>
              <w:left w:val="single" w:sz="12" w:space="0" w:color="auto"/>
              <w:bottom w:val="single" w:sz="6" w:space="0" w:color="auto"/>
              <w:right w:val="single" w:sz="6" w:space="0" w:color="auto"/>
            </w:tcBorders>
            <w:vAlign w:val="center"/>
          </w:tcPr>
          <w:p w:rsidR="00A84D2D" w:rsidRPr="00F11AE8" w:rsidRDefault="00A84D2D" w:rsidP="004D7A41">
            <w:pPr>
              <w:spacing w:line="360" w:lineRule="exact"/>
              <w:jc w:val="center"/>
              <w:rPr>
                <w:rFonts w:ascii="標楷體" w:eastAsia="標楷體" w:hAnsi="標楷體"/>
                <w:sz w:val="20"/>
                <w:szCs w:val="20"/>
              </w:rPr>
            </w:pPr>
            <w:proofErr w:type="gramStart"/>
            <w:r w:rsidRPr="00F11AE8">
              <w:rPr>
                <w:rFonts w:ascii="標楷體" w:eastAsia="標楷體" w:hAnsi="標楷體" w:cs="華康中黑體" w:hint="eastAsia"/>
                <w:sz w:val="20"/>
                <w:szCs w:val="20"/>
              </w:rPr>
              <w:t>週</w:t>
            </w:r>
            <w:proofErr w:type="gramEnd"/>
            <w:r w:rsidRPr="00F11AE8">
              <w:rPr>
                <w:rFonts w:ascii="標楷體" w:eastAsia="標楷體" w:hAnsi="標楷體" w:cs="華康中黑體" w:hint="eastAsia"/>
                <w:sz w:val="20"/>
                <w:szCs w:val="20"/>
              </w:rPr>
              <w:t>次</w:t>
            </w:r>
          </w:p>
        </w:tc>
        <w:tc>
          <w:tcPr>
            <w:tcW w:w="2028" w:type="dxa"/>
            <w:tcBorders>
              <w:top w:val="single" w:sz="12" w:space="0" w:color="auto"/>
              <w:left w:val="single" w:sz="6" w:space="0" w:color="auto"/>
              <w:bottom w:val="single" w:sz="6" w:space="0" w:color="auto"/>
              <w:right w:val="single" w:sz="6" w:space="0" w:color="auto"/>
            </w:tcBorders>
            <w:vAlign w:val="center"/>
          </w:tcPr>
          <w:p w:rsidR="00A84D2D" w:rsidRPr="00F11AE8" w:rsidRDefault="0038494F" w:rsidP="0038494F">
            <w:pPr>
              <w:snapToGrid w:val="0"/>
              <w:spacing w:line="360" w:lineRule="exact"/>
              <w:jc w:val="center"/>
              <w:rPr>
                <w:rFonts w:ascii="標楷體" w:eastAsia="標楷體" w:hAnsi="標楷體"/>
                <w:sz w:val="20"/>
                <w:szCs w:val="20"/>
              </w:rPr>
            </w:pPr>
            <w:r w:rsidRPr="00F11AE8">
              <w:rPr>
                <w:rFonts w:ascii="標楷體" w:eastAsia="標楷體" w:hAnsi="標楷體" w:hint="eastAsia"/>
                <w:sz w:val="20"/>
                <w:szCs w:val="20"/>
              </w:rPr>
              <w:t>10</w:t>
            </w:r>
            <w:r w:rsidR="00214D4E" w:rsidRPr="00F11AE8">
              <w:rPr>
                <w:rFonts w:ascii="標楷體" w:eastAsia="標楷體" w:hAnsi="標楷體" w:hint="eastAsia"/>
                <w:sz w:val="20"/>
                <w:szCs w:val="20"/>
              </w:rPr>
              <w:t>-</w:t>
            </w:r>
            <w:r w:rsidRPr="00F11AE8">
              <w:rPr>
                <w:rFonts w:ascii="標楷體" w:eastAsia="標楷體" w:hAnsi="標楷體" w:hint="eastAsia"/>
                <w:sz w:val="20"/>
                <w:szCs w:val="20"/>
              </w:rPr>
              <w:t>13</w:t>
            </w:r>
          </w:p>
        </w:tc>
        <w:tc>
          <w:tcPr>
            <w:tcW w:w="1275" w:type="dxa"/>
            <w:tcBorders>
              <w:top w:val="single" w:sz="12" w:space="0" w:color="auto"/>
              <w:left w:val="single" w:sz="6" w:space="0" w:color="auto"/>
              <w:bottom w:val="single" w:sz="6" w:space="0" w:color="auto"/>
              <w:right w:val="single" w:sz="6" w:space="0" w:color="auto"/>
            </w:tcBorders>
            <w:vAlign w:val="center"/>
          </w:tcPr>
          <w:p w:rsidR="00A84D2D" w:rsidRPr="00F11AE8" w:rsidRDefault="00A84D2D" w:rsidP="004D7A41">
            <w:pPr>
              <w:spacing w:line="360" w:lineRule="exact"/>
              <w:jc w:val="center"/>
              <w:rPr>
                <w:rFonts w:ascii="標楷體" w:eastAsia="標楷體" w:hAnsi="標楷體"/>
                <w:sz w:val="20"/>
                <w:szCs w:val="20"/>
              </w:rPr>
            </w:pPr>
            <w:r w:rsidRPr="00F11AE8">
              <w:rPr>
                <w:rFonts w:ascii="標楷體" w:eastAsia="標楷體" w:hAnsi="標楷體" w:cs="華康中黑體" w:hint="eastAsia"/>
                <w:sz w:val="20"/>
                <w:szCs w:val="20"/>
              </w:rPr>
              <w:t>單元名稱</w:t>
            </w:r>
          </w:p>
        </w:tc>
        <w:tc>
          <w:tcPr>
            <w:tcW w:w="5954" w:type="dxa"/>
            <w:gridSpan w:val="5"/>
            <w:tcBorders>
              <w:top w:val="single" w:sz="12" w:space="0" w:color="auto"/>
              <w:left w:val="single" w:sz="6" w:space="0" w:color="auto"/>
              <w:bottom w:val="single" w:sz="6" w:space="0" w:color="auto"/>
              <w:right w:val="single" w:sz="12" w:space="0" w:color="auto"/>
            </w:tcBorders>
            <w:vAlign w:val="center"/>
          </w:tcPr>
          <w:p w:rsidR="00A84D2D" w:rsidRPr="00F11AE8" w:rsidRDefault="0038494F" w:rsidP="00E160A9">
            <w:pPr>
              <w:ind w:left="57" w:right="113" w:firstLine="40"/>
              <w:rPr>
                <w:rFonts w:ascii="標楷體" w:eastAsia="標楷體" w:hAnsi="標楷體"/>
                <w:sz w:val="20"/>
                <w:szCs w:val="20"/>
              </w:rPr>
            </w:pPr>
            <w:r w:rsidRPr="00F11AE8">
              <w:rPr>
                <w:rFonts w:ascii="標楷體" w:eastAsia="標楷體" w:hAnsi="標楷體" w:cs="新細明體" w:hint="eastAsia"/>
                <w:sz w:val="20"/>
                <w:szCs w:val="20"/>
              </w:rPr>
              <w:t>山海文化</w:t>
            </w:r>
            <w:r w:rsidRPr="00F11AE8">
              <w:rPr>
                <w:rFonts w:ascii="標楷體" w:eastAsia="標楷體" w:hAnsi="標楷體" w:cs="新細明體" w:hint="eastAsia"/>
                <w:sz w:val="20"/>
                <w:szCs w:val="20"/>
                <w:lang w:eastAsia="zh-HK"/>
              </w:rPr>
              <w:t>篇</w:t>
            </w:r>
            <w:r w:rsidRPr="00F11AE8">
              <w:rPr>
                <w:rFonts w:ascii="標楷體" w:eastAsia="標楷體" w:hAnsi="標楷體" w:cs="新細明體" w:hint="eastAsia"/>
                <w:sz w:val="20"/>
                <w:szCs w:val="20"/>
              </w:rPr>
              <w:t>-</w:t>
            </w:r>
            <w:r w:rsidRPr="00F11AE8">
              <w:rPr>
                <w:rFonts w:ascii="標楷體" w:eastAsia="標楷體" w:hAnsi="標楷體" w:cs="新細明體" w:hint="eastAsia"/>
                <w:sz w:val="20"/>
                <w:szCs w:val="20"/>
                <w:lang w:eastAsia="zh-HK"/>
              </w:rPr>
              <w:t>專書閱讀</w:t>
            </w:r>
          </w:p>
        </w:tc>
      </w:tr>
      <w:tr w:rsidR="00A84D2D" w:rsidRPr="00F11AE8" w:rsidTr="006B4148">
        <w:trPr>
          <w:trHeight w:val="1609"/>
        </w:trPr>
        <w:tc>
          <w:tcPr>
            <w:tcW w:w="1517" w:type="dxa"/>
            <w:tcBorders>
              <w:top w:val="single" w:sz="6" w:space="0" w:color="auto"/>
              <w:left w:val="single" w:sz="12" w:space="0" w:color="auto"/>
              <w:bottom w:val="single" w:sz="4" w:space="0" w:color="auto"/>
              <w:right w:val="single" w:sz="6" w:space="0" w:color="auto"/>
            </w:tcBorders>
            <w:vAlign w:val="center"/>
          </w:tcPr>
          <w:p w:rsidR="00A84D2D" w:rsidRPr="00F11AE8" w:rsidRDefault="00A84D2D" w:rsidP="004D7A41">
            <w:pPr>
              <w:spacing w:line="360" w:lineRule="exact"/>
              <w:jc w:val="center"/>
              <w:rPr>
                <w:rFonts w:ascii="標楷體" w:eastAsia="標楷體" w:hAnsi="標楷體"/>
                <w:sz w:val="20"/>
                <w:szCs w:val="20"/>
              </w:rPr>
            </w:pPr>
            <w:r w:rsidRPr="00F11AE8">
              <w:rPr>
                <w:rFonts w:ascii="標楷體" w:eastAsia="標楷體" w:hAnsi="標楷體" w:cs="華康中黑體" w:hint="eastAsia"/>
                <w:sz w:val="20"/>
                <w:szCs w:val="20"/>
              </w:rPr>
              <w:t>學習目標</w:t>
            </w:r>
          </w:p>
        </w:tc>
        <w:tc>
          <w:tcPr>
            <w:tcW w:w="9257" w:type="dxa"/>
            <w:gridSpan w:val="7"/>
            <w:tcBorders>
              <w:top w:val="single" w:sz="6" w:space="0" w:color="auto"/>
              <w:left w:val="single" w:sz="6" w:space="0" w:color="auto"/>
              <w:bottom w:val="single" w:sz="4" w:space="0" w:color="auto"/>
              <w:right w:val="single" w:sz="12" w:space="0" w:color="auto"/>
            </w:tcBorders>
          </w:tcPr>
          <w:p w:rsidR="0092701C" w:rsidRPr="00F11AE8" w:rsidRDefault="0092701C" w:rsidP="006266B4">
            <w:pPr>
              <w:pStyle w:val="Default"/>
              <w:spacing w:line="320" w:lineRule="exact"/>
              <w:rPr>
                <w:rFonts w:ascii="標楷體" w:eastAsia="標楷體" w:hAnsi="標楷體"/>
                <w:noProof/>
                <w:color w:val="auto"/>
                <w:sz w:val="20"/>
                <w:szCs w:val="20"/>
                <w:lang w:eastAsia="zh-HK"/>
              </w:rPr>
            </w:pPr>
            <w:r w:rsidRPr="00F11AE8">
              <w:rPr>
                <w:rFonts w:ascii="標楷體" w:eastAsia="標楷體" w:hAnsi="標楷體"/>
                <w:noProof/>
                <w:color w:val="auto"/>
                <w:sz w:val="20"/>
                <w:szCs w:val="20"/>
                <w:lang w:eastAsia="zh-HK"/>
              </w:rPr>
              <w:t>閱U2</w:t>
            </w:r>
            <w:r w:rsidRPr="00F11AE8">
              <w:rPr>
                <w:rFonts w:ascii="標楷體" w:eastAsia="標楷體" w:hAnsi="標楷體" w:hint="eastAsia"/>
                <w:noProof/>
                <w:color w:val="auto"/>
                <w:sz w:val="20"/>
                <w:szCs w:val="20"/>
              </w:rPr>
              <w:t xml:space="preserve"> </w:t>
            </w:r>
            <w:r w:rsidRPr="00F11AE8">
              <w:rPr>
                <w:rFonts w:ascii="標楷體" w:eastAsia="標楷體" w:hAnsi="標楷體"/>
                <w:noProof/>
                <w:color w:val="auto"/>
                <w:sz w:val="20"/>
                <w:szCs w:val="20"/>
                <w:lang w:eastAsia="zh-HK"/>
              </w:rPr>
              <w:t>深究文本的內容並發展自己的詮釋，以此豐富自己的知識體系</w:t>
            </w:r>
          </w:p>
          <w:p w:rsidR="006266B4" w:rsidRPr="00F11AE8" w:rsidRDefault="006266B4" w:rsidP="006266B4">
            <w:pPr>
              <w:pStyle w:val="Default"/>
              <w:spacing w:line="320" w:lineRule="exact"/>
              <w:rPr>
                <w:rFonts w:ascii="標楷體" w:eastAsia="標楷體" w:hAnsi="標楷體"/>
                <w:noProof/>
                <w:color w:val="auto"/>
                <w:sz w:val="20"/>
                <w:szCs w:val="20"/>
              </w:rPr>
            </w:pPr>
            <w:r w:rsidRPr="00F11AE8">
              <w:rPr>
                <w:rFonts w:ascii="標楷體" w:eastAsia="標楷體" w:hAnsi="標楷體" w:hint="eastAsia"/>
                <w:noProof/>
                <w:color w:val="auto"/>
                <w:sz w:val="20"/>
                <w:szCs w:val="20"/>
                <w:lang w:eastAsia="zh-HK"/>
              </w:rPr>
              <w:t>多</w:t>
            </w:r>
            <w:r w:rsidRPr="00F11AE8">
              <w:rPr>
                <w:rFonts w:ascii="標楷體" w:eastAsia="標楷體" w:hAnsi="標楷體" w:hint="eastAsia"/>
                <w:noProof/>
                <w:color w:val="auto"/>
                <w:sz w:val="20"/>
                <w:szCs w:val="20"/>
              </w:rPr>
              <w:t>U1</w:t>
            </w:r>
            <w:r w:rsidR="0092701C" w:rsidRPr="00F11AE8">
              <w:rPr>
                <w:rFonts w:ascii="標楷體" w:eastAsia="標楷體" w:hAnsi="標楷體" w:hint="eastAsia"/>
                <w:noProof/>
                <w:color w:val="auto"/>
                <w:sz w:val="20"/>
                <w:szCs w:val="20"/>
              </w:rPr>
              <w:t xml:space="preserve"> </w:t>
            </w:r>
            <w:r w:rsidRPr="00F11AE8">
              <w:rPr>
                <w:rFonts w:ascii="標楷體" w:eastAsia="標楷體" w:hAnsi="標楷體" w:hint="eastAsia"/>
                <w:noProof/>
                <w:color w:val="auto"/>
                <w:sz w:val="20"/>
                <w:szCs w:val="20"/>
              </w:rPr>
              <w:t>肯認</w:t>
            </w:r>
            <w:r w:rsidR="00CF742C" w:rsidRPr="00F11AE8">
              <w:rPr>
                <w:rFonts w:ascii="標楷體" w:eastAsia="標楷體" w:hAnsi="標楷體" w:hint="eastAsia"/>
                <w:noProof/>
                <w:color w:val="auto"/>
                <w:sz w:val="20"/>
                <w:szCs w:val="20"/>
              </w:rPr>
              <w:t>同</w:t>
            </w:r>
            <w:r w:rsidRPr="00F11AE8">
              <w:rPr>
                <w:rFonts w:ascii="標楷體" w:eastAsia="標楷體" w:hAnsi="標楷體" w:hint="eastAsia"/>
                <w:noProof/>
                <w:color w:val="auto"/>
                <w:sz w:val="20"/>
                <w:szCs w:val="20"/>
              </w:rPr>
              <w:t>並樂於宣揚我族的文化。</w:t>
            </w:r>
          </w:p>
          <w:p w:rsidR="006266B4" w:rsidRPr="00F11AE8" w:rsidRDefault="006266B4" w:rsidP="006266B4">
            <w:pPr>
              <w:pStyle w:val="Default"/>
              <w:spacing w:line="320" w:lineRule="exact"/>
              <w:rPr>
                <w:rFonts w:ascii="標楷體" w:eastAsia="標楷體" w:hAnsi="標楷體"/>
                <w:noProof/>
                <w:color w:val="auto"/>
                <w:sz w:val="20"/>
                <w:szCs w:val="20"/>
              </w:rPr>
            </w:pPr>
            <w:r w:rsidRPr="00F11AE8">
              <w:rPr>
                <w:rFonts w:ascii="標楷體" w:eastAsia="標楷體" w:hAnsi="標楷體" w:hint="eastAsia"/>
                <w:noProof/>
                <w:color w:val="auto"/>
                <w:sz w:val="20"/>
                <w:szCs w:val="20"/>
                <w:lang w:eastAsia="zh-HK"/>
              </w:rPr>
              <w:t>原</w:t>
            </w:r>
            <w:r w:rsidRPr="00F11AE8">
              <w:rPr>
                <w:rFonts w:ascii="標楷體" w:eastAsia="標楷體" w:hAnsi="標楷體"/>
                <w:noProof/>
                <w:color w:val="auto"/>
                <w:sz w:val="20"/>
                <w:szCs w:val="20"/>
              </w:rPr>
              <w:t>U12</w:t>
            </w:r>
            <w:r w:rsidR="0092701C" w:rsidRPr="00F11AE8">
              <w:rPr>
                <w:rFonts w:ascii="標楷體" w:eastAsia="標楷體" w:hAnsi="標楷體" w:hint="eastAsia"/>
                <w:noProof/>
                <w:color w:val="auto"/>
                <w:sz w:val="20"/>
                <w:szCs w:val="20"/>
              </w:rPr>
              <w:t xml:space="preserve"> </w:t>
            </w:r>
            <w:r w:rsidRPr="00F11AE8">
              <w:rPr>
                <w:rFonts w:ascii="標楷體" w:eastAsia="標楷體" w:hAnsi="標楷體"/>
                <w:noProof/>
                <w:color w:val="auto"/>
                <w:sz w:val="20"/>
                <w:szCs w:val="20"/>
              </w:rPr>
              <w:t>了解當代社會環境變遷下的原住 民族文化傳承議題。</w:t>
            </w:r>
          </w:p>
          <w:p w:rsidR="00A84D2D" w:rsidRPr="00F11AE8" w:rsidRDefault="0092701C" w:rsidP="00617DA7">
            <w:pPr>
              <w:snapToGrid w:val="0"/>
              <w:jc w:val="both"/>
              <w:rPr>
                <w:rFonts w:ascii="標楷體" w:eastAsia="標楷體" w:hAnsi="標楷體"/>
                <w:sz w:val="20"/>
                <w:szCs w:val="20"/>
              </w:rPr>
            </w:pPr>
            <w:r w:rsidRPr="00F11AE8">
              <w:rPr>
                <w:rFonts w:ascii="標楷體" w:eastAsia="標楷體" w:hAnsi="標楷體" w:hint="eastAsia"/>
                <w:noProof/>
                <w:sz w:val="20"/>
                <w:szCs w:val="20"/>
              </w:rPr>
              <w:t>原</w:t>
            </w:r>
            <w:r w:rsidR="006266B4" w:rsidRPr="00F11AE8">
              <w:rPr>
                <w:rFonts w:ascii="標楷體" w:eastAsia="標楷體" w:hAnsi="標楷體"/>
                <w:noProof/>
                <w:sz w:val="20"/>
                <w:szCs w:val="20"/>
              </w:rPr>
              <w:t>U17 跨族群共思如何互相尊重與共存 共榮的解決原住民族生存與發展的考驗。</w:t>
            </w:r>
          </w:p>
        </w:tc>
      </w:tr>
      <w:tr w:rsidR="00A84D2D" w:rsidRPr="00F11AE8" w:rsidTr="006B4148">
        <w:trPr>
          <w:trHeight w:val="567"/>
        </w:trPr>
        <w:tc>
          <w:tcPr>
            <w:tcW w:w="1517" w:type="dxa"/>
            <w:tcBorders>
              <w:top w:val="single" w:sz="4" w:space="0" w:color="auto"/>
              <w:left w:val="single" w:sz="12" w:space="0" w:color="auto"/>
              <w:bottom w:val="single" w:sz="4" w:space="0" w:color="auto"/>
              <w:right w:val="single" w:sz="6" w:space="0" w:color="auto"/>
            </w:tcBorders>
            <w:vAlign w:val="center"/>
          </w:tcPr>
          <w:p w:rsidR="00A84D2D" w:rsidRPr="00F11AE8" w:rsidRDefault="00A84D2D" w:rsidP="004D7A41">
            <w:pPr>
              <w:spacing w:line="360" w:lineRule="exact"/>
              <w:jc w:val="center"/>
              <w:rPr>
                <w:rFonts w:ascii="標楷體" w:eastAsia="標楷體" w:hAnsi="標楷體"/>
                <w:sz w:val="20"/>
                <w:szCs w:val="20"/>
              </w:rPr>
            </w:pPr>
            <w:proofErr w:type="gramStart"/>
            <w:r w:rsidRPr="00F11AE8">
              <w:rPr>
                <w:rFonts w:ascii="標楷體" w:eastAsia="標楷體" w:hAnsi="標楷體" w:cs="華康中黑體" w:hint="eastAsia"/>
                <w:sz w:val="20"/>
                <w:szCs w:val="20"/>
              </w:rPr>
              <w:t>週</w:t>
            </w:r>
            <w:proofErr w:type="gramEnd"/>
            <w:r w:rsidRPr="00F11AE8">
              <w:rPr>
                <w:rFonts w:ascii="標楷體" w:eastAsia="標楷體" w:hAnsi="標楷體" w:cs="華康中黑體" w:hint="eastAsia"/>
                <w:sz w:val="20"/>
                <w:szCs w:val="20"/>
              </w:rPr>
              <w:t>次/</w:t>
            </w:r>
            <w:r w:rsidRPr="00F11AE8">
              <w:rPr>
                <w:rFonts w:ascii="標楷體" w:eastAsia="標楷體" w:hAnsi="標楷體" w:cs="華康中黑體" w:hint="eastAsia"/>
                <w:strike/>
                <w:sz w:val="20"/>
                <w:szCs w:val="20"/>
              </w:rPr>
              <w:t>節次</w:t>
            </w:r>
          </w:p>
        </w:tc>
        <w:tc>
          <w:tcPr>
            <w:tcW w:w="4603" w:type="dxa"/>
            <w:gridSpan w:val="3"/>
            <w:tcBorders>
              <w:top w:val="single" w:sz="4" w:space="0" w:color="auto"/>
              <w:left w:val="single" w:sz="6" w:space="0" w:color="auto"/>
              <w:bottom w:val="single" w:sz="4" w:space="0" w:color="auto"/>
              <w:right w:val="single" w:sz="6" w:space="0" w:color="auto"/>
            </w:tcBorders>
            <w:vAlign w:val="center"/>
          </w:tcPr>
          <w:p w:rsidR="00A84D2D" w:rsidRPr="00F11AE8" w:rsidRDefault="00A84D2D" w:rsidP="004D7A41">
            <w:pPr>
              <w:autoSpaceDE w:val="0"/>
              <w:autoSpaceDN w:val="0"/>
              <w:adjustRightInd w:val="0"/>
              <w:jc w:val="center"/>
              <w:rPr>
                <w:rFonts w:ascii="標楷體" w:eastAsia="標楷體" w:hAnsi="標楷體"/>
                <w:sz w:val="20"/>
                <w:szCs w:val="20"/>
              </w:rPr>
            </w:pPr>
            <w:r w:rsidRPr="00F11AE8">
              <w:rPr>
                <w:rFonts w:ascii="標楷體" w:eastAsia="標楷體" w:hAnsi="標楷體" w:hint="eastAsia"/>
                <w:sz w:val="20"/>
                <w:szCs w:val="20"/>
              </w:rPr>
              <w:t>學習表現</w:t>
            </w:r>
          </w:p>
        </w:tc>
        <w:tc>
          <w:tcPr>
            <w:tcW w:w="4654" w:type="dxa"/>
            <w:gridSpan w:val="4"/>
            <w:tcBorders>
              <w:top w:val="single" w:sz="4" w:space="0" w:color="auto"/>
              <w:left w:val="single" w:sz="6" w:space="0" w:color="auto"/>
              <w:bottom w:val="single" w:sz="4" w:space="0" w:color="auto"/>
              <w:right w:val="single" w:sz="12" w:space="0" w:color="auto"/>
            </w:tcBorders>
            <w:vAlign w:val="center"/>
          </w:tcPr>
          <w:p w:rsidR="00A84D2D" w:rsidRPr="00F11AE8" w:rsidRDefault="00A84D2D" w:rsidP="004D7A41">
            <w:pPr>
              <w:autoSpaceDE w:val="0"/>
              <w:autoSpaceDN w:val="0"/>
              <w:adjustRightInd w:val="0"/>
              <w:jc w:val="center"/>
              <w:rPr>
                <w:rFonts w:ascii="標楷體" w:eastAsia="標楷體" w:hAnsi="標楷體"/>
                <w:sz w:val="20"/>
                <w:szCs w:val="20"/>
              </w:rPr>
            </w:pPr>
            <w:r w:rsidRPr="00F11AE8">
              <w:rPr>
                <w:rFonts w:ascii="標楷體" w:eastAsia="標楷體" w:hAnsi="標楷體" w:hint="eastAsia"/>
                <w:sz w:val="20"/>
                <w:szCs w:val="20"/>
              </w:rPr>
              <w:t>學習內容</w:t>
            </w:r>
          </w:p>
        </w:tc>
      </w:tr>
      <w:tr w:rsidR="00A84D2D" w:rsidRPr="00F11AE8" w:rsidTr="006B4148">
        <w:trPr>
          <w:trHeight w:val="567"/>
        </w:trPr>
        <w:tc>
          <w:tcPr>
            <w:tcW w:w="1517" w:type="dxa"/>
            <w:tcBorders>
              <w:top w:val="single" w:sz="4" w:space="0" w:color="auto"/>
              <w:left w:val="single" w:sz="12" w:space="0" w:color="auto"/>
              <w:bottom w:val="single" w:sz="4" w:space="0" w:color="auto"/>
              <w:right w:val="single" w:sz="6" w:space="0" w:color="auto"/>
            </w:tcBorders>
            <w:vAlign w:val="center"/>
          </w:tcPr>
          <w:p w:rsidR="00A84D2D" w:rsidRPr="00F11AE8" w:rsidRDefault="00221838" w:rsidP="0048370A">
            <w:pPr>
              <w:spacing w:line="360" w:lineRule="exact"/>
              <w:jc w:val="center"/>
              <w:rPr>
                <w:rFonts w:ascii="標楷體" w:eastAsia="標楷體" w:hAnsi="標楷體"/>
                <w:sz w:val="20"/>
                <w:szCs w:val="20"/>
              </w:rPr>
            </w:pPr>
            <w:r w:rsidRPr="00F11AE8">
              <w:rPr>
                <w:rFonts w:ascii="標楷體" w:eastAsia="標楷體" w:hAnsi="標楷體" w:hint="eastAsia"/>
                <w:sz w:val="20"/>
                <w:szCs w:val="20"/>
              </w:rPr>
              <w:t>10-13</w:t>
            </w:r>
          </w:p>
        </w:tc>
        <w:tc>
          <w:tcPr>
            <w:tcW w:w="4603" w:type="dxa"/>
            <w:gridSpan w:val="3"/>
            <w:tcBorders>
              <w:top w:val="single" w:sz="4" w:space="0" w:color="auto"/>
              <w:left w:val="single" w:sz="6" w:space="0" w:color="auto"/>
              <w:bottom w:val="single" w:sz="4" w:space="0" w:color="auto"/>
              <w:right w:val="single" w:sz="6" w:space="0" w:color="auto"/>
            </w:tcBorders>
            <w:vAlign w:val="center"/>
          </w:tcPr>
          <w:p w:rsidR="00D65C22" w:rsidRPr="00F11AE8" w:rsidRDefault="005522CE" w:rsidP="00D65C22">
            <w:pPr>
              <w:autoSpaceDE w:val="0"/>
              <w:autoSpaceDN w:val="0"/>
              <w:adjustRightInd w:val="0"/>
              <w:rPr>
                <w:rFonts w:ascii="標楷體" w:eastAsia="標楷體" w:hAnsi="標楷體"/>
                <w:sz w:val="20"/>
                <w:szCs w:val="20"/>
              </w:rPr>
            </w:pPr>
            <w:r>
              <w:rPr>
                <w:rFonts w:ascii="標楷體" w:eastAsia="標楷體" w:hAnsi="標楷體" w:hint="eastAsia"/>
                <w:sz w:val="20"/>
                <w:szCs w:val="20"/>
              </w:rPr>
              <w:t>國</w:t>
            </w:r>
            <w:r w:rsidR="00D65C22" w:rsidRPr="00F11AE8">
              <w:rPr>
                <w:rFonts w:ascii="標楷體" w:eastAsia="標楷體" w:hAnsi="標楷體" w:hint="eastAsia"/>
                <w:sz w:val="20"/>
                <w:szCs w:val="20"/>
              </w:rPr>
              <w:t>5-Ⅴ-5 主動思考與探索文本的意涵，建立終身學習能力。</w:t>
            </w:r>
          </w:p>
          <w:p w:rsidR="0048370A" w:rsidRPr="00F11AE8" w:rsidRDefault="005522CE" w:rsidP="002A1D71">
            <w:pPr>
              <w:autoSpaceDE w:val="0"/>
              <w:autoSpaceDN w:val="0"/>
              <w:adjustRightInd w:val="0"/>
              <w:rPr>
                <w:rFonts w:ascii="標楷體" w:eastAsia="標楷體" w:hAnsi="標楷體"/>
                <w:sz w:val="20"/>
                <w:szCs w:val="20"/>
              </w:rPr>
            </w:pPr>
            <w:r>
              <w:rPr>
                <w:rFonts w:ascii="標楷體" w:eastAsia="標楷體" w:hAnsi="標楷體" w:hint="eastAsia"/>
                <w:sz w:val="20"/>
                <w:szCs w:val="20"/>
              </w:rPr>
              <w:t>國</w:t>
            </w:r>
            <w:r w:rsidR="00D65C22" w:rsidRPr="00F11AE8">
              <w:rPr>
                <w:rFonts w:ascii="標楷體" w:eastAsia="標楷體" w:hAnsi="標楷體" w:hint="eastAsia"/>
                <w:sz w:val="20"/>
                <w:szCs w:val="20"/>
              </w:rPr>
              <w:t>5-Ⅴ-6 在閱讀過程中認識多元價值、尊重多元文化，思考生活品質、人類發展及環境永續經營的意義與關係。</w:t>
            </w:r>
          </w:p>
        </w:tc>
        <w:tc>
          <w:tcPr>
            <w:tcW w:w="4654" w:type="dxa"/>
            <w:gridSpan w:val="4"/>
            <w:tcBorders>
              <w:top w:val="single" w:sz="4" w:space="0" w:color="auto"/>
              <w:left w:val="single" w:sz="6" w:space="0" w:color="auto"/>
              <w:bottom w:val="single" w:sz="4" w:space="0" w:color="auto"/>
              <w:right w:val="single" w:sz="12" w:space="0" w:color="auto"/>
            </w:tcBorders>
            <w:vAlign w:val="center"/>
          </w:tcPr>
          <w:p w:rsidR="00D65C22" w:rsidRPr="00F11AE8" w:rsidRDefault="00D65C22" w:rsidP="00221838">
            <w:pPr>
              <w:autoSpaceDE w:val="0"/>
              <w:autoSpaceDN w:val="0"/>
              <w:adjustRightInd w:val="0"/>
              <w:rPr>
                <w:rFonts w:ascii="標楷體" w:eastAsia="標楷體" w:hAnsi="標楷體"/>
                <w:sz w:val="20"/>
                <w:szCs w:val="20"/>
              </w:rPr>
            </w:pPr>
            <w:r w:rsidRPr="00F11AE8">
              <w:rPr>
                <w:rFonts w:ascii="標楷體" w:eastAsia="標楷體" w:hAnsi="標楷體" w:hint="eastAsia"/>
                <w:sz w:val="20"/>
                <w:szCs w:val="20"/>
              </w:rPr>
              <w:t>國Bb-Ⅴ-4 藉由敘述事件與描寫景物間接抒情。</w:t>
            </w:r>
          </w:p>
          <w:p w:rsidR="00D65C22" w:rsidRPr="00F11AE8" w:rsidRDefault="00D65C22" w:rsidP="00221838">
            <w:pPr>
              <w:autoSpaceDE w:val="0"/>
              <w:autoSpaceDN w:val="0"/>
              <w:adjustRightInd w:val="0"/>
              <w:rPr>
                <w:rFonts w:ascii="標楷體" w:eastAsia="標楷體" w:hAnsi="標楷體"/>
                <w:sz w:val="20"/>
                <w:szCs w:val="20"/>
              </w:rPr>
            </w:pPr>
            <w:r w:rsidRPr="00F11AE8">
              <w:rPr>
                <w:rFonts w:ascii="標楷體" w:eastAsia="標楷體" w:hAnsi="標楷體" w:hint="eastAsia"/>
                <w:sz w:val="20"/>
                <w:szCs w:val="20"/>
              </w:rPr>
              <w:t>國Cc-Ⅴ-2 各類文本中所反映的矛盾衝突、生命態度、天人關係等文化內涵。</w:t>
            </w:r>
          </w:p>
        </w:tc>
      </w:tr>
      <w:tr w:rsidR="00A84D2D" w:rsidRPr="00F11AE8" w:rsidTr="006B4148">
        <w:trPr>
          <w:tblHeader/>
        </w:trPr>
        <w:tc>
          <w:tcPr>
            <w:tcW w:w="7655" w:type="dxa"/>
            <w:gridSpan w:val="5"/>
            <w:tcBorders>
              <w:top w:val="single" w:sz="6" w:space="0" w:color="000000" w:themeColor="text1"/>
              <w:left w:val="single" w:sz="12" w:space="0" w:color="auto"/>
              <w:bottom w:val="single" w:sz="6" w:space="0" w:color="000000" w:themeColor="text1"/>
              <w:right w:val="single" w:sz="6" w:space="0" w:color="000000" w:themeColor="text1"/>
            </w:tcBorders>
            <w:shd w:val="clear" w:color="auto" w:fill="F2F2F2" w:themeFill="background1" w:themeFillShade="F2"/>
            <w:vAlign w:val="center"/>
          </w:tcPr>
          <w:p w:rsidR="00A84D2D" w:rsidRPr="00F11AE8" w:rsidRDefault="00A84D2D" w:rsidP="004D7A41">
            <w:pPr>
              <w:spacing w:line="320" w:lineRule="exact"/>
              <w:jc w:val="center"/>
              <w:rPr>
                <w:rFonts w:ascii="標楷體" w:eastAsia="標楷體" w:hAnsi="標楷體"/>
                <w:sz w:val="20"/>
                <w:szCs w:val="20"/>
              </w:rPr>
            </w:pPr>
            <w:r w:rsidRPr="00F11AE8">
              <w:rPr>
                <w:rFonts w:ascii="標楷體" w:eastAsia="標楷體" w:hAnsi="標楷體" w:cs="華康中黑體" w:hint="eastAsia"/>
                <w:sz w:val="20"/>
                <w:szCs w:val="20"/>
              </w:rPr>
              <w:t>學 生 學 習 活 動 要 點</w:t>
            </w: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rsidR="00A84D2D" w:rsidRPr="00F11AE8" w:rsidRDefault="00A84D2D" w:rsidP="004D7A41">
            <w:pPr>
              <w:spacing w:line="320" w:lineRule="exact"/>
              <w:jc w:val="center"/>
              <w:rPr>
                <w:rFonts w:ascii="標楷體" w:eastAsia="標楷體" w:hAnsi="標楷體"/>
                <w:sz w:val="20"/>
                <w:szCs w:val="20"/>
              </w:rPr>
            </w:pPr>
            <w:r w:rsidRPr="00F11AE8">
              <w:rPr>
                <w:rFonts w:ascii="標楷體" w:eastAsia="標楷體" w:hAnsi="標楷體" w:cs="華康中黑體" w:hint="eastAsia"/>
                <w:sz w:val="20"/>
                <w:szCs w:val="20"/>
              </w:rPr>
              <w:t>學習時間</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rsidR="00A84D2D" w:rsidRPr="00F11AE8" w:rsidRDefault="00A84D2D" w:rsidP="004D7A41">
            <w:pPr>
              <w:spacing w:line="320" w:lineRule="exact"/>
              <w:jc w:val="center"/>
              <w:rPr>
                <w:rFonts w:ascii="標楷體" w:eastAsia="標楷體" w:hAnsi="標楷體"/>
                <w:sz w:val="20"/>
                <w:szCs w:val="20"/>
              </w:rPr>
            </w:pPr>
            <w:r w:rsidRPr="00F11AE8">
              <w:rPr>
                <w:rFonts w:ascii="標楷體" w:eastAsia="標楷體" w:hAnsi="標楷體" w:cs="華康中黑體" w:hint="eastAsia"/>
                <w:sz w:val="20"/>
                <w:szCs w:val="20"/>
              </w:rPr>
              <w:t>教學資源</w:t>
            </w:r>
          </w:p>
        </w:tc>
        <w:tc>
          <w:tcPr>
            <w:tcW w:w="1276" w:type="dxa"/>
            <w:tcBorders>
              <w:top w:val="single" w:sz="6" w:space="0" w:color="000000" w:themeColor="text1"/>
              <w:left w:val="single" w:sz="6" w:space="0" w:color="000000" w:themeColor="text1"/>
              <w:bottom w:val="single" w:sz="6" w:space="0" w:color="000000" w:themeColor="text1"/>
              <w:right w:val="single" w:sz="12" w:space="0" w:color="auto"/>
            </w:tcBorders>
            <w:shd w:val="clear" w:color="auto" w:fill="F2F2F2" w:themeFill="background1" w:themeFillShade="F2"/>
            <w:vAlign w:val="center"/>
          </w:tcPr>
          <w:p w:rsidR="00A84D2D" w:rsidRPr="00F11AE8" w:rsidRDefault="00A84D2D" w:rsidP="004D7A41">
            <w:pPr>
              <w:spacing w:line="320" w:lineRule="exact"/>
              <w:jc w:val="center"/>
              <w:rPr>
                <w:rFonts w:ascii="標楷體" w:eastAsia="標楷體" w:hAnsi="標楷體"/>
                <w:sz w:val="20"/>
                <w:szCs w:val="20"/>
              </w:rPr>
            </w:pPr>
            <w:r w:rsidRPr="00F11AE8">
              <w:rPr>
                <w:rFonts w:ascii="標楷體" w:eastAsia="標楷體" w:hAnsi="標楷體" w:cs="華康中黑體" w:hint="eastAsia"/>
                <w:sz w:val="20"/>
                <w:szCs w:val="20"/>
              </w:rPr>
              <w:t>評量</w:t>
            </w:r>
          </w:p>
          <w:p w:rsidR="00A84D2D" w:rsidRPr="00F11AE8" w:rsidRDefault="00A84D2D" w:rsidP="004D7A41">
            <w:pPr>
              <w:spacing w:line="320" w:lineRule="exact"/>
              <w:jc w:val="center"/>
              <w:rPr>
                <w:rFonts w:ascii="標楷體" w:eastAsia="標楷體" w:hAnsi="標楷體"/>
                <w:sz w:val="20"/>
                <w:szCs w:val="20"/>
              </w:rPr>
            </w:pPr>
            <w:r w:rsidRPr="00F11AE8">
              <w:rPr>
                <w:rFonts w:ascii="標楷體" w:eastAsia="標楷體" w:hAnsi="標楷體" w:cs="華康中黑體" w:hint="eastAsia"/>
                <w:sz w:val="20"/>
                <w:szCs w:val="20"/>
              </w:rPr>
              <w:t>重點</w:t>
            </w:r>
          </w:p>
        </w:tc>
      </w:tr>
      <w:tr w:rsidR="00A84D2D" w:rsidRPr="00F11AE8" w:rsidTr="006B4148">
        <w:trPr>
          <w:trHeight w:val="567"/>
        </w:trPr>
        <w:tc>
          <w:tcPr>
            <w:tcW w:w="7655" w:type="dxa"/>
            <w:gridSpan w:val="5"/>
            <w:tcBorders>
              <w:top w:val="single" w:sz="6" w:space="0" w:color="000000" w:themeColor="text1"/>
              <w:left w:val="single" w:sz="12" w:space="0" w:color="auto"/>
              <w:bottom w:val="single" w:sz="12" w:space="0" w:color="auto"/>
              <w:right w:val="single" w:sz="6" w:space="0" w:color="auto"/>
            </w:tcBorders>
          </w:tcPr>
          <w:p w:rsidR="00C46553" w:rsidRPr="00F11AE8" w:rsidRDefault="009274BF" w:rsidP="002E7BCA">
            <w:pPr>
              <w:widowControl/>
              <w:jc w:val="both"/>
              <w:rPr>
                <w:rFonts w:ascii="標楷體" w:eastAsia="標楷體" w:hAnsi="標楷體"/>
                <w:spacing w:val="-4"/>
                <w:sz w:val="20"/>
                <w:szCs w:val="20"/>
              </w:rPr>
            </w:pPr>
            <w:r w:rsidRPr="00F11AE8">
              <w:rPr>
                <w:rFonts w:ascii="標楷體" w:eastAsia="標楷體" w:hAnsi="標楷體" w:hint="eastAsia"/>
                <w:spacing w:val="-4"/>
                <w:sz w:val="20"/>
                <w:szCs w:val="20"/>
              </w:rPr>
              <w:t>第</w:t>
            </w:r>
            <w:r w:rsidR="00221838" w:rsidRPr="00F11AE8">
              <w:rPr>
                <w:rFonts w:ascii="標楷體" w:eastAsia="標楷體" w:hAnsi="標楷體" w:hint="eastAsia"/>
                <w:spacing w:val="-4"/>
                <w:sz w:val="20"/>
                <w:szCs w:val="20"/>
              </w:rPr>
              <w:t>10</w:t>
            </w:r>
            <w:proofErr w:type="gramStart"/>
            <w:r w:rsidRPr="00F11AE8">
              <w:rPr>
                <w:rFonts w:ascii="標楷體" w:eastAsia="標楷體" w:hAnsi="標楷體" w:hint="eastAsia"/>
                <w:spacing w:val="-4"/>
                <w:sz w:val="20"/>
                <w:szCs w:val="20"/>
              </w:rPr>
              <w:t>週</w:t>
            </w:r>
            <w:proofErr w:type="gramEnd"/>
            <w:r w:rsidR="002E7BCA" w:rsidRPr="00F11AE8">
              <w:rPr>
                <w:rFonts w:ascii="標楷體" w:eastAsia="標楷體" w:hAnsi="標楷體" w:hint="eastAsia"/>
                <w:spacing w:val="-4"/>
                <w:sz w:val="20"/>
                <w:szCs w:val="20"/>
              </w:rPr>
              <w:t>：</w:t>
            </w:r>
          </w:p>
          <w:p w:rsidR="00C46553" w:rsidRPr="00F11AE8" w:rsidRDefault="00C46553" w:rsidP="00C46553">
            <w:pPr>
              <w:snapToGrid w:val="0"/>
              <w:rPr>
                <w:rFonts w:ascii="標楷體" w:eastAsia="標楷體" w:hAnsi="標楷體" w:cs="新細明體"/>
                <w:kern w:val="0"/>
                <w:sz w:val="20"/>
                <w:szCs w:val="20"/>
              </w:rPr>
            </w:pPr>
            <w:r w:rsidRPr="00F11AE8">
              <w:rPr>
                <w:rFonts w:ascii="標楷體" w:eastAsia="標楷體" w:hAnsi="標楷體" w:cs="新細明體" w:hint="eastAsia"/>
                <w:kern w:val="0"/>
                <w:sz w:val="20"/>
                <w:szCs w:val="20"/>
              </w:rPr>
              <w:t>學習任務：</w:t>
            </w:r>
            <w:r w:rsidR="00221838" w:rsidRPr="00F11AE8">
              <w:rPr>
                <w:rFonts w:ascii="標楷體" w:eastAsia="標楷體" w:hAnsi="標楷體" w:cs="新細明體" w:hint="eastAsia"/>
                <w:kern w:val="0"/>
                <w:sz w:val="20"/>
                <w:szCs w:val="20"/>
              </w:rPr>
              <w:t>引起動機、喚起學習舊經驗</w:t>
            </w:r>
          </w:p>
          <w:p w:rsidR="009274BF" w:rsidRPr="00F11AE8" w:rsidRDefault="00F13D27" w:rsidP="00F13D27">
            <w:pPr>
              <w:widowControl/>
              <w:jc w:val="both"/>
              <w:rPr>
                <w:rFonts w:ascii="標楷體" w:eastAsia="標楷體" w:hAnsi="標楷體" w:cs="新細明體"/>
                <w:sz w:val="20"/>
                <w:szCs w:val="20"/>
              </w:rPr>
            </w:pPr>
            <w:r w:rsidRPr="00F11AE8">
              <w:rPr>
                <w:rFonts w:ascii="標楷體" w:eastAsia="標楷體" w:hAnsi="標楷體" w:hint="eastAsia"/>
                <w:spacing w:val="-4"/>
                <w:sz w:val="20"/>
                <w:szCs w:val="20"/>
              </w:rPr>
              <w:t xml:space="preserve"> </w:t>
            </w:r>
            <w:r w:rsidR="009274BF" w:rsidRPr="00F11AE8">
              <w:rPr>
                <w:rFonts w:ascii="標楷體" w:eastAsia="標楷體" w:hAnsi="標楷體" w:hint="eastAsia"/>
                <w:spacing w:val="-4"/>
                <w:sz w:val="20"/>
                <w:szCs w:val="20"/>
              </w:rPr>
              <w:t>1.</w:t>
            </w:r>
            <w:r w:rsidR="00221838" w:rsidRPr="00F11AE8">
              <w:rPr>
                <w:rFonts w:ascii="標楷體" w:eastAsia="標楷體" w:hAnsi="標楷體" w:hint="eastAsia"/>
                <w:spacing w:val="-4"/>
                <w:sz w:val="20"/>
                <w:szCs w:val="20"/>
              </w:rPr>
              <w:t>分組(每組3~4人，每組選出一位組長)</w:t>
            </w:r>
          </w:p>
          <w:p w:rsidR="00487361" w:rsidRPr="00F11AE8" w:rsidRDefault="00487361" w:rsidP="00487361">
            <w:pPr>
              <w:pStyle w:val="a3"/>
              <w:snapToGrid w:val="0"/>
              <w:ind w:leftChars="0" w:left="-67"/>
              <w:rPr>
                <w:rFonts w:ascii="標楷體" w:eastAsia="標楷體" w:hAnsi="標楷體"/>
                <w:spacing w:val="-4"/>
                <w:sz w:val="20"/>
                <w:szCs w:val="20"/>
              </w:rPr>
            </w:pPr>
            <w:r w:rsidRPr="00F11AE8">
              <w:rPr>
                <w:rFonts w:ascii="標楷體" w:eastAsia="標楷體" w:hAnsi="標楷體" w:hint="eastAsia"/>
                <w:spacing w:val="-4"/>
                <w:sz w:val="20"/>
                <w:szCs w:val="20"/>
              </w:rPr>
              <w:t xml:space="preserve"> 2</w:t>
            </w:r>
            <w:r w:rsidR="009274BF" w:rsidRPr="00F11AE8">
              <w:rPr>
                <w:rFonts w:ascii="標楷體" w:eastAsia="標楷體" w:hAnsi="標楷體" w:hint="eastAsia"/>
                <w:spacing w:val="-4"/>
                <w:sz w:val="20"/>
                <w:szCs w:val="20"/>
              </w:rPr>
              <w:t>.</w:t>
            </w:r>
            <w:r w:rsidR="00221838" w:rsidRPr="00F11AE8">
              <w:rPr>
                <w:rFonts w:ascii="標楷體" w:eastAsia="標楷體" w:hAnsi="標楷體" w:hint="eastAsia"/>
                <w:spacing w:val="-4"/>
                <w:sz w:val="20"/>
                <w:szCs w:val="20"/>
              </w:rPr>
              <w:t>認識台灣原住民族分佈地點及族群特色</w:t>
            </w:r>
            <w:r w:rsidR="00F13D27" w:rsidRPr="00F11AE8">
              <w:rPr>
                <w:rFonts w:ascii="標楷體" w:eastAsia="標楷體" w:hAnsi="標楷體" w:hint="eastAsia"/>
                <w:spacing w:val="-4"/>
                <w:sz w:val="20"/>
                <w:szCs w:val="20"/>
              </w:rPr>
              <w:t>(網路圖片)</w:t>
            </w:r>
          </w:p>
          <w:p w:rsidR="00F13D27" w:rsidRPr="00F11AE8" w:rsidRDefault="004C1C76" w:rsidP="00F13D27">
            <w:pPr>
              <w:pStyle w:val="a3"/>
              <w:rPr>
                <w:rFonts w:ascii="標楷體" w:eastAsia="標楷體" w:hAnsi="標楷體"/>
                <w:spacing w:val="-4"/>
                <w:sz w:val="20"/>
                <w:szCs w:val="20"/>
              </w:rPr>
            </w:pPr>
            <w:hyperlink r:id="rId28" w:history="1">
              <w:r w:rsidR="00F13D27" w:rsidRPr="00F11AE8">
                <w:rPr>
                  <w:rStyle w:val="a5"/>
                  <w:rFonts w:ascii="標楷體" w:eastAsia="標楷體" w:hAnsi="標楷體"/>
                  <w:color w:val="auto"/>
                  <w:spacing w:val="-4"/>
                  <w:sz w:val="20"/>
                  <w:szCs w:val="20"/>
                </w:rPr>
                <w:t>http://ip194097.ntcu.edu.tw/course/2018/F-1-anchubin/ppt/01-Kankai.pdf</w:t>
              </w:r>
            </w:hyperlink>
          </w:p>
          <w:p w:rsidR="00487361" w:rsidRPr="00F11AE8" w:rsidRDefault="00F13D27" w:rsidP="00F13D27">
            <w:pPr>
              <w:pStyle w:val="a3"/>
              <w:ind w:leftChars="0" w:left="0"/>
              <w:rPr>
                <w:rFonts w:ascii="標楷體" w:eastAsia="標楷體" w:hAnsi="標楷體"/>
                <w:spacing w:val="-4"/>
                <w:sz w:val="20"/>
                <w:szCs w:val="20"/>
              </w:rPr>
            </w:pPr>
            <w:r w:rsidRPr="00F11AE8">
              <w:rPr>
                <w:rFonts w:ascii="標楷體" w:eastAsia="標楷體" w:hAnsi="標楷體" w:hint="eastAsia"/>
                <w:spacing w:val="-4"/>
                <w:sz w:val="20"/>
                <w:szCs w:val="20"/>
              </w:rPr>
              <w:t>3原住民作家簡介</w:t>
            </w:r>
            <w:r w:rsidRPr="00F11AE8">
              <w:rPr>
                <w:rFonts w:ascii="標楷體" w:eastAsia="標楷體" w:hAnsi="標楷體" w:hint="eastAsia"/>
                <w:spacing w:val="-4"/>
                <w:sz w:val="20"/>
                <w:szCs w:val="20"/>
              </w:rPr>
              <w:sym w:font="Wingdings" w:char="F0E0"/>
            </w:r>
            <w:r w:rsidRPr="00F11AE8">
              <w:rPr>
                <w:rFonts w:ascii="標楷體" w:eastAsia="標楷體" w:hAnsi="標楷體" w:hint="eastAsia"/>
                <w:spacing w:val="-4"/>
                <w:sz w:val="20"/>
                <w:szCs w:val="20"/>
              </w:rPr>
              <w:t>亞</w:t>
            </w:r>
            <w:proofErr w:type="gramStart"/>
            <w:r w:rsidRPr="00F11AE8">
              <w:rPr>
                <w:rFonts w:ascii="標楷體" w:eastAsia="標楷體" w:hAnsi="標楷體" w:hint="eastAsia"/>
                <w:spacing w:val="-4"/>
                <w:sz w:val="20"/>
                <w:szCs w:val="20"/>
              </w:rPr>
              <w:t>勞</w:t>
            </w:r>
            <w:proofErr w:type="gramEnd"/>
            <w:r w:rsidRPr="00F11AE8">
              <w:rPr>
                <w:rFonts w:ascii="標楷體" w:eastAsia="標楷體" w:hAnsi="標楷體" w:hint="eastAsia"/>
                <w:spacing w:val="-4"/>
                <w:sz w:val="20"/>
                <w:szCs w:val="20"/>
              </w:rPr>
              <w:t>隆.</w:t>
            </w:r>
            <w:proofErr w:type="gramStart"/>
            <w:r w:rsidRPr="00F11AE8">
              <w:rPr>
                <w:rFonts w:ascii="標楷體" w:eastAsia="標楷體" w:hAnsi="標楷體" w:hint="eastAsia"/>
                <w:spacing w:val="-4"/>
                <w:sz w:val="20"/>
                <w:szCs w:val="20"/>
              </w:rPr>
              <w:t>撒可努</w:t>
            </w:r>
            <w:proofErr w:type="gramEnd"/>
          </w:p>
          <w:p w:rsidR="00476EA3" w:rsidRPr="00F11AE8" w:rsidRDefault="00476EA3" w:rsidP="00F11AE8">
            <w:pPr>
              <w:snapToGrid w:val="0"/>
              <w:spacing w:line="360" w:lineRule="exact"/>
              <w:ind w:left="366" w:right="57" w:hangingChars="183" w:hanging="366"/>
              <w:rPr>
                <w:rFonts w:ascii="標楷體" w:eastAsia="標楷體" w:hAnsi="標楷體"/>
                <w:spacing w:val="-4"/>
                <w:sz w:val="20"/>
                <w:szCs w:val="20"/>
              </w:rPr>
            </w:pPr>
            <w:r w:rsidRPr="00F11AE8">
              <w:rPr>
                <w:rFonts w:ascii="標楷體" w:eastAsia="標楷體" w:hAnsi="標楷體" w:cs="新細明體" w:hint="eastAsia"/>
                <w:kern w:val="0"/>
                <w:sz w:val="20"/>
                <w:szCs w:val="20"/>
              </w:rPr>
              <w:t>4.回饋</w:t>
            </w:r>
          </w:p>
          <w:p w:rsidR="00C46553" w:rsidRPr="00F11AE8" w:rsidRDefault="00416A5D" w:rsidP="00AF0FC4">
            <w:pPr>
              <w:widowControl/>
              <w:spacing w:before="240"/>
              <w:jc w:val="both"/>
              <w:rPr>
                <w:rFonts w:ascii="標楷體" w:eastAsia="標楷體" w:hAnsi="標楷體"/>
                <w:sz w:val="20"/>
                <w:szCs w:val="20"/>
              </w:rPr>
            </w:pPr>
            <w:r w:rsidRPr="00F11AE8">
              <w:rPr>
                <w:rFonts w:ascii="標楷體" w:eastAsia="標楷體" w:hAnsi="標楷體" w:hint="eastAsia"/>
                <w:sz w:val="20"/>
                <w:szCs w:val="20"/>
              </w:rPr>
              <w:t>第</w:t>
            </w:r>
            <w:r w:rsidR="00F13D27" w:rsidRPr="00F11AE8">
              <w:rPr>
                <w:rFonts w:ascii="標楷體" w:eastAsia="標楷體" w:hAnsi="標楷體" w:hint="eastAsia"/>
                <w:sz w:val="20"/>
                <w:szCs w:val="20"/>
              </w:rPr>
              <w:t>11</w:t>
            </w:r>
            <w:proofErr w:type="gramStart"/>
            <w:r w:rsidRPr="00F11AE8">
              <w:rPr>
                <w:rFonts w:ascii="標楷體" w:eastAsia="標楷體" w:hAnsi="標楷體" w:hint="eastAsia"/>
                <w:sz w:val="20"/>
                <w:szCs w:val="20"/>
              </w:rPr>
              <w:t>週</w:t>
            </w:r>
            <w:proofErr w:type="gramEnd"/>
            <w:r w:rsidRPr="00F11AE8">
              <w:rPr>
                <w:rFonts w:ascii="標楷體" w:eastAsia="標楷體" w:hAnsi="標楷體" w:hint="eastAsia"/>
                <w:sz w:val="20"/>
                <w:szCs w:val="20"/>
              </w:rPr>
              <w:t>：</w:t>
            </w:r>
          </w:p>
          <w:p w:rsidR="00F13D27" w:rsidRPr="00F11AE8" w:rsidRDefault="00C46553" w:rsidP="00F13D27">
            <w:pPr>
              <w:snapToGrid w:val="0"/>
              <w:rPr>
                <w:rFonts w:ascii="標楷體" w:eastAsia="標楷體" w:hAnsi="標楷體" w:cs="新細明體"/>
                <w:kern w:val="0"/>
                <w:sz w:val="20"/>
                <w:szCs w:val="20"/>
              </w:rPr>
            </w:pPr>
            <w:r w:rsidRPr="00F11AE8">
              <w:rPr>
                <w:rFonts w:ascii="標楷體" w:eastAsia="標楷體" w:hAnsi="標楷體" w:cs="新細明體" w:hint="eastAsia"/>
                <w:kern w:val="0"/>
                <w:sz w:val="20"/>
                <w:szCs w:val="20"/>
              </w:rPr>
              <w:t>學習任務：</w:t>
            </w:r>
            <w:r w:rsidR="00F13D27" w:rsidRPr="00F11AE8">
              <w:rPr>
                <w:rFonts w:ascii="標楷體" w:eastAsia="標楷體" w:hAnsi="標楷體" w:cs="新細明體" w:hint="eastAsia"/>
                <w:kern w:val="0"/>
                <w:sz w:val="20"/>
                <w:szCs w:val="20"/>
              </w:rPr>
              <w:t>文本理解</w:t>
            </w:r>
          </w:p>
          <w:p w:rsidR="00F13D27" w:rsidRPr="00F11AE8" w:rsidRDefault="00F13D27" w:rsidP="00F13D27">
            <w:pPr>
              <w:rPr>
                <w:rFonts w:ascii="標楷體" w:eastAsia="標楷體" w:hAnsi="標楷體"/>
                <w:sz w:val="20"/>
                <w:szCs w:val="20"/>
                <w:lang w:eastAsia="zh-HK"/>
              </w:rPr>
            </w:pPr>
            <w:r w:rsidRPr="00F11AE8">
              <w:rPr>
                <w:rFonts w:ascii="標楷體" w:eastAsia="標楷體" w:hAnsi="標楷體" w:hint="eastAsia"/>
                <w:sz w:val="20"/>
                <w:szCs w:val="20"/>
              </w:rPr>
              <w:t>1</w:t>
            </w:r>
            <w:r w:rsidRPr="00F11AE8">
              <w:rPr>
                <w:rFonts w:ascii="標楷體" w:eastAsia="標楷體" w:hAnsi="標楷體" w:hint="eastAsia"/>
                <w:sz w:val="20"/>
                <w:szCs w:val="20"/>
                <w:lang w:eastAsia="zh-HK"/>
              </w:rPr>
              <w:t>請同學精讀分配的章節</w:t>
            </w:r>
            <w:r w:rsidRPr="00F11AE8">
              <w:rPr>
                <w:rFonts w:ascii="標楷體" w:eastAsia="標楷體" w:hAnsi="標楷體" w:hint="eastAsia"/>
                <w:sz w:val="20"/>
                <w:szCs w:val="20"/>
              </w:rPr>
              <w:t>，</w:t>
            </w:r>
            <w:r w:rsidRPr="00F11AE8">
              <w:rPr>
                <w:rFonts w:ascii="標楷體" w:eastAsia="標楷體" w:hAnsi="標楷體" w:hint="eastAsia"/>
                <w:sz w:val="20"/>
                <w:szCs w:val="20"/>
                <w:lang w:eastAsia="zh-HK"/>
              </w:rPr>
              <w:t>重點整理</w:t>
            </w:r>
            <w:r w:rsidRPr="00F11AE8">
              <w:rPr>
                <w:rFonts w:ascii="標楷體" w:eastAsia="標楷體" w:hAnsi="標楷體" w:hint="eastAsia"/>
                <w:sz w:val="20"/>
                <w:szCs w:val="20"/>
              </w:rPr>
              <w:t>，</w:t>
            </w:r>
            <w:r w:rsidRPr="00F11AE8">
              <w:rPr>
                <w:rFonts w:ascii="標楷體" w:eastAsia="標楷體" w:hAnsi="標楷體" w:hint="eastAsia"/>
                <w:sz w:val="20"/>
                <w:szCs w:val="20"/>
                <w:lang w:eastAsia="zh-HK"/>
              </w:rPr>
              <w:t>說出其中印象最深刻的內容是什麼</w:t>
            </w:r>
            <w:r w:rsidRPr="00F11AE8">
              <w:rPr>
                <w:rFonts w:ascii="標楷體" w:eastAsia="標楷體" w:hAnsi="標楷體" w:hint="eastAsia"/>
                <w:sz w:val="20"/>
                <w:szCs w:val="20"/>
              </w:rPr>
              <w:t>？</w:t>
            </w:r>
            <w:r w:rsidRPr="00F11AE8">
              <w:rPr>
                <w:rFonts w:ascii="標楷體" w:eastAsia="標楷體" w:hAnsi="標楷體"/>
                <w:sz w:val="20"/>
                <w:szCs w:val="20"/>
                <w:lang w:eastAsia="zh-HK"/>
              </w:rPr>
              <w:t xml:space="preserve"> </w:t>
            </w:r>
          </w:p>
          <w:p w:rsidR="00F13D27" w:rsidRPr="00F11AE8" w:rsidRDefault="00F13D27" w:rsidP="00F13D27">
            <w:pPr>
              <w:rPr>
                <w:rFonts w:ascii="標楷體" w:eastAsia="標楷體" w:hAnsi="標楷體"/>
                <w:sz w:val="20"/>
                <w:szCs w:val="20"/>
              </w:rPr>
            </w:pPr>
            <w:r w:rsidRPr="00F11AE8">
              <w:rPr>
                <w:rFonts w:ascii="標楷體" w:eastAsia="標楷體" w:hAnsi="標楷體" w:hint="eastAsia"/>
                <w:sz w:val="20"/>
                <w:szCs w:val="20"/>
              </w:rPr>
              <w:t>2</w:t>
            </w:r>
            <w:proofErr w:type="gramStart"/>
            <w:r w:rsidRPr="00F11AE8">
              <w:rPr>
                <w:rFonts w:ascii="標楷體" w:eastAsia="標楷體" w:hAnsi="標楷體" w:hint="eastAsia"/>
                <w:sz w:val="20"/>
                <w:szCs w:val="20"/>
                <w:lang w:eastAsia="zh-HK"/>
              </w:rPr>
              <w:t>撒可努</w:t>
            </w:r>
            <w:proofErr w:type="gramEnd"/>
            <w:r w:rsidRPr="00F11AE8">
              <w:rPr>
                <w:rFonts w:ascii="標楷體" w:eastAsia="標楷體" w:hAnsi="標楷體" w:hint="eastAsia"/>
                <w:sz w:val="20"/>
                <w:szCs w:val="20"/>
                <w:lang w:eastAsia="zh-HK"/>
              </w:rPr>
              <w:t>的</w:t>
            </w:r>
            <w:r w:rsidRPr="00F11AE8">
              <w:rPr>
                <w:rFonts w:ascii="標楷體" w:eastAsia="標楷體" w:hAnsi="標楷體" w:hint="eastAsia"/>
                <w:sz w:val="20"/>
                <w:szCs w:val="20"/>
              </w:rPr>
              <w:t>寫作</w:t>
            </w:r>
            <w:r w:rsidRPr="00F11AE8">
              <w:rPr>
                <w:rFonts w:ascii="標楷體" w:eastAsia="標楷體" w:hAnsi="標楷體" w:hint="eastAsia"/>
                <w:sz w:val="20"/>
                <w:szCs w:val="20"/>
                <w:lang w:eastAsia="zh-HK"/>
              </w:rPr>
              <w:t>特色</w:t>
            </w:r>
            <w:r w:rsidRPr="00F11AE8">
              <w:rPr>
                <w:rFonts w:ascii="標楷體" w:eastAsia="標楷體" w:hAnsi="標楷體" w:hint="eastAsia"/>
                <w:sz w:val="20"/>
                <w:szCs w:val="20"/>
              </w:rPr>
              <w:t>?</w:t>
            </w:r>
          </w:p>
          <w:p w:rsidR="00F13D27" w:rsidRPr="00F11AE8" w:rsidRDefault="00F13D27" w:rsidP="00F13D27">
            <w:pPr>
              <w:rPr>
                <w:rFonts w:ascii="標楷體" w:eastAsia="標楷體" w:hAnsi="標楷體"/>
                <w:sz w:val="20"/>
                <w:szCs w:val="20"/>
              </w:rPr>
            </w:pPr>
            <w:r w:rsidRPr="00F11AE8">
              <w:rPr>
                <w:rFonts w:ascii="標楷體" w:eastAsia="標楷體" w:hAnsi="標楷體" w:hint="eastAsia"/>
                <w:sz w:val="20"/>
                <w:szCs w:val="20"/>
              </w:rPr>
              <w:t>3</w:t>
            </w:r>
            <w:r w:rsidRPr="00F11AE8">
              <w:rPr>
                <w:rFonts w:ascii="標楷體" w:eastAsia="標楷體" w:hAnsi="標楷體" w:hint="eastAsia"/>
                <w:sz w:val="20"/>
                <w:szCs w:val="20"/>
                <w:lang w:eastAsia="zh-HK"/>
              </w:rPr>
              <w:t>說明飛鼠大學是什麼</w:t>
            </w:r>
            <w:r w:rsidRPr="00F11AE8">
              <w:rPr>
                <w:rFonts w:ascii="標楷體" w:eastAsia="標楷體" w:hAnsi="標楷體" w:hint="eastAsia"/>
                <w:sz w:val="20"/>
                <w:szCs w:val="20"/>
              </w:rPr>
              <w:t>?</w:t>
            </w:r>
          </w:p>
          <w:p w:rsidR="00F13D27" w:rsidRPr="00F11AE8" w:rsidRDefault="00F13D27" w:rsidP="00F13D27">
            <w:pPr>
              <w:snapToGrid w:val="0"/>
              <w:rPr>
                <w:rFonts w:ascii="標楷體" w:eastAsia="標楷體" w:hAnsi="標楷體" w:cs="新細明體"/>
                <w:kern w:val="0"/>
                <w:sz w:val="20"/>
                <w:szCs w:val="20"/>
              </w:rPr>
            </w:pPr>
            <w:r w:rsidRPr="00F11AE8">
              <w:rPr>
                <w:rFonts w:ascii="標楷體" w:eastAsia="標楷體" w:hAnsi="標楷體" w:hint="eastAsia"/>
                <w:sz w:val="20"/>
                <w:szCs w:val="20"/>
              </w:rPr>
              <w:t>4</w:t>
            </w:r>
            <w:r w:rsidRPr="00F11AE8">
              <w:rPr>
                <w:rFonts w:ascii="標楷體" w:eastAsia="標楷體" w:hAnsi="標楷體" w:hint="eastAsia"/>
                <w:sz w:val="20"/>
                <w:szCs w:val="20"/>
                <w:lang w:eastAsia="zh-HK"/>
              </w:rPr>
              <w:t>說出山豬學校是什麼</w:t>
            </w:r>
            <w:r w:rsidRPr="00F11AE8">
              <w:rPr>
                <w:rFonts w:ascii="標楷體" w:eastAsia="標楷體" w:hAnsi="標楷體" w:hint="eastAsia"/>
                <w:sz w:val="20"/>
                <w:szCs w:val="20"/>
              </w:rPr>
              <w:t>?</w:t>
            </w:r>
          </w:p>
          <w:p w:rsidR="00C46553" w:rsidRPr="00F11AE8" w:rsidRDefault="00416A5D" w:rsidP="002C3CB9">
            <w:pPr>
              <w:widowControl/>
              <w:spacing w:before="240"/>
              <w:rPr>
                <w:rFonts w:ascii="標楷體" w:eastAsia="標楷體" w:hAnsi="標楷體"/>
                <w:sz w:val="20"/>
                <w:szCs w:val="20"/>
              </w:rPr>
            </w:pPr>
            <w:r w:rsidRPr="00F11AE8">
              <w:rPr>
                <w:rFonts w:ascii="標楷體" w:eastAsia="標楷體" w:hAnsi="標楷體" w:hint="eastAsia"/>
                <w:sz w:val="20"/>
                <w:szCs w:val="20"/>
              </w:rPr>
              <w:t>第</w:t>
            </w:r>
            <w:r w:rsidR="00FB609A" w:rsidRPr="00F11AE8">
              <w:rPr>
                <w:rFonts w:ascii="標楷體" w:eastAsia="標楷體" w:hAnsi="標楷體" w:hint="eastAsia"/>
                <w:sz w:val="20"/>
                <w:szCs w:val="20"/>
              </w:rPr>
              <w:t>12</w:t>
            </w:r>
            <w:proofErr w:type="gramStart"/>
            <w:r w:rsidRPr="00F11AE8">
              <w:rPr>
                <w:rFonts w:ascii="標楷體" w:eastAsia="標楷體" w:hAnsi="標楷體" w:hint="eastAsia"/>
                <w:sz w:val="20"/>
                <w:szCs w:val="20"/>
              </w:rPr>
              <w:t>週</w:t>
            </w:r>
            <w:proofErr w:type="gramEnd"/>
            <w:r w:rsidRPr="00F11AE8">
              <w:rPr>
                <w:rFonts w:ascii="標楷體" w:eastAsia="標楷體" w:hAnsi="標楷體" w:hint="eastAsia"/>
                <w:sz w:val="20"/>
                <w:szCs w:val="20"/>
              </w:rPr>
              <w:t>：</w:t>
            </w:r>
          </w:p>
          <w:p w:rsidR="00416A5D" w:rsidRPr="00F11AE8" w:rsidRDefault="00C46553" w:rsidP="00416A5D">
            <w:pPr>
              <w:widowControl/>
              <w:rPr>
                <w:rFonts w:ascii="標楷體" w:eastAsia="標楷體" w:hAnsi="標楷體"/>
                <w:sz w:val="20"/>
                <w:szCs w:val="20"/>
              </w:rPr>
            </w:pPr>
            <w:r w:rsidRPr="00F11AE8">
              <w:rPr>
                <w:rFonts w:ascii="標楷體" w:eastAsia="標楷體" w:hAnsi="標楷體" w:hint="eastAsia"/>
                <w:sz w:val="20"/>
                <w:szCs w:val="20"/>
              </w:rPr>
              <w:t>學習任務：</w:t>
            </w:r>
            <w:r w:rsidR="00FB609A" w:rsidRPr="00F11AE8">
              <w:rPr>
                <w:rFonts w:ascii="標楷體" w:eastAsia="標楷體" w:hAnsi="標楷體" w:hint="eastAsia"/>
                <w:sz w:val="20"/>
                <w:szCs w:val="20"/>
              </w:rPr>
              <w:t>從文本中</w:t>
            </w:r>
            <w:r w:rsidR="00416A5D" w:rsidRPr="00F11AE8">
              <w:rPr>
                <w:rFonts w:ascii="標楷體" w:eastAsia="標楷體" w:hAnsi="標楷體" w:hint="eastAsia"/>
                <w:sz w:val="20"/>
                <w:szCs w:val="20"/>
              </w:rPr>
              <w:t>了解原住民</w:t>
            </w:r>
            <w:r w:rsidR="00FB609A" w:rsidRPr="00F11AE8">
              <w:rPr>
                <w:rFonts w:ascii="標楷體" w:eastAsia="標楷體" w:hAnsi="標楷體" w:hint="eastAsia"/>
                <w:sz w:val="20"/>
                <w:szCs w:val="20"/>
              </w:rPr>
              <w:t>的生活環境</w:t>
            </w:r>
            <w:r w:rsidR="00CF742C" w:rsidRPr="00F11AE8">
              <w:rPr>
                <w:rFonts w:ascii="標楷體" w:eastAsia="標楷體" w:hAnsi="標楷體" w:hint="eastAsia"/>
                <w:sz w:val="20"/>
                <w:szCs w:val="20"/>
              </w:rPr>
              <w:t>及習慣</w:t>
            </w:r>
          </w:p>
          <w:p w:rsidR="00FB609A" w:rsidRPr="00F11AE8" w:rsidRDefault="00FB609A" w:rsidP="00FB609A">
            <w:pPr>
              <w:rPr>
                <w:rFonts w:ascii="標楷體" w:eastAsia="標楷體" w:hAnsi="標楷體"/>
                <w:sz w:val="20"/>
                <w:szCs w:val="20"/>
              </w:rPr>
            </w:pPr>
            <w:r w:rsidRPr="00F11AE8">
              <w:rPr>
                <w:rFonts w:ascii="標楷體" w:eastAsia="標楷體" w:hAnsi="標楷體" w:hint="eastAsia"/>
                <w:sz w:val="20"/>
                <w:szCs w:val="20"/>
              </w:rPr>
              <w:t>1</w:t>
            </w:r>
            <w:r w:rsidRPr="00F11AE8">
              <w:rPr>
                <w:rFonts w:ascii="標楷體" w:eastAsia="標楷體" w:hAnsi="標楷體" w:hint="eastAsia"/>
                <w:sz w:val="20"/>
                <w:szCs w:val="20"/>
                <w:lang w:eastAsia="zh-HK"/>
              </w:rPr>
              <w:t>靠山吃山</w:t>
            </w:r>
            <w:r w:rsidRPr="00F11AE8">
              <w:rPr>
                <w:rFonts w:ascii="標楷體" w:eastAsia="標楷體" w:hAnsi="標楷體" w:hint="eastAsia"/>
                <w:sz w:val="20"/>
                <w:szCs w:val="20"/>
              </w:rPr>
              <w:t>，</w:t>
            </w:r>
            <w:r w:rsidRPr="00F11AE8">
              <w:rPr>
                <w:rFonts w:ascii="標楷體" w:eastAsia="標楷體" w:hAnsi="標楷體" w:hint="eastAsia"/>
                <w:sz w:val="20"/>
                <w:szCs w:val="20"/>
                <w:lang w:eastAsia="zh-HK"/>
              </w:rPr>
              <w:t>靠海吃海</w:t>
            </w:r>
            <w:r w:rsidRPr="00F11AE8">
              <w:rPr>
                <w:rFonts w:ascii="標楷體" w:eastAsia="標楷體" w:hAnsi="標楷體" w:hint="eastAsia"/>
                <w:sz w:val="20"/>
                <w:szCs w:val="20"/>
              </w:rPr>
              <w:t>~~</w:t>
            </w:r>
            <w:r w:rsidRPr="00F11AE8">
              <w:rPr>
                <w:rFonts w:ascii="標楷體" w:eastAsia="標楷體" w:hAnsi="標楷體" w:hint="eastAsia"/>
                <w:sz w:val="20"/>
                <w:szCs w:val="20"/>
                <w:lang w:eastAsia="zh-HK"/>
              </w:rPr>
              <w:t>說出部落生活的美食</w:t>
            </w:r>
            <w:r w:rsidRPr="00F11AE8">
              <w:rPr>
                <w:rFonts w:ascii="標楷體" w:eastAsia="標楷體" w:hAnsi="標楷體" w:hint="eastAsia"/>
                <w:sz w:val="20"/>
                <w:szCs w:val="20"/>
              </w:rPr>
              <w:t>，加以討論。</w:t>
            </w:r>
          </w:p>
          <w:p w:rsidR="00FB609A" w:rsidRPr="00F11AE8" w:rsidRDefault="00FB609A" w:rsidP="00FB609A">
            <w:pPr>
              <w:rPr>
                <w:rFonts w:ascii="標楷體" w:eastAsia="標楷體" w:hAnsi="標楷體"/>
                <w:sz w:val="20"/>
                <w:szCs w:val="20"/>
              </w:rPr>
            </w:pPr>
            <w:r w:rsidRPr="00F11AE8">
              <w:rPr>
                <w:rFonts w:ascii="標楷體" w:eastAsia="標楷體" w:hAnsi="標楷體" w:hint="eastAsia"/>
                <w:sz w:val="20"/>
                <w:szCs w:val="20"/>
              </w:rPr>
              <w:t>2</w:t>
            </w:r>
            <w:r w:rsidRPr="00F11AE8">
              <w:rPr>
                <w:rFonts w:ascii="標楷體" w:eastAsia="標楷體" w:hAnsi="標楷體" w:hint="eastAsia"/>
                <w:sz w:val="20"/>
                <w:szCs w:val="20"/>
                <w:lang w:eastAsia="zh-HK"/>
              </w:rPr>
              <w:t>原住民與大自然共存共榮的</w:t>
            </w:r>
            <w:r w:rsidRPr="00F11AE8">
              <w:rPr>
                <w:rFonts w:ascii="標楷體" w:eastAsia="標楷體" w:hAnsi="標楷體" w:hint="eastAsia"/>
                <w:sz w:val="20"/>
                <w:szCs w:val="20"/>
              </w:rPr>
              <w:t>捕獵</w:t>
            </w:r>
            <w:r w:rsidRPr="00F11AE8">
              <w:rPr>
                <w:rFonts w:ascii="標楷體" w:eastAsia="標楷體" w:hAnsi="標楷體" w:hint="eastAsia"/>
                <w:sz w:val="20"/>
                <w:szCs w:val="20"/>
                <w:lang w:eastAsia="zh-HK"/>
              </w:rPr>
              <w:t>法則是什麼</w:t>
            </w:r>
            <w:r w:rsidRPr="00F11AE8">
              <w:rPr>
                <w:rFonts w:ascii="標楷體" w:eastAsia="標楷體" w:hAnsi="標楷體" w:hint="eastAsia"/>
                <w:sz w:val="20"/>
                <w:szCs w:val="20"/>
              </w:rPr>
              <w:t>?</w:t>
            </w:r>
          </w:p>
          <w:p w:rsidR="00FB609A" w:rsidRPr="00F11AE8" w:rsidRDefault="00FB609A" w:rsidP="00FB609A">
            <w:pPr>
              <w:rPr>
                <w:rFonts w:ascii="標楷體" w:eastAsia="標楷體" w:hAnsi="標楷體"/>
                <w:sz w:val="20"/>
                <w:szCs w:val="20"/>
                <w:lang w:eastAsia="zh-HK"/>
              </w:rPr>
            </w:pPr>
            <w:r w:rsidRPr="00F11AE8">
              <w:rPr>
                <w:rFonts w:ascii="標楷體" w:eastAsia="標楷體" w:hAnsi="標楷體" w:hint="eastAsia"/>
                <w:sz w:val="20"/>
                <w:szCs w:val="20"/>
              </w:rPr>
              <w:t>3</w:t>
            </w:r>
            <w:r w:rsidRPr="00F11AE8">
              <w:rPr>
                <w:rFonts w:ascii="標楷體" w:eastAsia="標楷體" w:hAnsi="標楷體" w:hint="eastAsia"/>
                <w:sz w:val="20"/>
                <w:szCs w:val="20"/>
                <w:lang w:eastAsia="zh-HK"/>
              </w:rPr>
              <w:t>排灣族的小米酒文化</w:t>
            </w:r>
            <w:r w:rsidRPr="00F11AE8">
              <w:rPr>
                <w:rFonts w:ascii="標楷體" w:eastAsia="標楷體" w:hAnsi="標楷體" w:hint="eastAsia"/>
                <w:sz w:val="20"/>
                <w:szCs w:val="20"/>
              </w:rPr>
              <w:t>(</w:t>
            </w:r>
            <w:r w:rsidRPr="00F11AE8">
              <w:rPr>
                <w:rFonts w:ascii="標楷體" w:eastAsia="標楷體" w:hAnsi="標楷體" w:hint="eastAsia"/>
                <w:sz w:val="20"/>
                <w:szCs w:val="20"/>
                <w:lang w:eastAsia="zh-HK"/>
              </w:rPr>
              <w:t>原住民小米文化介紹-國立自然科學博物館</w:t>
            </w:r>
            <w:r w:rsidR="004C1C76" w:rsidRPr="004C1C76">
              <w:fldChar w:fldCharType="begin"/>
            </w:r>
            <w:r w:rsidR="003A72E7">
              <w:instrText xml:space="preserve"> HYPERLINK "http://edresource.nmns.edu.tw/ShowObject.aspx?id=0b81d9e9c00b81d9e9dc0b81e3d9d2" </w:instrText>
            </w:r>
            <w:r w:rsidR="004C1C76" w:rsidRPr="004C1C76">
              <w:fldChar w:fldCharType="separate"/>
            </w:r>
            <w:r w:rsidRPr="00F11AE8">
              <w:rPr>
                <w:rStyle w:val="a5"/>
                <w:rFonts w:ascii="標楷體" w:eastAsia="標楷體" w:hAnsi="標楷體"/>
                <w:color w:val="auto"/>
                <w:sz w:val="20"/>
                <w:szCs w:val="20"/>
                <w:lang w:eastAsia="zh-HK"/>
              </w:rPr>
              <w:t>http://edresource.nmns.edu.tw/ShowObject.aspx?id=0b81d9e9c00b81d9e9dc0b81e3d9d2</w:t>
            </w:r>
            <w:r w:rsidR="004C1C76">
              <w:rPr>
                <w:rStyle w:val="a5"/>
                <w:rFonts w:ascii="標楷體" w:eastAsia="標楷體" w:hAnsi="標楷體"/>
                <w:color w:val="auto"/>
                <w:sz w:val="20"/>
                <w:szCs w:val="20"/>
                <w:lang w:eastAsia="zh-HK"/>
              </w:rPr>
              <w:fldChar w:fldCharType="end"/>
            </w:r>
          </w:p>
          <w:p w:rsidR="00FB609A" w:rsidRPr="00F11AE8" w:rsidRDefault="004C1C76" w:rsidP="00FB609A">
            <w:pPr>
              <w:rPr>
                <w:rFonts w:ascii="標楷體" w:eastAsia="標楷體" w:hAnsi="標楷體"/>
                <w:sz w:val="20"/>
                <w:szCs w:val="20"/>
              </w:rPr>
            </w:pPr>
            <w:hyperlink r:id="rId29" w:history="1">
              <w:r w:rsidR="00FB609A" w:rsidRPr="00F11AE8">
                <w:rPr>
                  <w:rStyle w:val="a5"/>
                  <w:rFonts w:ascii="標楷體" w:eastAsia="標楷體" w:hAnsi="標楷體"/>
                  <w:color w:val="auto"/>
                  <w:sz w:val="20"/>
                  <w:szCs w:val="20"/>
                  <w:lang w:eastAsia="zh-HK"/>
                </w:rPr>
                <w:t>http://web2.nmns.edu.tw/PubLib/NewsLetter/96/232/4.pdf</w:t>
              </w:r>
            </w:hyperlink>
            <w:r w:rsidR="00FB609A" w:rsidRPr="00F11AE8">
              <w:rPr>
                <w:rFonts w:ascii="標楷體" w:eastAsia="標楷體" w:hAnsi="標楷體" w:hint="eastAsia"/>
                <w:sz w:val="20"/>
                <w:szCs w:val="20"/>
              </w:rPr>
              <w:t>)</w:t>
            </w:r>
          </w:p>
          <w:p w:rsidR="00FB609A" w:rsidRPr="00F11AE8" w:rsidRDefault="00FB609A" w:rsidP="00FB609A">
            <w:pPr>
              <w:rPr>
                <w:rFonts w:ascii="標楷體" w:eastAsia="標楷體" w:hAnsi="標楷體"/>
                <w:sz w:val="20"/>
                <w:szCs w:val="20"/>
              </w:rPr>
            </w:pPr>
            <w:r w:rsidRPr="00F11AE8">
              <w:rPr>
                <w:rFonts w:ascii="標楷體" w:eastAsia="標楷體" w:hAnsi="標楷體" w:hint="eastAsia"/>
                <w:sz w:val="20"/>
                <w:szCs w:val="20"/>
              </w:rPr>
              <w:t>排灣族釀酒文化--原住民族電視台影片</w:t>
            </w:r>
            <w:r w:rsidR="004C1C76" w:rsidRPr="004C1C76">
              <w:fldChar w:fldCharType="begin"/>
            </w:r>
            <w:r w:rsidR="003A72E7">
              <w:instrText xml:space="preserve"> HYPERLINK "http://titv.ipcf.org.tw/news-37127" </w:instrText>
            </w:r>
            <w:r w:rsidR="004C1C76" w:rsidRPr="004C1C76">
              <w:fldChar w:fldCharType="separate"/>
            </w:r>
            <w:r w:rsidRPr="00F11AE8">
              <w:rPr>
                <w:rStyle w:val="a5"/>
                <w:rFonts w:ascii="標楷體" w:eastAsia="標楷體" w:hAnsi="標楷體"/>
                <w:color w:val="auto"/>
                <w:sz w:val="20"/>
                <w:szCs w:val="20"/>
              </w:rPr>
              <w:t>http://titv.ipcf.org.tw/news-37127</w:t>
            </w:r>
            <w:r w:rsidR="004C1C76">
              <w:rPr>
                <w:rStyle w:val="a5"/>
                <w:rFonts w:ascii="標楷體" w:eastAsia="標楷體" w:hAnsi="標楷體"/>
                <w:color w:val="auto"/>
                <w:sz w:val="20"/>
                <w:szCs w:val="20"/>
              </w:rPr>
              <w:fldChar w:fldCharType="end"/>
            </w:r>
          </w:p>
          <w:p w:rsidR="00FB609A" w:rsidRPr="00F11AE8" w:rsidRDefault="00FB609A" w:rsidP="00FB609A">
            <w:pPr>
              <w:widowControl/>
              <w:rPr>
                <w:rFonts w:ascii="標楷體" w:eastAsia="標楷體" w:hAnsi="標楷體"/>
                <w:sz w:val="20"/>
                <w:szCs w:val="20"/>
              </w:rPr>
            </w:pPr>
            <w:r w:rsidRPr="00F11AE8">
              <w:rPr>
                <w:rFonts w:ascii="標楷體" w:eastAsia="標楷體" w:hAnsi="標楷體" w:hint="eastAsia"/>
                <w:sz w:val="20"/>
                <w:szCs w:val="20"/>
              </w:rPr>
              <w:t>4</w:t>
            </w:r>
            <w:r w:rsidRPr="00F11AE8">
              <w:rPr>
                <w:rFonts w:ascii="標楷體" w:eastAsia="標楷體" w:hAnsi="標楷體" w:hint="eastAsia"/>
                <w:sz w:val="20"/>
                <w:szCs w:val="20"/>
                <w:lang w:eastAsia="zh-HK"/>
              </w:rPr>
              <w:t>原住民小米酒文化與酗酒的關係</w:t>
            </w:r>
            <w:r w:rsidRPr="00F11AE8">
              <w:rPr>
                <w:rFonts w:ascii="標楷體" w:eastAsia="標楷體" w:hAnsi="標楷體" w:hint="eastAsia"/>
                <w:sz w:val="20"/>
                <w:szCs w:val="20"/>
              </w:rPr>
              <w:t>?--</w:t>
            </w:r>
            <w:r w:rsidRPr="00F11AE8">
              <w:rPr>
                <w:rFonts w:ascii="標楷體" w:eastAsia="標楷體" w:hAnsi="標楷體" w:hint="eastAsia"/>
                <w:noProof/>
                <w:sz w:val="20"/>
                <w:szCs w:val="20"/>
              </w:rPr>
              <w:t xml:space="preserve"> </w:t>
            </w:r>
          </w:p>
          <w:p w:rsidR="00FB609A" w:rsidRPr="00F11AE8" w:rsidRDefault="00FB609A" w:rsidP="00FB609A">
            <w:pPr>
              <w:widowControl/>
              <w:rPr>
                <w:rFonts w:ascii="標楷體" w:eastAsia="標楷體" w:hAnsi="標楷體"/>
                <w:sz w:val="20"/>
                <w:szCs w:val="20"/>
              </w:rPr>
            </w:pPr>
            <w:r w:rsidRPr="00F11AE8">
              <w:rPr>
                <w:rFonts w:ascii="標楷體" w:eastAsia="標楷體" w:hAnsi="標楷體" w:hint="eastAsia"/>
                <w:sz w:val="20"/>
                <w:szCs w:val="20"/>
              </w:rPr>
              <w:t>酗酒 不是「原」罪</w:t>
            </w:r>
            <w:r w:rsidRPr="00F11AE8">
              <w:rPr>
                <w:rFonts w:ascii="標楷體" w:eastAsia="標楷體" w:hAnsi="標楷體"/>
                <w:sz w:val="20"/>
                <w:szCs w:val="20"/>
              </w:rPr>
              <w:t>—</w:t>
            </w:r>
            <w:r w:rsidRPr="00F11AE8">
              <w:rPr>
                <w:rFonts w:ascii="標楷體" w:eastAsia="標楷體" w:hAnsi="標楷體" w:hint="eastAsia"/>
                <w:sz w:val="20"/>
                <w:szCs w:val="20"/>
              </w:rPr>
              <w:t>台灣原住民文學院作者：林照真</w:t>
            </w:r>
            <w:r w:rsidR="004C1C76" w:rsidRPr="004C1C76">
              <w:fldChar w:fldCharType="begin"/>
            </w:r>
            <w:r w:rsidR="003A72E7">
              <w:instrText xml:space="preserve"> HYPERLINK "http://aborigi.paiwan.tw/printpage.asp?ArticleID=37" </w:instrText>
            </w:r>
            <w:r w:rsidR="004C1C76" w:rsidRPr="004C1C76">
              <w:fldChar w:fldCharType="separate"/>
            </w:r>
            <w:r w:rsidRPr="00F11AE8">
              <w:rPr>
                <w:rStyle w:val="a5"/>
                <w:rFonts w:ascii="標楷體" w:eastAsia="標楷體" w:hAnsi="標楷體"/>
                <w:color w:val="auto"/>
                <w:sz w:val="20"/>
                <w:szCs w:val="20"/>
              </w:rPr>
              <w:t>http://aborigi.paiwan.tw/printpage.asp?ArticleID=37</w:t>
            </w:r>
            <w:r w:rsidR="004C1C76">
              <w:rPr>
                <w:rStyle w:val="a5"/>
                <w:rFonts w:ascii="標楷體" w:eastAsia="標楷體" w:hAnsi="標楷體"/>
                <w:color w:val="auto"/>
                <w:sz w:val="20"/>
                <w:szCs w:val="20"/>
              </w:rPr>
              <w:fldChar w:fldCharType="end"/>
            </w:r>
          </w:p>
          <w:p w:rsidR="00FB609A" w:rsidRPr="00F11AE8" w:rsidRDefault="00FB609A" w:rsidP="00FB609A">
            <w:pPr>
              <w:widowControl/>
              <w:rPr>
                <w:rFonts w:ascii="標楷體" w:eastAsia="標楷體" w:hAnsi="標楷體" w:cs="新細明體"/>
                <w:kern w:val="0"/>
                <w:sz w:val="20"/>
                <w:szCs w:val="20"/>
              </w:rPr>
            </w:pPr>
            <w:r w:rsidRPr="00F11AE8">
              <w:rPr>
                <w:rFonts w:ascii="標楷體" w:eastAsia="標楷體" w:hAnsi="標楷體" w:hint="eastAsia"/>
                <w:sz w:val="20"/>
                <w:szCs w:val="20"/>
              </w:rPr>
              <w:t>誰把「酒」的靈魂拿走了？</w:t>
            </w:r>
            <w:hyperlink r:id="rId30" w:history="1">
              <w:r w:rsidRPr="00F11AE8">
                <w:rPr>
                  <w:rStyle w:val="a5"/>
                  <w:rFonts w:ascii="標楷體" w:eastAsia="標楷體" w:hAnsi="標楷體"/>
                  <w:color w:val="auto"/>
                  <w:sz w:val="20"/>
                  <w:szCs w:val="20"/>
                </w:rPr>
                <w:t>http://home.who.tw/news/24-2015-09-07-03-51-21.html</w:t>
              </w:r>
            </w:hyperlink>
          </w:p>
          <w:p w:rsidR="00D93939" w:rsidRPr="00F11AE8" w:rsidRDefault="00FB609A" w:rsidP="0092701C">
            <w:pPr>
              <w:widowControl/>
              <w:spacing w:before="240"/>
              <w:rPr>
                <w:rFonts w:ascii="標楷體" w:eastAsia="標楷體" w:hAnsi="標楷體"/>
                <w:sz w:val="20"/>
                <w:szCs w:val="20"/>
              </w:rPr>
            </w:pPr>
            <w:r w:rsidRPr="00F11AE8">
              <w:rPr>
                <w:rFonts w:ascii="標楷體" w:eastAsia="標楷體" w:hAnsi="標楷體" w:hint="eastAsia"/>
                <w:sz w:val="20"/>
                <w:szCs w:val="20"/>
              </w:rPr>
              <w:t>13</w:t>
            </w:r>
            <w:proofErr w:type="gramStart"/>
            <w:r w:rsidR="00416A5D" w:rsidRPr="00F11AE8">
              <w:rPr>
                <w:rFonts w:ascii="標楷體" w:eastAsia="標楷體" w:hAnsi="標楷體" w:hint="eastAsia"/>
                <w:sz w:val="20"/>
                <w:szCs w:val="20"/>
              </w:rPr>
              <w:t>週</w:t>
            </w:r>
            <w:proofErr w:type="gramEnd"/>
            <w:r w:rsidR="00416A5D" w:rsidRPr="00F11AE8">
              <w:rPr>
                <w:rFonts w:ascii="標楷體" w:eastAsia="標楷體" w:hAnsi="標楷體" w:hint="eastAsia"/>
                <w:sz w:val="20"/>
                <w:szCs w:val="20"/>
              </w:rPr>
              <w:t>：</w:t>
            </w:r>
          </w:p>
          <w:p w:rsidR="00416A5D" w:rsidRPr="00F11AE8" w:rsidRDefault="00D93939" w:rsidP="0092701C">
            <w:pPr>
              <w:widowControl/>
              <w:spacing w:before="240"/>
              <w:rPr>
                <w:rFonts w:ascii="標楷體" w:eastAsia="標楷體" w:hAnsi="標楷體"/>
                <w:sz w:val="20"/>
                <w:szCs w:val="20"/>
              </w:rPr>
            </w:pPr>
            <w:r w:rsidRPr="00F11AE8">
              <w:rPr>
                <w:rFonts w:ascii="標楷體" w:eastAsia="標楷體" w:hAnsi="標楷體" w:hint="eastAsia"/>
                <w:sz w:val="20"/>
                <w:szCs w:val="20"/>
              </w:rPr>
              <w:t>總結-</w:t>
            </w:r>
            <w:r w:rsidR="0092701C" w:rsidRPr="00F11AE8">
              <w:rPr>
                <w:rFonts w:ascii="標楷體" w:eastAsia="標楷體" w:hAnsi="標楷體" w:hint="eastAsia"/>
                <w:sz w:val="20"/>
                <w:szCs w:val="20"/>
              </w:rPr>
              <w:t>原住民的美麗與哀愁</w:t>
            </w:r>
          </w:p>
          <w:p w:rsidR="0092701C" w:rsidRPr="00F11AE8" w:rsidRDefault="0092701C" w:rsidP="0092701C">
            <w:pPr>
              <w:widowControl/>
              <w:spacing w:before="240" w:line="240" w:lineRule="exact"/>
              <w:rPr>
                <w:rFonts w:ascii="標楷體" w:eastAsia="標楷體" w:hAnsi="標楷體"/>
                <w:spacing w:val="-4"/>
                <w:sz w:val="20"/>
                <w:szCs w:val="20"/>
              </w:rPr>
            </w:pPr>
            <w:r w:rsidRPr="00F11AE8">
              <w:rPr>
                <w:rFonts w:ascii="標楷體" w:eastAsia="標楷體" w:hAnsi="標楷體" w:hint="eastAsia"/>
                <w:spacing w:val="-4"/>
                <w:sz w:val="20"/>
                <w:szCs w:val="20"/>
              </w:rPr>
              <w:t>1你想</w:t>
            </w:r>
            <w:proofErr w:type="gramStart"/>
            <w:r w:rsidRPr="00F11AE8">
              <w:rPr>
                <w:rFonts w:ascii="標楷體" w:eastAsia="標楷體" w:hAnsi="標楷體" w:hint="eastAsia"/>
                <w:spacing w:val="-4"/>
                <w:sz w:val="20"/>
                <w:szCs w:val="20"/>
              </w:rPr>
              <w:t>與撒可努</w:t>
            </w:r>
            <w:proofErr w:type="gramEnd"/>
            <w:r w:rsidRPr="00F11AE8">
              <w:rPr>
                <w:rFonts w:ascii="標楷體" w:eastAsia="標楷體" w:hAnsi="標楷體" w:hint="eastAsia"/>
                <w:spacing w:val="-4"/>
                <w:sz w:val="20"/>
                <w:szCs w:val="20"/>
              </w:rPr>
              <w:t>一樣寫出自己部落的故事嗎？</w:t>
            </w:r>
          </w:p>
          <w:p w:rsidR="0092701C" w:rsidRPr="00F11AE8" w:rsidRDefault="0092701C" w:rsidP="0092701C">
            <w:pPr>
              <w:widowControl/>
              <w:spacing w:before="240" w:line="240" w:lineRule="exact"/>
              <w:rPr>
                <w:rFonts w:ascii="標楷體" w:eastAsia="標楷體" w:hAnsi="標楷體"/>
                <w:spacing w:val="-4"/>
                <w:sz w:val="20"/>
                <w:szCs w:val="20"/>
              </w:rPr>
            </w:pPr>
            <w:r w:rsidRPr="00F11AE8">
              <w:rPr>
                <w:rFonts w:ascii="標楷體" w:eastAsia="標楷體" w:hAnsi="標楷體" w:hint="eastAsia"/>
                <w:spacing w:val="-4"/>
                <w:sz w:val="20"/>
                <w:szCs w:val="20"/>
              </w:rPr>
              <w:t>2你認為原住民要如何融入現代社會又能兼顧保存部落傳統文化？</w:t>
            </w:r>
          </w:p>
          <w:p w:rsidR="0092701C" w:rsidRPr="00F11AE8" w:rsidRDefault="0092701C" w:rsidP="0092701C">
            <w:pPr>
              <w:widowControl/>
              <w:spacing w:before="240" w:line="240" w:lineRule="exact"/>
              <w:rPr>
                <w:rFonts w:ascii="標楷體" w:eastAsia="標楷體" w:hAnsi="標楷體"/>
                <w:spacing w:val="-4"/>
                <w:sz w:val="20"/>
                <w:szCs w:val="20"/>
              </w:rPr>
            </w:pPr>
            <w:r w:rsidRPr="00F11AE8">
              <w:rPr>
                <w:rFonts w:ascii="標楷體" w:eastAsia="標楷體" w:hAnsi="標楷體" w:hint="eastAsia"/>
                <w:spacing w:val="-4"/>
                <w:sz w:val="20"/>
                <w:szCs w:val="20"/>
              </w:rPr>
              <w:t>3你會如何向非原住民朋友介紹自己的族群?</w:t>
            </w:r>
          </w:p>
          <w:p w:rsidR="0092701C" w:rsidRPr="00F11AE8" w:rsidRDefault="0092701C" w:rsidP="0092701C">
            <w:pPr>
              <w:widowControl/>
              <w:snapToGrid w:val="0"/>
              <w:spacing w:line="240" w:lineRule="exact"/>
              <w:ind w:right="57"/>
              <w:rPr>
                <w:rFonts w:ascii="標楷體" w:eastAsia="標楷體" w:hAnsi="標楷體" w:cs="新細明體"/>
                <w:kern w:val="0"/>
                <w:sz w:val="20"/>
                <w:szCs w:val="20"/>
              </w:rPr>
            </w:pPr>
          </w:p>
          <w:p w:rsidR="00416A5D" w:rsidRPr="000A5838" w:rsidRDefault="0092701C" w:rsidP="000A5838">
            <w:pPr>
              <w:widowControl/>
              <w:snapToGrid w:val="0"/>
              <w:spacing w:line="240" w:lineRule="exact"/>
              <w:ind w:right="57"/>
              <w:rPr>
                <w:rFonts w:ascii="標楷體" w:eastAsia="標楷體" w:hAnsi="標楷體"/>
                <w:spacing w:val="-4"/>
                <w:sz w:val="20"/>
                <w:szCs w:val="20"/>
              </w:rPr>
            </w:pPr>
            <w:r w:rsidRPr="00F11AE8">
              <w:rPr>
                <w:rFonts w:ascii="標楷體" w:eastAsia="標楷體" w:hAnsi="標楷體" w:cs="新細明體" w:hint="eastAsia"/>
                <w:kern w:val="0"/>
                <w:sz w:val="20"/>
                <w:szCs w:val="20"/>
              </w:rPr>
              <w:t>4</w:t>
            </w:r>
            <w:r w:rsidR="00416A5D" w:rsidRPr="00F11AE8">
              <w:rPr>
                <w:rFonts w:ascii="標楷體" w:eastAsia="標楷體" w:hAnsi="標楷體" w:cs="新細明體" w:hint="eastAsia"/>
                <w:kern w:val="0"/>
                <w:sz w:val="20"/>
                <w:szCs w:val="20"/>
              </w:rPr>
              <w:t>回饋</w:t>
            </w:r>
          </w:p>
        </w:tc>
        <w:tc>
          <w:tcPr>
            <w:tcW w:w="709" w:type="dxa"/>
            <w:tcBorders>
              <w:top w:val="single" w:sz="6" w:space="0" w:color="000000" w:themeColor="text1"/>
              <w:left w:val="single" w:sz="6" w:space="0" w:color="auto"/>
              <w:bottom w:val="single" w:sz="12" w:space="0" w:color="auto"/>
              <w:right w:val="single" w:sz="6" w:space="0" w:color="auto"/>
            </w:tcBorders>
          </w:tcPr>
          <w:p w:rsidR="00A84D2D" w:rsidRPr="00F11AE8" w:rsidRDefault="00A84D2D" w:rsidP="004D7A41">
            <w:pPr>
              <w:snapToGrid w:val="0"/>
              <w:spacing w:line="360" w:lineRule="exact"/>
              <w:jc w:val="center"/>
              <w:rPr>
                <w:rFonts w:ascii="標楷體" w:eastAsia="標楷體" w:hAnsi="標楷體" w:cs="標楷體"/>
                <w:sz w:val="20"/>
                <w:szCs w:val="20"/>
              </w:rPr>
            </w:pPr>
          </w:p>
          <w:p w:rsidR="009274BF" w:rsidRPr="00F11AE8" w:rsidRDefault="007B46F2" w:rsidP="004D7A41">
            <w:pPr>
              <w:snapToGrid w:val="0"/>
              <w:spacing w:line="360" w:lineRule="exact"/>
              <w:jc w:val="center"/>
              <w:rPr>
                <w:rFonts w:ascii="標楷體" w:eastAsia="標楷體" w:hAnsi="標楷體" w:cs="標楷體"/>
                <w:sz w:val="20"/>
                <w:szCs w:val="20"/>
              </w:rPr>
            </w:pPr>
            <w:r w:rsidRPr="00F11AE8">
              <w:rPr>
                <w:rFonts w:ascii="標楷體" w:eastAsia="標楷體" w:hAnsi="標楷體" w:cs="標楷體" w:hint="eastAsia"/>
                <w:sz w:val="20"/>
                <w:szCs w:val="20"/>
              </w:rPr>
              <w:t>10</w:t>
            </w:r>
            <w:r w:rsidR="00476EA3" w:rsidRPr="00F11AE8">
              <w:rPr>
                <w:rFonts w:ascii="標楷體" w:eastAsia="標楷體" w:hAnsi="標楷體" w:cs="標楷體" w:hint="eastAsia"/>
                <w:sz w:val="20"/>
                <w:szCs w:val="20"/>
              </w:rPr>
              <w:t>分鐘</w:t>
            </w:r>
          </w:p>
          <w:p w:rsidR="00476EA3" w:rsidRPr="00F11AE8" w:rsidRDefault="00F13D27" w:rsidP="004D7A41">
            <w:pPr>
              <w:snapToGrid w:val="0"/>
              <w:spacing w:line="360" w:lineRule="exact"/>
              <w:jc w:val="center"/>
              <w:rPr>
                <w:rFonts w:ascii="標楷體" w:eastAsia="標楷體" w:hAnsi="標楷體" w:cs="標楷體"/>
                <w:sz w:val="20"/>
                <w:szCs w:val="20"/>
              </w:rPr>
            </w:pPr>
            <w:r w:rsidRPr="00F11AE8">
              <w:rPr>
                <w:rFonts w:ascii="標楷體" w:eastAsia="標楷體" w:hAnsi="標楷體" w:cs="標楷體" w:hint="eastAsia"/>
                <w:sz w:val="20"/>
                <w:szCs w:val="20"/>
              </w:rPr>
              <w:t>5分鐘</w:t>
            </w:r>
          </w:p>
          <w:p w:rsidR="009274BF" w:rsidRPr="00F11AE8" w:rsidRDefault="00F13D27" w:rsidP="004D7A41">
            <w:pPr>
              <w:snapToGrid w:val="0"/>
              <w:spacing w:line="360" w:lineRule="exact"/>
              <w:jc w:val="center"/>
              <w:rPr>
                <w:rFonts w:ascii="標楷體" w:eastAsia="標楷體" w:hAnsi="標楷體" w:cs="標楷體"/>
                <w:sz w:val="20"/>
                <w:szCs w:val="20"/>
              </w:rPr>
            </w:pPr>
            <w:r w:rsidRPr="00F11AE8">
              <w:rPr>
                <w:rFonts w:ascii="標楷體" w:eastAsia="標楷體" w:hAnsi="標楷體" w:cs="標楷體" w:hint="eastAsia"/>
                <w:sz w:val="20"/>
                <w:szCs w:val="20"/>
              </w:rPr>
              <w:t>10</w:t>
            </w:r>
            <w:r w:rsidR="009274BF" w:rsidRPr="00F11AE8">
              <w:rPr>
                <w:rFonts w:ascii="標楷體" w:eastAsia="標楷體" w:hAnsi="標楷體" w:cs="標楷體" w:hint="eastAsia"/>
                <w:sz w:val="20"/>
                <w:szCs w:val="20"/>
              </w:rPr>
              <w:t>分鐘</w:t>
            </w:r>
          </w:p>
          <w:p w:rsidR="002E7BCA" w:rsidRPr="00F11AE8" w:rsidRDefault="002E7BCA" w:rsidP="004D7A41">
            <w:pPr>
              <w:snapToGrid w:val="0"/>
              <w:spacing w:line="360" w:lineRule="exact"/>
              <w:jc w:val="center"/>
              <w:rPr>
                <w:rFonts w:ascii="標楷體" w:eastAsia="標楷體" w:hAnsi="標楷體" w:cs="標楷體"/>
                <w:sz w:val="20"/>
                <w:szCs w:val="20"/>
              </w:rPr>
            </w:pPr>
          </w:p>
          <w:p w:rsidR="002E7BCA" w:rsidRPr="00F11AE8" w:rsidRDefault="002E7BCA" w:rsidP="004D7A41">
            <w:pPr>
              <w:snapToGrid w:val="0"/>
              <w:spacing w:line="360" w:lineRule="exact"/>
              <w:jc w:val="center"/>
              <w:rPr>
                <w:rFonts w:ascii="標楷體" w:eastAsia="標楷體" w:hAnsi="標楷體" w:cs="標楷體"/>
                <w:sz w:val="20"/>
                <w:szCs w:val="20"/>
              </w:rPr>
            </w:pPr>
          </w:p>
          <w:p w:rsidR="00F13D27" w:rsidRPr="00F11AE8" w:rsidRDefault="00F13D27" w:rsidP="00F13D27">
            <w:pPr>
              <w:snapToGrid w:val="0"/>
              <w:spacing w:line="360" w:lineRule="exact"/>
              <w:jc w:val="center"/>
              <w:rPr>
                <w:rFonts w:ascii="標楷體" w:eastAsia="標楷體" w:hAnsi="標楷體" w:cs="標楷體"/>
                <w:sz w:val="20"/>
                <w:szCs w:val="20"/>
              </w:rPr>
            </w:pPr>
            <w:r w:rsidRPr="00F11AE8">
              <w:rPr>
                <w:rFonts w:ascii="標楷體" w:eastAsia="標楷體" w:hAnsi="標楷體" w:cs="標楷體" w:hint="eastAsia"/>
                <w:sz w:val="20"/>
                <w:szCs w:val="20"/>
              </w:rPr>
              <w:t>20分鐘</w:t>
            </w:r>
          </w:p>
          <w:p w:rsidR="00F13D27" w:rsidRPr="00F11AE8" w:rsidRDefault="00F13D27" w:rsidP="00F13D27">
            <w:pPr>
              <w:snapToGrid w:val="0"/>
              <w:spacing w:line="360" w:lineRule="exact"/>
              <w:jc w:val="center"/>
              <w:rPr>
                <w:rFonts w:ascii="標楷體" w:eastAsia="標楷體" w:hAnsi="標楷體" w:cs="標楷體"/>
                <w:sz w:val="20"/>
                <w:szCs w:val="20"/>
              </w:rPr>
            </w:pPr>
            <w:r w:rsidRPr="00F11AE8">
              <w:rPr>
                <w:rFonts w:ascii="標楷體" w:eastAsia="標楷體" w:hAnsi="標楷體" w:cs="標楷體" w:hint="eastAsia"/>
                <w:sz w:val="20"/>
                <w:szCs w:val="20"/>
              </w:rPr>
              <w:t>5分鐘</w:t>
            </w:r>
          </w:p>
          <w:p w:rsidR="00AF0FC4" w:rsidRPr="00F11AE8" w:rsidRDefault="00AF0FC4" w:rsidP="004D7A41">
            <w:pPr>
              <w:snapToGrid w:val="0"/>
              <w:spacing w:line="360" w:lineRule="exact"/>
              <w:jc w:val="center"/>
              <w:rPr>
                <w:rFonts w:ascii="標楷體" w:eastAsia="標楷體" w:hAnsi="標楷體" w:cs="標楷體"/>
                <w:sz w:val="20"/>
                <w:szCs w:val="20"/>
              </w:rPr>
            </w:pPr>
          </w:p>
          <w:p w:rsidR="00AF0FC4" w:rsidRPr="00F11AE8" w:rsidRDefault="00AF0FC4" w:rsidP="004D7A41">
            <w:pPr>
              <w:snapToGrid w:val="0"/>
              <w:spacing w:line="360" w:lineRule="exact"/>
              <w:jc w:val="center"/>
              <w:rPr>
                <w:rFonts w:ascii="標楷體" w:eastAsia="標楷體" w:hAnsi="標楷體" w:cs="標楷體"/>
                <w:sz w:val="20"/>
                <w:szCs w:val="20"/>
              </w:rPr>
            </w:pPr>
          </w:p>
          <w:p w:rsidR="00AF0FC4" w:rsidRPr="00F11AE8" w:rsidRDefault="00AF0FC4" w:rsidP="004D7A41">
            <w:pPr>
              <w:snapToGrid w:val="0"/>
              <w:spacing w:line="360" w:lineRule="exact"/>
              <w:jc w:val="center"/>
              <w:rPr>
                <w:rFonts w:ascii="標楷體" w:eastAsia="標楷體" w:hAnsi="標楷體" w:cs="標楷體"/>
                <w:sz w:val="20"/>
                <w:szCs w:val="20"/>
              </w:rPr>
            </w:pPr>
          </w:p>
          <w:p w:rsidR="002E7BCA" w:rsidRPr="00F11AE8" w:rsidRDefault="00F13D27" w:rsidP="004D7A41">
            <w:pPr>
              <w:snapToGrid w:val="0"/>
              <w:spacing w:line="360" w:lineRule="exact"/>
              <w:jc w:val="center"/>
              <w:rPr>
                <w:rFonts w:ascii="標楷體" w:eastAsia="標楷體" w:hAnsi="標楷體" w:cs="標楷體"/>
                <w:sz w:val="20"/>
                <w:szCs w:val="20"/>
              </w:rPr>
            </w:pPr>
            <w:r w:rsidRPr="00F11AE8">
              <w:rPr>
                <w:rFonts w:ascii="標楷體" w:eastAsia="標楷體" w:hAnsi="標楷體" w:cs="標楷體" w:hint="eastAsia"/>
                <w:sz w:val="20"/>
                <w:szCs w:val="20"/>
              </w:rPr>
              <w:t>20</w:t>
            </w:r>
            <w:r w:rsidR="00476EA3" w:rsidRPr="00F11AE8">
              <w:rPr>
                <w:rFonts w:ascii="標楷體" w:eastAsia="標楷體" w:hAnsi="標楷體" w:cs="標楷體" w:hint="eastAsia"/>
                <w:sz w:val="20"/>
                <w:szCs w:val="20"/>
              </w:rPr>
              <w:t>分鐘</w:t>
            </w:r>
          </w:p>
          <w:p w:rsidR="002E7BCA" w:rsidRPr="00F11AE8" w:rsidRDefault="00AF0FC4" w:rsidP="004D7A41">
            <w:pPr>
              <w:snapToGrid w:val="0"/>
              <w:spacing w:line="360" w:lineRule="exact"/>
              <w:jc w:val="center"/>
              <w:rPr>
                <w:rFonts w:ascii="標楷體" w:eastAsia="標楷體" w:hAnsi="標楷體" w:cs="標楷體"/>
                <w:sz w:val="20"/>
                <w:szCs w:val="20"/>
              </w:rPr>
            </w:pPr>
            <w:r w:rsidRPr="00F11AE8">
              <w:rPr>
                <w:rFonts w:ascii="標楷體" w:eastAsia="標楷體" w:hAnsi="標楷體" w:cs="標楷體" w:hint="eastAsia"/>
                <w:sz w:val="20"/>
                <w:szCs w:val="20"/>
              </w:rPr>
              <w:t>10</w:t>
            </w:r>
            <w:r w:rsidR="00476EA3" w:rsidRPr="00F11AE8">
              <w:rPr>
                <w:rFonts w:ascii="標楷體" w:eastAsia="標楷體" w:hAnsi="標楷體" w:cs="標楷體" w:hint="eastAsia"/>
                <w:sz w:val="20"/>
                <w:szCs w:val="20"/>
              </w:rPr>
              <w:t>分鐘</w:t>
            </w:r>
          </w:p>
          <w:p w:rsidR="002C3CB9" w:rsidRPr="00F11AE8" w:rsidRDefault="00F13D27" w:rsidP="002C3CB9">
            <w:pPr>
              <w:snapToGrid w:val="0"/>
              <w:spacing w:line="360" w:lineRule="exact"/>
              <w:jc w:val="center"/>
              <w:rPr>
                <w:rFonts w:ascii="標楷體" w:eastAsia="標楷體" w:hAnsi="標楷體" w:cs="標楷體"/>
                <w:sz w:val="20"/>
                <w:szCs w:val="20"/>
              </w:rPr>
            </w:pPr>
            <w:r w:rsidRPr="00F11AE8">
              <w:rPr>
                <w:rFonts w:ascii="標楷體" w:eastAsia="標楷體" w:hAnsi="標楷體" w:cs="標楷體" w:hint="eastAsia"/>
                <w:sz w:val="20"/>
                <w:szCs w:val="20"/>
              </w:rPr>
              <w:t>1</w:t>
            </w:r>
            <w:r w:rsidR="002C3CB9" w:rsidRPr="00F11AE8">
              <w:rPr>
                <w:rFonts w:ascii="標楷體" w:eastAsia="標楷體" w:hAnsi="標楷體" w:cs="標楷體" w:hint="eastAsia"/>
                <w:sz w:val="20"/>
                <w:szCs w:val="20"/>
              </w:rPr>
              <w:t>0分鐘</w:t>
            </w:r>
          </w:p>
          <w:p w:rsidR="002E7BCA" w:rsidRPr="00F11AE8" w:rsidRDefault="002C3CB9" w:rsidP="004D7A41">
            <w:pPr>
              <w:snapToGrid w:val="0"/>
              <w:spacing w:line="360" w:lineRule="exact"/>
              <w:jc w:val="center"/>
              <w:rPr>
                <w:rFonts w:ascii="標楷體" w:eastAsia="標楷體" w:hAnsi="標楷體" w:cs="標楷體"/>
                <w:sz w:val="20"/>
                <w:szCs w:val="20"/>
              </w:rPr>
            </w:pPr>
            <w:r w:rsidRPr="00F11AE8">
              <w:rPr>
                <w:rFonts w:ascii="標楷體" w:eastAsia="標楷體" w:hAnsi="標楷體" w:cs="標楷體" w:hint="eastAsia"/>
                <w:sz w:val="20"/>
                <w:szCs w:val="20"/>
              </w:rPr>
              <w:t>10</w:t>
            </w:r>
            <w:r w:rsidR="00476EA3" w:rsidRPr="00F11AE8">
              <w:rPr>
                <w:rFonts w:ascii="標楷體" w:eastAsia="標楷體" w:hAnsi="標楷體" w:cs="標楷體" w:hint="eastAsia"/>
                <w:sz w:val="20"/>
                <w:szCs w:val="20"/>
              </w:rPr>
              <w:t>分鐘</w:t>
            </w:r>
          </w:p>
          <w:p w:rsidR="00FB609A" w:rsidRPr="00F11AE8" w:rsidRDefault="00FB609A" w:rsidP="000A5838">
            <w:pPr>
              <w:snapToGrid w:val="0"/>
              <w:spacing w:line="360" w:lineRule="exact"/>
              <w:rPr>
                <w:rFonts w:ascii="標楷體" w:eastAsia="標楷體" w:hAnsi="標楷體" w:cs="標楷體"/>
                <w:sz w:val="20"/>
                <w:szCs w:val="20"/>
              </w:rPr>
            </w:pPr>
          </w:p>
          <w:p w:rsidR="002E7BCA" w:rsidRPr="00F11AE8" w:rsidRDefault="002C3CB9" w:rsidP="000A5838">
            <w:pPr>
              <w:snapToGrid w:val="0"/>
              <w:spacing w:line="360" w:lineRule="exact"/>
              <w:jc w:val="center"/>
              <w:rPr>
                <w:rFonts w:ascii="標楷體" w:eastAsia="標楷體" w:hAnsi="標楷體" w:cs="標楷體"/>
                <w:sz w:val="20"/>
                <w:szCs w:val="20"/>
              </w:rPr>
            </w:pPr>
            <w:r w:rsidRPr="00F11AE8">
              <w:rPr>
                <w:rFonts w:ascii="標楷體" w:eastAsia="標楷體" w:hAnsi="標楷體" w:cs="標楷體" w:hint="eastAsia"/>
                <w:sz w:val="20"/>
                <w:szCs w:val="20"/>
              </w:rPr>
              <w:t>10</w:t>
            </w:r>
            <w:r w:rsidR="00476EA3" w:rsidRPr="00F11AE8">
              <w:rPr>
                <w:rFonts w:ascii="標楷體" w:eastAsia="標楷體" w:hAnsi="標楷體" w:cs="標楷體" w:hint="eastAsia"/>
                <w:sz w:val="20"/>
                <w:szCs w:val="20"/>
              </w:rPr>
              <w:t>分鐘</w:t>
            </w:r>
          </w:p>
          <w:p w:rsidR="00476EA3" w:rsidRPr="00F11AE8" w:rsidRDefault="00FB609A" w:rsidP="004D7A41">
            <w:pPr>
              <w:snapToGrid w:val="0"/>
              <w:spacing w:line="360" w:lineRule="exact"/>
              <w:jc w:val="center"/>
              <w:rPr>
                <w:rFonts w:ascii="標楷體" w:eastAsia="標楷體" w:hAnsi="標楷體" w:cs="標楷體"/>
                <w:sz w:val="20"/>
                <w:szCs w:val="20"/>
              </w:rPr>
            </w:pPr>
            <w:r w:rsidRPr="00F11AE8">
              <w:rPr>
                <w:rFonts w:ascii="標楷體" w:eastAsia="標楷體" w:hAnsi="標楷體" w:cs="標楷體" w:hint="eastAsia"/>
                <w:sz w:val="20"/>
                <w:szCs w:val="20"/>
              </w:rPr>
              <w:t>10分鐘</w:t>
            </w:r>
          </w:p>
          <w:p w:rsidR="002E7BCA" w:rsidRDefault="002E7BCA" w:rsidP="004D7A41">
            <w:pPr>
              <w:snapToGrid w:val="0"/>
              <w:spacing w:line="360" w:lineRule="exact"/>
              <w:jc w:val="center"/>
              <w:rPr>
                <w:rFonts w:ascii="標楷體" w:eastAsia="標楷體" w:hAnsi="標楷體" w:cs="標楷體"/>
                <w:sz w:val="20"/>
                <w:szCs w:val="20"/>
              </w:rPr>
            </w:pPr>
          </w:p>
          <w:p w:rsidR="000A5838" w:rsidRPr="00F11AE8" w:rsidRDefault="000A5838" w:rsidP="004D7A41">
            <w:pPr>
              <w:snapToGrid w:val="0"/>
              <w:spacing w:line="360" w:lineRule="exact"/>
              <w:jc w:val="center"/>
              <w:rPr>
                <w:rFonts w:ascii="標楷體" w:eastAsia="標楷體" w:hAnsi="標楷體" w:cs="標楷體"/>
                <w:sz w:val="20"/>
                <w:szCs w:val="20"/>
              </w:rPr>
            </w:pPr>
          </w:p>
          <w:p w:rsidR="00FB609A" w:rsidRPr="00F11AE8" w:rsidRDefault="00FB609A" w:rsidP="00476EA3">
            <w:pPr>
              <w:snapToGrid w:val="0"/>
              <w:spacing w:line="360" w:lineRule="exact"/>
              <w:jc w:val="center"/>
              <w:rPr>
                <w:rFonts w:ascii="標楷體" w:eastAsia="標楷體" w:hAnsi="標楷體" w:cs="標楷體"/>
                <w:sz w:val="20"/>
                <w:szCs w:val="20"/>
              </w:rPr>
            </w:pPr>
            <w:r w:rsidRPr="00F11AE8">
              <w:rPr>
                <w:rFonts w:ascii="標楷體" w:eastAsia="標楷體" w:hAnsi="標楷體" w:cs="標楷體" w:hint="eastAsia"/>
                <w:sz w:val="20"/>
                <w:szCs w:val="20"/>
              </w:rPr>
              <w:t>10分鐘</w:t>
            </w:r>
          </w:p>
          <w:p w:rsidR="00FB609A" w:rsidRPr="00F11AE8" w:rsidRDefault="00FB609A" w:rsidP="00476EA3">
            <w:pPr>
              <w:snapToGrid w:val="0"/>
              <w:spacing w:line="360" w:lineRule="exact"/>
              <w:jc w:val="center"/>
              <w:rPr>
                <w:rFonts w:ascii="標楷體" w:eastAsia="標楷體" w:hAnsi="標楷體" w:cs="標楷體"/>
                <w:sz w:val="20"/>
                <w:szCs w:val="20"/>
              </w:rPr>
            </w:pPr>
          </w:p>
          <w:p w:rsidR="00FB609A" w:rsidRPr="00F11AE8" w:rsidRDefault="00FB609A" w:rsidP="00476EA3">
            <w:pPr>
              <w:snapToGrid w:val="0"/>
              <w:spacing w:line="360" w:lineRule="exact"/>
              <w:jc w:val="center"/>
              <w:rPr>
                <w:rFonts w:ascii="標楷體" w:eastAsia="標楷體" w:hAnsi="標楷體" w:cs="標楷體"/>
                <w:sz w:val="20"/>
                <w:szCs w:val="20"/>
              </w:rPr>
            </w:pPr>
          </w:p>
          <w:p w:rsidR="00476EA3" w:rsidRPr="00F11AE8" w:rsidRDefault="00FB609A" w:rsidP="00476EA3">
            <w:pPr>
              <w:snapToGrid w:val="0"/>
              <w:spacing w:line="360" w:lineRule="exact"/>
              <w:jc w:val="center"/>
              <w:rPr>
                <w:rFonts w:ascii="標楷體" w:eastAsia="標楷體" w:hAnsi="標楷體" w:cs="標楷體"/>
                <w:sz w:val="20"/>
                <w:szCs w:val="20"/>
              </w:rPr>
            </w:pPr>
            <w:r w:rsidRPr="00F11AE8">
              <w:rPr>
                <w:rFonts w:ascii="標楷體" w:eastAsia="標楷體" w:hAnsi="標楷體" w:cs="標楷體" w:hint="eastAsia"/>
                <w:sz w:val="20"/>
                <w:szCs w:val="20"/>
              </w:rPr>
              <w:t>20</w:t>
            </w:r>
            <w:r w:rsidR="00476EA3" w:rsidRPr="00F11AE8">
              <w:rPr>
                <w:rFonts w:ascii="標楷體" w:eastAsia="標楷體" w:hAnsi="標楷體" w:cs="標楷體" w:hint="eastAsia"/>
                <w:sz w:val="20"/>
                <w:szCs w:val="20"/>
              </w:rPr>
              <w:t>分鐘</w:t>
            </w:r>
          </w:p>
          <w:p w:rsidR="00476EA3" w:rsidRPr="00F11AE8" w:rsidRDefault="00476EA3" w:rsidP="002C3CB9">
            <w:pPr>
              <w:snapToGrid w:val="0"/>
              <w:spacing w:line="360" w:lineRule="exact"/>
              <w:jc w:val="center"/>
              <w:rPr>
                <w:rFonts w:ascii="標楷體" w:eastAsia="標楷體" w:hAnsi="標楷體" w:cs="標楷體"/>
                <w:sz w:val="20"/>
                <w:szCs w:val="20"/>
              </w:rPr>
            </w:pPr>
          </w:p>
          <w:p w:rsidR="0092701C" w:rsidRPr="00F11AE8" w:rsidRDefault="0092701C" w:rsidP="002C3CB9">
            <w:pPr>
              <w:snapToGrid w:val="0"/>
              <w:spacing w:line="360" w:lineRule="exact"/>
              <w:jc w:val="center"/>
              <w:rPr>
                <w:rFonts w:ascii="標楷體" w:eastAsia="標楷體" w:hAnsi="標楷體" w:cs="標楷體"/>
                <w:sz w:val="20"/>
                <w:szCs w:val="20"/>
              </w:rPr>
            </w:pPr>
          </w:p>
          <w:p w:rsidR="0092701C" w:rsidRPr="00F11AE8" w:rsidRDefault="0092701C" w:rsidP="002C3CB9">
            <w:pPr>
              <w:snapToGrid w:val="0"/>
              <w:spacing w:line="360" w:lineRule="exact"/>
              <w:jc w:val="center"/>
              <w:rPr>
                <w:rFonts w:ascii="標楷體" w:eastAsia="標楷體" w:hAnsi="標楷體" w:cs="標楷體"/>
                <w:sz w:val="20"/>
                <w:szCs w:val="20"/>
              </w:rPr>
            </w:pPr>
          </w:p>
          <w:p w:rsidR="0092701C" w:rsidRPr="00F11AE8" w:rsidRDefault="0092701C" w:rsidP="007A3824">
            <w:pPr>
              <w:snapToGrid w:val="0"/>
              <w:spacing w:line="360" w:lineRule="exact"/>
              <w:rPr>
                <w:rFonts w:ascii="標楷體" w:eastAsia="標楷體" w:hAnsi="標楷體" w:cs="標楷體"/>
                <w:sz w:val="20"/>
                <w:szCs w:val="20"/>
              </w:rPr>
            </w:pPr>
          </w:p>
          <w:p w:rsidR="0092701C" w:rsidRPr="00F11AE8" w:rsidRDefault="0092701C" w:rsidP="002C3CB9">
            <w:pPr>
              <w:snapToGrid w:val="0"/>
              <w:spacing w:line="360" w:lineRule="exact"/>
              <w:jc w:val="center"/>
              <w:rPr>
                <w:rFonts w:ascii="標楷體" w:eastAsia="標楷體" w:hAnsi="標楷體" w:cs="標楷體"/>
                <w:sz w:val="20"/>
                <w:szCs w:val="20"/>
              </w:rPr>
            </w:pPr>
          </w:p>
          <w:p w:rsidR="0092701C" w:rsidRPr="00F11AE8" w:rsidRDefault="0092701C" w:rsidP="002C3CB9">
            <w:pPr>
              <w:snapToGrid w:val="0"/>
              <w:spacing w:line="360" w:lineRule="exact"/>
              <w:jc w:val="center"/>
              <w:rPr>
                <w:rFonts w:ascii="標楷體" w:eastAsia="標楷體" w:hAnsi="標楷體" w:cs="標楷體"/>
                <w:sz w:val="20"/>
                <w:szCs w:val="20"/>
              </w:rPr>
            </w:pPr>
          </w:p>
          <w:p w:rsidR="0092701C" w:rsidRPr="00F11AE8" w:rsidRDefault="0092701C" w:rsidP="000A5838">
            <w:pPr>
              <w:snapToGrid w:val="0"/>
              <w:spacing w:line="360" w:lineRule="exact"/>
              <w:rPr>
                <w:rFonts w:ascii="標楷體" w:eastAsia="標楷體" w:hAnsi="標楷體" w:cs="標楷體"/>
                <w:sz w:val="20"/>
                <w:szCs w:val="20"/>
              </w:rPr>
            </w:pPr>
          </w:p>
          <w:p w:rsidR="0092701C" w:rsidRPr="00F11AE8" w:rsidRDefault="0092701C" w:rsidP="002C3CB9">
            <w:pPr>
              <w:snapToGrid w:val="0"/>
              <w:spacing w:line="360" w:lineRule="exact"/>
              <w:jc w:val="center"/>
              <w:rPr>
                <w:rFonts w:ascii="標楷體" w:eastAsia="標楷體" w:hAnsi="標楷體" w:cs="標楷體"/>
                <w:sz w:val="20"/>
                <w:szCs w:val="20"/>
              </w:rPr>
            </w:pPr>
            <w:r w:rsidRPr="00F11AE8">
              <w:rPr>
                <w:rFonts w:ascii="標楷體" w:eastAsia="標楷體" w:hAnsi="標楷體" w:cs="標楷體" w:hint="eastAsia"/>
                <w:sz w:val="20"/>
                <w:szCs w:val="20"/>
              </w:rPr>
              <w:t>10分鐘</w:t>
            </w:r>
          </w:p>
          <w:p w:rsidR="0092701C" w:rsidRPr="00F11AE8" w:rsidRDefault="0092701C" w:rsidP="0092701C">
            <w:pPr>
              <w:snapToGrid w:val="0"/>
              <w:spacing w:line="360" w:lineRule="exact"/>
              <w:jc w:val="center"/>
              <w:rPr>
                <w:rFonts w:ascii="標楷體" w:eastAsia="標楷體" w:hAnsi="標楷體" w:cs="標楷體"/>
                <w:sz w:val="20"/>
                <w:szCs w:val="20"/>
              </w:rPr>
            </w:pPr>
          </w:p>
          <w:p w:rsidR="0092701C" w:rsidRPr="00F11AE8" w:rsidRDefault="0092701C" w:rsidP="0092701C">
            <w:pPr>
              <w:snapToGrid w:val="0"/>
              <w:spacing w:line="360" w:lineRule="exact"/>
              <w:jc w:val="center"/>
              <w:rPr>
                <w:rFonts w:ascii="標楷體" w:eastAsia="標楷體" w:hAnsi="標楷體" w:cs="標楷體"/>
                <w:sz w:val="20"/>
                <w:szCs w:val="20"/>
              </w:rPr>
            </w:pPr>
            <w:r w:rsidRPr="00F11AE8">
              <w:rPr>
                <w:rFonts w:ascii="標楷體" w:eastAsia="標楷體" w:hAnsi="標楷體" w:cs="標楷體" w:hint="eastAsia"/>
                <w:sz w:val="20"/>
                <w:szCs w:val="20"/>
              </w:rPr>
              <w:t>10分鐘</w:t>
            </w:r>
          </w:p>
          <w:p w:rsidR="0092701C" w:rsidRPr="00F11AE8" w:rsidRDefault="0092701C" w:rsidP="0092701C">
            <w:pPr>
              <w:snapToGrid w:val="0"/>
              <w:spacing w:line="360" w:lineRule="exact"/>
              <w:jc w:val="center"/>
              <w:rPr>
                <w:rFonts w:ascii="標楷體" w:eastAsia="標楷體" w:hAnsi="標楷體" w:cs="標楷體"/>
                <w:sz w:val="20"/>
                <w:szCs w:val="20"/>
              </w:rPr>
            </w:pPr>
            <w:r w:rsidRPr="00F11AE8">
              <w:rPr>
                <w:rFonts w:ascii="標楷體" w:eastAsia="標楷體" w:hAnsi="標楷體" w:cs="標楷體" w:hint="eastAsia"/>
                <w:sz w:val="20"/>
                <w:szCs w:val="20"/>
              </w:rPr>
              <w:t>10分鐘</w:t>
            </w:r>
          </w:p>
          <w:p w:rsidR="0092701C" w:rsidRPr="00F11AE8" w:rsidRDefault="0092701C" w:rsidP="0092701C">
            <w:pPr>
              <w:snapToGrid w:val="0"/>
              <w:spacing w:line="360" w:lineRule="exact"/>
              <w:jc w:val="center"/>
              <w:rPr>
                <w:rFonts w:ascii="標楷體" w:eastAsia="標楷體" w:hAnsi="標楷體" w:cs="標楷體"/>
                <w:sz w:val="20"/>
                <w:szCs w:val="20"/>
              </w:rPr>
            </w:pPr>
          </w:p>
          <w:p w:rsidR="0092701C" w:rsidRPr="00F11AE8" w:rsidRDefault="0092701C" w:rsidP="000A5838">
            <w:pPr>
              <w:snapToGrid w:val="0"/>
              <w:spacing w:line="360" w:lineRule="exact"/>
              <w:jc w:val="center"/>
              <w:rPr>
                <w:rFonts w:ascii="標楷體" w:eastAsia="標楷體" w:hAnsi="標楷體" w:cs="標楷體"/>
                <w:sz w:val="20"/>
                <w:szCs w:val="20"/>
              </w:rPr>
            </w:pPr>
            <w:r w:rsidRPr="00F11AE8">
              <w:rPr>
                <w:rFonts w:ascii="標楷體" w:eastAsia="標楷體" w:hAnsi="標楷體" w:cs="標楷體" w:hint="eastAsia"/>
                <w:sz w:val="20"/>
                <w:szCs w:val="20"/>
              </w:rPr>
              <w:t>20分鐘</w:t>
            </w:r>
          </w:p>
        </w:tc>
        <w:tc>
          <w:tcPr>
            <w:tcW w:w="1134" w:type="dxa"/>
            <w:tcBorders>
              <w:top w:val="single" w:sz="6" w:space="0" w:color="000000" w:themeColor="text1"/>
              <w:left w:val="single" w:sz="6" w:space="0" w:color="auto"/>
              <w:bottom w:val="single" w:sz="12" w:space="0" w:color="auto"/>
              <w:right w:val="single" w:sz="6" w:space="0" w:color="auto"/>
            </w:tcBorders>
          </w:tcPr>
          <w:p w:rsidR="008F29F7" w:rsidRPr="00F11AE8" w:rsidRDefault="00F13D27" w:rsidP="008F29F7">
            <w:pPr>
              <w:rPr>
                <w:rFonts w:ascii="標楷體" w:eastAsia="標楷體" w:hAnsi="標楷體" w:cs="標楷體"/>
                <w:sz w:val="20"/>
                <w:szCs w:val="20"/>
              </w:rPr>
            </w:pPr>
            <w:r w:rsidRPr="00F11AE8">
              <w:rPr>
                <w:rFonts w:ascii="標楷體" w:eastAsia="標楷體" w:hAnsi="標楷體" w:cs="標楷體" w:hint="eastAsia"/>
                <w:sz w:val="20"/>
                <w:szCs w:val="20"/>
              </w:rPr>
              <w:t>專書:</w:t>
            </w:r>
            <w:r w:rsidRPr="00F11AE8">
              <w:rPr>
                <w:rFonts w:ascii="標楷體" w:eastAsia="標楷體" w:hAnsi="標楷體" w:hint="eastAsia"/>
                <w:sz w:val="20"/>
                <w:szCs w:val="20"/>
              </w:rPr>
              <w:t xml:space="preserve"> </w:t>
            </w:r>
            <w:r w:rsidRPr="00F11AE8">
              <w:rPr>
                <w:rFonts w:ascii="標楷體" w:eastAsia="標楷體" w:hAnsi="標楷體" w:cs="標楷體" w:hint="eastAsia"/>
                <w:sz w:val="20"/>
                <w:szCs w:val="20"/>
              </w:rPr>
              <w:t>亞</w:t>
            </w:r>
            <w:proofErr w:type="gramStart"/>
            <w:r w:rsidRPr="00F11AE8">
              <w:rPr>
                <w:rFonts w:ascii="標楷體" w:eastAsia="標楷體" w:hAnsi="標楷體" w:cs="標楷體" w:hint="eastAsia"/>
                <w:sz w:val="20"/>
                <w:szCs w:val="20"/>
              </w:rPr>
              <w:t>勞</w:t>
            </w:r>
            <w:proofErr w:type="gramEnd"/>
            <w:r w:rsidRPr="00F11AE8">
              <w:rPr>
                <w:rFonts w:ascii="標楷體" w:eastAsia="標楷體" w:hAnsi="標楷體" w:cs="標楷體" w:hint="eastAsia"/>
                <w:sz w:val="20"/>
                <w:szCs w:val="20"/>
              </w:rPr>
              <w:t>隆.</w:t>
            </w:r>
            <w:proofErr w:type="gramStart"/>
            <w:r w:rsidRPr="00F11AE8">
              <w:rPr>
                <w:rFonts w:ascii="標楷體" w:eastAsia="標楷體" w:hAnsi="標楷體" w:cs="標楷體" w:hint="eastAsia"/>
                <w:sz w:val="20"/>
                <w:szCs w:val="20"/>
              </w:rPr>
              <w:t>撒可努</w:t>
            </w:r>
            <w:proofErr w:type="gramEnd"/>
            <w:r w:rsidRPr="00F11AE8">
              <w:rPr>
                <w:rFonts w:ascii="標楷體" w:eastAsia="標楷體" w:hAnsi="標楷體" w:cs="標楷體" w:hint="eastAsia"/>
                <w:sz w:val="20"/>
                <w:szCs w:val="20"/>
              </w:rPr>
              <w:t>《山豬、飛鼠、撒可努》</w:t>
            </w:r>
          </w:p>
          <w:p w:rsidR="00E160A9" w:rsidRPr="00F11AE8" w:rsidRDefault="005A7185" w:rsidP="00015195">
            <w:pPr>
              <w:rPr>
                <w:rFonts w:ascii="標楷體" w:eastAsia="標楷體" w:hAnsi="標楷體" w:cs="標楷體"/>
                <w:sz w:val="20"/>
                <w:szCs w:val="20"/>
              </w:rPr>
            </w:pPr>
            <w:r w:rsidRPr="00F11AE8">
              <w:rPr>
                <w:rFonts w:ascii="標楷體" w:eastAsia="標楷體" w:hAnsi="標楷體" w:cs="標楷體" w:hint="eastAsia"/>
                <w:sz w:val="20"/>
                <w:szCs w:val="20"/>
              </w:rPr>
              <w:t>網路：</w:t>
            </w:r>
            <w:r w:rsidR="00015195" w:rsidRPr="00F11AE8">
              <w:rPr>
                <w:rFonts w:ascii="標楷體" w:eastAsia="標楷體" w:hAnsi="標楷體" w:cs="標楷體"/>
                <w:sz w:val="20"/>
                <w:szCs w:val="20"/>
              </w:rPr>
              <w:br/>
            </w:r>
            <w:r w:rsidR="00015195" w:rsidRPr="00F11AE8">
              <w:rPr>
                <w:rFonts w:ascii="標楷體" w:eastAsia="標楷體" w:hAnsi="標楷體" w:cs="標楷體" w:hint="eastAsia"/>
                <w:sz w:val="20"/>
                <w:szCs w:val="20"/>
              </w:rPr>
              <w:t>文章</w:t>
            </w:r>
            <w:r w:rsidR="008F29F7" w:rsidRPr="00F11AE8">
              <w:rPr>
                <w:rFonts w:ascii="標楷體" w:eastAsia="標楷體" w:hAnsi="標楷體" w:cs="標楷體" w:hint="eastAsia"/>
                <w:sz w:val="20"/>
                <w:szCs w:val="20"/>
              </w:rPr>
              <w:t>、</w:t>
            </w:r>
            <w:r w:rsidR="00015195" w:rsidRPr="00F11AE8">
              <w:rPr>
                <w:rFonts w:ascii="標楷體" w:eastAsia="標楷體" w:hAnsi="標楷體" w:cs="標楷體" w:hint="eastAsia"/>
                <w:sz w:val="20"/>
                <w:szCs w:val="20"/>
              </w:rPr>
              <w:t>影片</w:t>
            </w:r>
          </w:p>
          <w:p w:rsidR="00FB609A" w:rsidRPr="00F11AE8" w:rsidRDefault="00FB609A" w:rsidP="00015195">
            <w:pPr>
              <w:rPr>
                <w:rFonts w:ascii="標楷體" w:eastAsia="標楷體" w:hAnsi="標楷體" w:cs="標楷體"/>
                <w:sz w:val="20"/>
                <w:szCs w:val="20"/>
              </w:rPr>
            </w:pPr>
          </w:p>
          <w:p w:rsidR="00FB609A" w:rsidRPr="00F11AE8" w:rsidRDefault="00FB609A" w:rsidP="00015195">
            <w:pPr>
              <w:rPr>
                <w:rFonts w:ascii="標楷體" w:eastAsia="標楷體" w:hAnsi="標楷體" w:cs="標楷體"/>
                <w:sz w:val="20"/>
                <w:szCs w:val="20"/>
              </w:rPr>
            </w:pPr>
          </w:p>
          <w:p w:rsidR="00FB609A" w:rsidRPr="00F11AE8" w:rsidRDefault="00FB609A" w:rsidP="00015195">
            <w:pPr>
              <w:rPr>
                <w:rFonts w:ascii="標楷體" w:eastAsia="標楷體" w:hAnsi="標楷體" w:cs="標楷體"/>
                <w:sz w:val="20"/>
                <w:szCs w:val="20"/>
              </w:rPr>
            </w:pPr>
          </w:p>
          <w:p w:rsidR="00D85F87" w:rsidRPr="00F11AE8" w:rsidRDefault="00D85F87" w:rsidP="00015195">
            <w:pPr>
              <w:rPr>
                <w:rFonts w:ascii="標楷體" w:eastAsia="標楷體" w:hAnsi="標楷體" w:cs="標楷體"/>
                <w:sz w:val="20"/>
                <w:szCs w:val="20"/>
              </w:rPr>
            </w:pPr>
          </w:p>
          <w:p w:rsidR="00FB609A" w:rsidRPr="00F11AE8" w:rsidRDefault="00FB609A" w:rsidP="00015195">
            <w:pPr>
              <w:rPr>
                <w:rFonts w:ascii="標楷體" w:eastAsia="標楷體" w:hAnsi="標楷體" w:cs="標楷體"/>
                <w:sz w:val="20"/>
                <w:szCs w:val="20"/>
              </w:rPr>
            </w:pPr>
            <w:r w:rsidRPr="00F11AE8">
              <w:rPr>
                <w:rFonts w:ascii="標楷體" w:eastAsia="標楷體" w:hAnsi="標楷體" w:cs="標楷體" w:hint="eastAsia"/>
                <w:sz w:val="20"/>
                <w:szCs w:val="20"/>
              </w:rPr>
              <w:t>專書: 亞</w:t>
            </w:r>
            <w:proofErr w:type="gramStart"/>
            <w:r w:rsidRPr="00F11AE8">
              <w:rPr>
                <w:rFonts w:ascii="標楷體" w:eastAsia="標楷體" w:hAnsi="標楷體" w:cs="標楷體" w:hint="eastAsia"/>
                <w:sz w:val="20"/>
                <w:szCs w:val="20"/>
              </w:rPr>
              <w:t>勞</w:t>
            </w:r>
            <w:proofErr w:type="gramEnd"/>
            <w:r w:rsidRPr="00F11AE8">
              <w:rPr>
                <w:rFonts w:ascii="標楷體" w:eastAsia="標楷體" w:hAnsi="標楷體" w:cs="標楷體" w:hint="eastAsia"/>
                <w:sz w:val="20"/>
                <w:szCs w:val="20"/>
              </w:rPr>
              <w:t>隆.</w:t>
            </w:r>
            <w:proofErr w:type="gramStart"/>
            <w:r w:rsidRPr="00F11AE8">
              <w:rPr>
                <w:rFonts w:ascii="標楷體" w:eastAsia="標楷體" w:hAnsi="標楷體" w:cs="標楷體" w:hint="eastAsia"/>
                <w:sz w:val="20"/>
                <w:szCs w:val="20"/>
              </w:rPr>
              <w:t>撒可努</w:t>
            </w:r>
            <w:proofErr w:type="gramEnd"/>
            <w:r w:rsidRPr="00F11AE8">
              <w:rPr>
                <w:rFonts w:ascii="標楷體" w:eastAsia="標楷體" w:hAnsi="標楷體" w:cs="標楷體" w:hint="eastAsia"/>
                <w:sz w:val="20"/>
                <w:szCs w:val="20"/>
              </w:rPr>
              <w:t>《山豬、飛鼠、撒可努》</w:t>
            </w:r>
          </w:p>
          <w:p w:rsidR="00FB609A" w:rsidRPr="00F11AE8" w:rsidRDefault="00FB609A" w:rsidP="00015195">
            <w:pPr>
              <w:rPr>
                <w:rFonts w:ascii="標楷體" w:eastAsia="標楷體" w:hAnsi="標楷體" w:cs="標楷體"/>
                <w:sz w:val="20"/>
                <w:szCs w:val="20"/>
              </w:rPr>
            </w:pPr>
          </w:p>
          <w:p w:rsidR="00FB609A" w:rsidRPr="00F11AE8" w:rsidRDefault="00FB609A" w:rsidP="00015195">
            <w:pPr>
              <w:rPr>
                <w:rFonts w:ascii="標楷體" w:eastAsia="標楷體" w:hAnsi="標楷體" w:cs="標楷體"/>
                <w:sz w:val="20"/>
                <w:szCs w:val="20"/>
              </w:rPr>
            </w:pPr>
          </w:p>
          <w:p w:rsidR="00FB609A" w:rsidRPr="00F11AE8" w:rsidRDefault="00FB609A" w:rsidP="00015195">
            <w:pPr>
              <w:rPr>
                <w:rFonts w:ascii="標楷體" w:eastAsia="標楷體" w:hAnsi="標楷體" w:cs="標楷體"/>
                <w:sz w:val="20"/>
                <w:szCs w:val="20"/>
              </w:rPr>
            </w:pPr>
          </w:p>
          <w:p w:rsidR="00FB609A" w:rsidRPr="00F11AE8" w:rsidRDefault="00FB609A" w:rsidP="00015195">
            <w:pPr>
              <w:rPr>
                <w:rFonts w:ascii="標楷體" w:eastAsia="標楷體" w:hAnsi="標楷體" w:cs="標楷體"/>
                <w:sz w:val="20"/>
                <w:szCs w:val="20"/>
              </w:rPr>
            </w:pPr>
          </w:p>
          <w:p w:rsidR="00FB609A" w:rsidRPr="00F11AE8" w:rsidRDefault="00CF742C" w:rsidP="00015195">
            <w:pPr>
              <w:rPr>
                <w:rFonts w:ascii="標楷體" w:eastAsia="標楷體" w:hAnsi="標楷體" w:cs="標楷體"/>
                <w:sz w:val="20"/>
                <w:szCs w:val="20"/>
              </w:rPr>
            </w:pPr>
            <w:r w:rsidRPr="00F11AE8">
              <w:rPr>
                <w:rFonts w:ascii="標楷體" w:eastAsia="標楷體" w:hAnsi="標楷體" w:cs="標楷體" w:hint="eastAsia"/>
                <w:sz w:val="20"/>
                <w:szCs w:val="20"/>
              </w:rPr>
              <w:t>文本、影片</w:t>
            </w:r>
          </w:p>
          <w:p w:rsidR="00FB609A" w:rsidRPr="00F11AE8" w:rsidRDefault="00FB609A" w:rsidP="00015195">
            <w:pPr>
              <w:rPr>
                <w:rFonts w:ascii="標楷體" w:eastAsia="標楷體" w:hAnsi="標楷體" w:cs="新細明體"/>
                <w:kern w:val="0"/>
                <w:sz w:val="20"/>
                <w:szCs w:val="20"/>
              </w:rPr>
            </w:pPr>
          </w:p>
          <w:p w:rsidR="0092701C" w:rsidRPr="00F11AE8" w:rsidRDefault="0092701C" w:rsidP="00015195">
            <w:pPr>
              <w:rPr>
                <w:rFonts w:ascii="標楷體" w:eastAsia="標楷體" w:hAnsi="標楷體" w:cs="新細明體"/>
                <w:kern w:val="0"/>
                <w:sz w:val="20"/>
                <w:szCs w:val="20"/>
              </w:rPr>
            </w:pPr>
          </w:p>
          <w:p w:rsidR="0092701C" w:rsidRPr="00F11AE8" w:rsidRDefault="0092701C" w:rsidP="00015195">
            <w:pPr>
              <w:rPr>
                <w:rFonts w:ascii="標楷體" w:eastAsia="標楷體" w:hAnsi="標楷體" w:cs="新細明體"/>
                <w:kern w:val="0"/>
                <w:sz w:val="20"/>
                <w:szCs w:val="20"/>
              </w:rPr>
            </w:pPr>
          </w:p>
          <w:p w:rsidR="0092701C" w:rsidRPr="00F11AE8" w:rsidRDefault="0092701C" w:rsidP="00015195">
            <w:pPr>
              <w:rPr>
                <w:rFonts w:ascii="標楷體" w:eastAsia="標楷體" w:hAnsi="標楷體" w:cs="新細明體"/>
                <w:kern w:val="0"/>
                <w:sz w:val="20"/>
                <w:szCs w:val="20"/>
              </w:rPr>
            </w:pPr>
          </w:p>
          <w:p w:rsidR="0092701C" w:rsidRPr="00F11AE8" w:rsidRDefault="0092701C" w:rsidP="00015195">
            <w:pPr>
              <w:rPr>
                <w:rFonts w:ascii="標楷體" w:eastAsia="標楷體" w:hAnsi="標楷體" w:cs="新細明體"/>
                <w:kern w:val="0"/>
                <w:sz w:val="20"/>
                <w:szCs w:val="20"/>
              </w:rPr>
            </w:pPr>
          </w:p>
          <w:p w:rsidR="0092701C" w:rsidRPr="00F11AE8" w:rsidRDefault="0092701C" w:rsidP="00015195">
            <w:pPr>
              <w:rPr>
                <w:rFonts w:ascii="標楷體" w:eastAsia="標楷體" w:hAnsi="標楷體" w:cs="新細明體"/>
                <w:kern w:val="0"/>
                <w:sz w:val="20"/>
                <w:szCs w:val="20"/>
              </w:rPr>
            </w:pPr>
          </w:p>
          <w:p w:rsidR="0092701C" w:rsidRPr="00F11AE8" w:rsidRDefault="0092701C" w:rsidP="00015195">
            <w:pPr>
              <w:rPr>
                <w:rFonts w:ascii="標楷體" w:eastAsia="標楷體" w:hAnsi="標楷體" w:cs="新細明體"/>
                <w:kern w:val="0"/>
                <w:sz w:val="20"/>
                <w:szCs w:val="20"/>
              </w:rPr>
            </w:pPr>
          </w:p>
          <w:p w:rsidR="0092701C" w:rsidRPr="00F11AE8" w:rsidRDefault="0092701C" w:rsidP="00015195">
            <w:pPr>
              <w:rPr>
                <w:rFonts w:ascii="標楷體" w:eastAsia="標楷體" w:hAnsi="標楷體" w:cs="新細明體"/>
                <w:kern w:val="0"/>
                <w:sz w:val="20"/>
                <w:szCs w:val="20"/>
              </w:rPr>
            </w:pPr>
          </w:p>
          <w:p w:rsidR="0092701C" w:rsidRPr="00F11AE8" w:rsidRDefault="0092701C" w:rsidP="00015195">
            <w:pPr>
              <w:rPr>
                <w:rFonts w:ascii="標楷體" w:eastAsia="標楷體" w:hAnsi="標楷體" w:cs="新細明體"/>
                <w:kern w:val="0"/>
                <w:sz w:val="20"/>
                <w:szCs w:val="20"/>
              </w:rPr>
            </w:pPr>
          </w:p>
          <w:p w:rsidR="003419EF" w:rsidRPr="00F11AE8" w:rsidRDefault="003419EF" w:rsidP="00015195">
            <w:pPr>
              <w:rPr>
                <w:rFonts w:ascii="標楷體" w:eastAsia="標楷體" w:hAnsi="標楷體" w:cs="新細明體"/>
                <w:kern w:val="0"/>
                <w:sz w:val="20"/>
                <w:szCs w:val="20"/>
              </w:rPr>
            </w:pPr>
          </w:p>
          <w:p w:rsidR="0092701C" w:rsidRPr="00F11AE8" w:rsidRDefault="0092701C" w:rsidP="00015195">
            <w:pPr>
              <w:rPr>
                <w:rFonts w:ascii="標楷體" w:eastAsia="標楷體" w:hAnsi="標楷體" w:cs="新細明體"/>
                <w:kern w:val="0"/>
                <w:sz w:val="20"/>
                <w:szCs w:val="20"/>
              </w:rPr>
            </w:pPr>
            <w:r w:rsidRPr="00F11AE8">
              <w:rPr>
                <w:rFonts w:ascii="標楷體" w:eastAsia="標楷體" w:hAnsi="標楷體" w:cs="新細明體" w:hint="eastAsia"/>
                <w:kern w:val="0"/>
                <w:sz w:val="20"/>
                <w:szCs w:val="20"/>
              </w:rPr>
              <w:t>學生搜集資料、分組報告</w:t>
            </w:r>
          </w:p>
        </w:tc>
        <w:tc>
          <w:tcPr>
            <w:tcW w:w="1276" w:type="dxa"/>
            <w:tcBorders>
              <w:top w:val="single" w:sz="6" w:space="0" w:color="000000" w:themeColor="text1"/>
              <w:left w:val="single" w:sz="6" w:space="0" w:color="auto"/>
              <w:bottom w:val="single" w:sz="12" w:space="0" w:color="auto"/>
              <w:right w:val="single" w:sz="12" w:space="0" w:color="auto"/>
            </w:tcBorders>
          </w:tcPr>
          <w:p w:rsidR="00DF4AF5" w:rsidRPr="00F11AE8" w:rsidRDefault="00DF4AF5" w:rsidP="004D7A41">
            <w:pPr>
              <w:pStyle w:val="TableParagraph"/>
              <w:jc w:val="both"/>
              <w:rPr>
                <w:rFonts w:ascii="標楷體" w:eastAsia="標楷體" w:hAnsi="標楷體" w:cs="標楷體"/>
                <w:sz w:val="20"/>
                <w:szCs w:val="20"/>
                <w:u w:val="single" w:color="A6A6A6"/>
                <w:lang w:eastAsia="zh-TW"/>
              </w:rPr>
            </w:pPr>
          </w:p>
          <w:p w:rsidR="00DF4AF5" w:rsidRPr="00F11AE8" w:rsidRDefault="00DF4AF5" w:rsidP="004D7A41">
            <w:pPr>
              <w:pStyle w:val="TableParagraph"/>
              <w:jc w:val="both"/>
              <w:rPr>
                <w:rFonts w:ascii="標楷體" w:eastAsia="標楷體" w:hAnsi="標楷體" w:cs="標楷體"/>
                <w:sz w:val="20"/>
                <w:szCs w:val="20"/>
                <w:u w:val="single" w:color="A6A6A6"/>
                <w:lang w:eastAsia="zh-TW"/>
              </w:rPr>
            </w:pPr>
          </w:p>
          <w:p w:rsidR="00DF4AF5" w:rsidRPr="00F11AE8" w:rsidRDefault="00DF4AF5" w:rsidP="004D7A41">
            <w:pPr>
              <w:pStyle w:val="TableParagraph"/>
              <w:jc w:val="both"/>
              <w:rPr>
                <w:rFonts w:ascii="標楷體" w:eastAsia="標楷體" w:hAnsi="標楷體" w:cs="標楷體"/>
                <w:sz w:val="20"/>
                <w:szCs w:val="20"/>
                <w:lang w:eastAsia="zh-TW"/>
              </w:rPr>
            </w:pPr>
            <w:r w:rsidRPr="00F11AE8">
              <w:rPr>
                <w:rFonts w:ascii="標楷體" w:eastAsia="標楷體" w:hAnsi="標楷體" w:cs="標楷體" w:hint="eastAsia"/>
                <w:sz w:val="20"/>
                <w:szCs w:val="20"/>
                <w:lang w:eastAsia="zh-TW"/>
              </w:rPr>
              <w:t>(分組)</w:t>
            </w:r>
            <w:r w:rsidR="00F13D27" w:rsidRPr="00F11AE8">
              <w:rPr>
                <w:rFonts w:ascii="標楷體" w:eastAsia="標楷體" w:hAnsi="標楷體" w:cs="標楷體" w:hint="eastAsia"/>
                <w:sz w:val="20"/>
                <w:szCs w:val="20"/>
                <w:lang w:eastAsia="zh-TW"/>
              </w:rPr>
              <w:t>學習單</w:t>
            </w:r>
            <w:r w:rsidR="00F13D27" w:rsidRPr="00F11AE8">
              <w:rPr>
                <w:rFonts w:ascii="標楷體" w:eastAsia="標楷體" w:hAnsi="標楷體" w:cs="標楷體"/>
                <w:sz w:val="20"/>
                <w:szCs w:val="20"/>
                <w:lang w:eastAsia="zh-TW"/>
              </w:rPr>
              <w:t xml:space="preserve"> </w:t>
            </w:r>
          </w:p>
          <w:p w:rsidR="00DF4AF5" w:rsidRPr="00F11AE8" w:rsidRDefault="00DF4AF5" w:rsidP="004D7A41">
            <w:pPr>
              <w:pStyle w:val="TableParagraph"/>
              <w:jc w:val="both"/>
              <w:rPr>
                <w:rFonts w:ascii="標楷體" w:eastAsia="標楷體" w:hAnsi="標楷體" w:cs="標楷體"/>
                <w:sz w:val="20"/>
                <w:szCs w:val="20"/>
                <w:lang w:eastAsia="zh-TW"/>
              </w:rPr>
            </w:pPr>
          </w:p>
          <w:p w:rsidR="00DF4AF5" w:rsidRPr="00F11AE8" w:rsidRDefault="00DF4AF5" w:rsidP="004D7A41">
            <w:pPr>
              <w:pStyle w:val="TableParagraph"/>
              <w:jc w:val="both"/>
              <w:rPr>
                <w:rFonts w:ascii="標楷體" w:eastAsia="標楷體" w:hAnsi="標楷體" w:cs="標楷體"/>
                <w:sz w:val="20"/>
                <w:szCs w:val="20"/>
                <w:lang w:eastAsia="zh-TW"/>
              </w:rPr>
            </w:pPr>
          </w:p>
          <w:p w:rsidR="00CF742C" w:rsidRPr="00F11AE8" w:rsidRDefault="00CF742C" w:rsidP="004D7A41">
            <w:pPr>
              <w:pStyle w:val="TableParagraph"/>
              <w:jc w:val="both"/>
              <w:rPr>
                <w:rFonts w:ascii="標楷體" w:eastAsia="標楷體" w:hAnsi="標楷體" w:cs="標楷體"/>
                <w:sz w:val="20"/>
                <w:szCs w:val="20"/>
                <w:lang w:eastAsia="zh-TW"/>
              </w:rPr>
            </w:pPr>
          </w:p>
          <w:p w:rsidR="00CF742C" w:rsidRPr="00F11AE8" w:rsidRDefault="00CF742C" w:rsidP="004D7A41">
            <w:pPr>
              <w:pStyle w:val="TableParagraph"/>
              <w:jc w:val="both"/>
              <w:rPr>
                <w:rFonts w:ascii="標楷體" w:eastAsia="標楷體" w:hAnsi="標楷體" w:cs="標楷體"/>
                <w:sz w:val="20"/>
                <w:szCs w:val="20"/>
                <w:lang w:eastAsia="zh-TW"/>
              </w:rPr>
            </w:pPr>
          </w:p>
          <w:p w:rsidR="00CF742C" w:rsidRPr="00F11AE8" w:rsidRDefault="00CF742C" w:rsidP="004D7A41">
            <w:pPr>
              <w:pStyle w:val="TableParagraph"/>
              <w:jc w:val="both"/>
              <w:rPr>
                <w:rFonts w:ascii="標楷體" w:eastAsia="標楷體" w:hAnsi="標楷體" w:cs="標楷體"/>
                <w:sz w:val="20"/>
                <w:szCs w:val="20"/>
                <w:lang w:eastAsia="zh-TW"/>
              </w:rPr>
            </w:pPr>
          </w:p>
          <w:p w:rsidR="00D85F87" w:rsidRPr="00F11AE8" w:rsidRDefault="00D85F87" w:rsidP="004D7A41">
            <w:pPr>
              <w:pStyle w:val="TableParagraph"/>
              <w:jc w:val="both"/>
              <w:rPr>
                <w:rFonts w:ascii="標楷體" w:eastAsia="標楷體" w:hAnsi="標楷體" w:cs="標楷體"/>
                <w:sz w:val="20"/>
                <w:szCs w:val="20"/>
                <w:lang w:eastAsia="zh-TW"/>
              </w:rPr>
            </w:pPr>
          </w:p>
          <w:p w:rsidR="00DF4AF5" w:rsidRPr="00F11AE8" w:rsidRDefault="00FB609A" w:rsidP="004D7A41">
            <w:pPr>
              <w:pStyle w:val="TableParagraph"/>
              <w:jc w:val="both"/>
              <w:rPr>
                <w:rFonts w:ascii="標楷體" w:eastAsia="標楷體" w:hAnsi="標楷體" w:cs="標楷體"/>
                <w:sz w:val="20"/>
                <w:szCs w:val="20"/>
                <w:lang w:eastAsia="zh-TW"/>
              </w:rPr>
            </w:pPr>
            <w:r w:rsidRPr="00F11AE8">
              <w:rPr>
                <w:rFonts w:ascii="標楷體" w:eastAsia="標楷體" w:hAnsi="標楷體" w:cs="標楷體" w:hint="eastAsia"/>
                <w:sz w:val="20"/>
                <w:szCs w:val="20"/>
                <w:lang w:eastAsia="zh-TW"/>
              </w:rPr>
              <w:t>文本重點摘要、學習單</w:t>
            </w:r>
          </w:p>
          <w:p w:rsidR="00FB609A" w:rsidRPr="00F11AE8" w:rsidRDefault="00FB609A" w:rsidP="004D7A41">
            <w:pPr>
              <w:pStyle w:val="TableParagraph"/>
              <w:jc w:val="both"/>
              <w:rPr>
                <w:rFonts w:ascii="標楷體" w:eastAsia="標楷體" w:hAnsi="標楷體" w:cs="標楷體"/>
                <w:sz w:val="20"/>
                <w:szCs w:val="20"/>
                <w:lang w:eastAsia="zh-TW"/>
              </w:rPr>
            </w:pPr>
            <w:r w:rsidRPr="00F11AE8">
              <w:rPr>
                <w:rFonts w:ascii="標楷體" w:eastAsia="標楷體" w:hAnsi="標楷體" w:cs="標楷體" w:hint="eastAsia"/>
                <w:sz w:val="20"/>
                <w:szCs w:val="20"/>
                <w:lang w:eastAsia="zh-TW"/>
              </w:rPr>
              <w:t>分組報告</w:t>
            </w:r>
          </w:p>
          <w:p w:rsidR="00DF4AF5" w:rsidRPr="00F11AE8" w:rsidRDefault="00DF4AF5" w:rsidP="004D7A41">
            <w:pPr>
              <w:pStyle w:val="TableParagraph"/>
              <w:jc w:val="both"/>
              <w:rPr>
                <w:rFonts w:ascii="標楷體" w:eastAsia="標楷體" w:hAnsi="標楷體" w:cs="標楷體"/>
                <w:sz w:val="20"/>
                <w:szCs w:val="20"/>
                <w:lang w:eastAsia="zh-TW"/>
              </w:rPr>
            </w:pPr>
          </w:p>
          <w:p w:rsidR="00DF4AF5" w:rsidRPr="00F11AE8" w:rsidRDefault="00DF4AF5" w:rsidP="004D7A41">
            <w:pPr>
              <w:pStyle w:val="TableParagraph"/>
              <w:jc w:val="both"/>
              <w:rPr>
                <w:rFonts w:ascii="標楷體" w:eastAsia="標楷體" w:hAnsi="標楷體" w:cs="標楷體"/>
                <w:sz w:val="20"/>
                <w:szCs w:val="20"/>
                <w:lang w:eastAsia="zh-TW"/>
              </w:rPr>
            </w:pPr>
          </w:p>
          <w:p w:rsidR="00DF4AF5" w:rsidRPr="00F11AE8" w:rsidRDefault="00DF4AF5" w:rsidP="004D7A41">
            <w:pPr>
              <w:pStyle w:val="TableParagraph"/>
              <w:jc w:val="both"/>
              <w:rPr>
                <w:rFonts w:ascii="標楷體" w:eastAsia="標楷體" w:hAnsi="標楷體" w:cs="標楷體"/>
                <w:sz w:val="20"/>
                <w:szCs w:val="20"/>
                <w:lang w:eastAsia="zh-TW"/>
              </w:rPr>
            </w:pPr>
          </w:p>
          <w:p w:rsidR="00DF4AF5" w:rsidRPr="00F11AE8" w:rsidRDefault="00DF4AF5" w:rsidP="004D7A41">
            <w:pPr>
              <w:pStyle w:val="TableParagraph"/>
              <w:jc w:val="both"/>
              <w:rPr>
                <w:rFonts w:ascii="標楷體" w:eastAsia="標楷體" w:hAnsi="標楷體" w:cs="標楷體"/>
                <w:sz w:val="20"/>
                <w:szCs w:val="20"/>
                <w:lang w:eastAsia="zh-TW"/>
              </w:rPr>
            </w:pPr>
          </w:p>
          <w:p w:rsidR="00CF742C" w:rsidRPr="00F11AE8" w:rsidRDefault="00CF742C" w:rsidP="004D7A41">
            <w:pPr>
              <w:pStyle w:val="TableParagraph"/>
              <w:jc w:val="both"/>
              <w:rPr>
                <w:rFonts w:ascii="標楷體" w:eastAsia="標楷體" w:hAnsi="標楷體" w:cs="標楷體"/>
                <w:sz w:val="20"/>
                <w:szCs w:val="20"/>
                <w:lang w:eastAsia="zh-TW"/>
              </w:rPr>
            </w:pPr>
          </w:p>
          <w:p w:rsidR="00CF742C" w:rsidRPr="00F11AE8" w:rsidRDefault="00CF742C" w:rsidP="004D7A41">
            <w:pPr>
              <w:pStyle w:val="TableParagraph"/>
              <w:jc w:val="both"/>
              <w:rPr>
                <w:rFonts w:ascii="標楷體" w:eastAsia="標楷體" w:hAnsi="標楷體" w:cs="標楷體"/>
                <w:sz w:val="20"/>
                <w:szCs w:val="20"/>
                <w:lang w:eastAsia="zh-TW"/>
              </w:rPr>
            </w:pPr>
          </w:p>
          <w:p w:rsidR="00DF4AF5" w:rsidRPr="00F11AE8" w:rsidRDefault="00CF742C" w:rsidP="004D7A41">
            <w:pPr>
              <w:pStyle w:val="TableParagraph"/>
              <w:jc w:val="both"/>
              <w:rPr>
                <w:rFonts w:ascii="標楷體" w:eastAsia="標楷體" w:hAnsi="標楷體" w:cs="標楷體"/>
                <w:sz w:val="20"/>
                <w:szCs w:val="20"/>
                <w:lang w:eastAsia="zh-TW"/>
              </w:rPr>
            </w:pPr>
            <w:r w:rsidRPr="00F11AE8">
              <w:rPr>
                <w:rFonts w:ascii="標楷體" w:eastAsia="標楷體" w:hAnsi="標楷體" w:cs="標楷體" w:hint="eastAsia"/>
                <w:sz w:val="20"/>
                <w:szCs w:val="20"/>
                <w:lang w:eastAsia="zh-TW"/>
              </w:rPr>
              <w:t>學生口頭報告，</w:t>
            </w:r>
            <w:proofErr w:type="gramStart"/>
            <w:r w:rsidRPr="00F11AE8">
              <w:rPr>
                <w:rFonts w:ascii="標楷體" w:eastAsia="標楷體" w:hAnsi="標楷體" w:cs="標楷體" w:hint="eastAsia"/>
                <w:sz w:val="20"/>
                <w:szCs w:val="20"/>
                <w:lang w:eastAsia="zh-TW"/>
              </w:rPr>
              <w:t>搶答</w:t>
            </w:r>
            <w:r w:rsidR="00B56762" w:rsidRPr="00F11AE8">
              <w:rPr>
                <w:rFonts w:ascii="標楷體" w:eastAsia="標楷體" w:hAnsi="標楷體" w:cs="標楷體" w:hint="eastAsia"/>
                <w:sz w:val="20"/>
                <w:szCs w:val="20"/>
                <w:lang w:eastAsia="zh-TW"/>
              </w:rPr>
              <w:t>加分</w:t>
            </w:r>
            <w:proofErr w:type="gramEnd"/>
          </w:p>
          <w:p w:rsidR="00DF4AF5" w:rsidRPr="00F11AE8" w:rsidRDefault="00DF4AF5" w:rsidP="004D7A41">
            <w:pPr>
              <w:pStyle w:val="TableParagraph"/>
              <w:jc w:val="both"/>
              <w:rPr>
                <w:rFonts w:ascii="標楷體" w:eastAsia="標楷體" w:hAnsi="標楷體" w:cs="標楷體"/>
                <w:sz w:val="20"/>
                <w:szCs w:val="20"/>
                <w:lang w:eastAsia="zh-TW"/>
              </w:rPr>
            </w:pPr>
          </w:p>
          <w:p w:rsidR="00DF4AF5" w:rsidRPr="00F11AE8" w:rsidRDefault="00DF4AF5" w:rsidP="004D7A41">
            <w:pPr>
              <w:pStyle w:val="TableParagraph"/>
              <w:jc w:val="both"/>
              <w:rPr>
                <w:rFonts w:ascii="標楷體" w:eastAsia="標楷體" w:hAnsi="標楷體" w:cs="標楷體"/>
                <w:sz w:val="20"/>
                <w:szCs w:val="20"/>
                <w:lang w:eastAsia="zh-TW"/>
              </w:rPr>
            </w:pPr>
          </w:p>
          <w:p w:rsidR="00DF4AF5" w:rsidRPr="00F11AE8" w:rsidRDefault="00DF4AF5" w:rsidP="004D7A41">
            <w:pPr>
              <w:pStyle w:val="TableParagraph"/>
              <w:jc w:val="both"/>
              <w:rPr>
                <w:rFonts w:ascii="標楷體" w:eastAsia="標楷體" w:hAnsi="標楷體" w:cs="標楷體"/>
                <w:sz w:val="20"/>
                <w:szCs w:val="20"/>
                <w:lang w:eastAsia="zh-TW"/>
              </w:rPr>
            </w:pPr>
          </w:p>
          <w:p w:rsidR="00DF4AF5" w:rsidRPr="00F11AE8" w:rsidRDefault="00DF4AF5" w:rsidP="004D7A41">
            <w:pPr>
              <w:pStyle w:val="TableParagraph"/>
              <w:jc w:val="both"/>
              <w:rPr>
                <w:rFonts w:ascii="標楷體" w:eastAsia="標楷體" w:hAnsi="標楷體" w:cs="標楷體"/>
                <w:sz w:val="20"/>
                <w:szCs w:val="20"/>
                <w:lang w:eastAsia="zh-TW"/>
              </w:rPr>
            </w:pPr>
          </w:p>
          <w:p w:rsidR="00DF4AF5" w:rsidRPr="00F11AE8" w:rsidRDefault="00DF4AF5" w:rsidP="004D7A41">
            <w:pPr>
              <w:pStyle w:val="TableParagraph"/>
              <w:jc w:val="both"/>
              <w:rPr>
                <w:rFonts w:ascii="標楷體" w:eastAsia="標楷體" w:hAnsi="標楷體" w:cs="標楷體"/>
                <w:sz w:val="20"/>
                <w:szCs w:val="20"/>
                <w:lang w:eastAsia="zh-TW"/>
              </w:rPr>
            </w:pPr>
          </w:p>
          <w:p w:rsidR="00DF4AF5" w:rsidRPr="00F11AE8" w:rsidRDefault="00DF4AF5" w:rsidP="004D7A41">
            <w:pPr>
              <w:pStyle w:val="TableParagraph"/>
              <w:jc w:val="both"/>
              <w:rPr>
                <w:rFonts w:ascii="標楷體" w:eastAsia="標楷體" w:hAnsi="標楷體" w:cs="標楷體"/>
                <w:sz w:val="20"/>
                <w:szCs w:val="20"/>
                <w:lang w:eastAsia="zh-TW"/>
              </w:rPr>
            </w:pPr>
          </w:p>
          <w:p w:rsidR="0092701C" w:rsidRPr="00F11AE8" w:rsidRDefault="0092701C" w:rsidP="004D7A41">
            <w:pPr>
              <w:pStyle w:val="TableParagraph"/>
              <w:jc w:val="both"/>
              <w:rPr>
                <w:rFonts w:ascii="標楷體" w:eastAsia="標楷體" w:hAnsi="標楷體" w:cs="標楷體"/>
                <w:sz w:val="20"/>
                <w:szCs w:val="20"/>
                <w:lang w:eastAsia="zh-TW"/>
              </w:rPr>
            </w:pPr>
          </w:p>
          <w:p w:rsidR="0092701C" w:rsidRPr="00F11AE8" w:rsidRDefault="0092701C" w:rsidP="004D7A41">
            <w:pPr>
              <w:pStyle w:val="TableParagraph"/>
              <w:jc w:val="both"/>
              <w:rPr>
                <w:rFonts w:ascii="標楷體" w:eastAsia="標楷體" w:hAnsi="標楷體" w:cs="標楷體"/>
                <w:sz w:val="20"/>
                <w:szCs w:val="20"/>
                <w:lang w:eastAsia="zh-TW"/>
              </w:rPr>
            </w:pPr>
          </w:p>
          <w:p w:rsidR="003419EF" w:rsidRPr="00F11AE8" w:rsidRDefault="003419EF" w:rsidP="004D7A41">
            <w:pPr>
              <w:pStyle w:val="TableParagraph"/>
              <w:jc w:val="both"/>
              <w:rPr>
                <w:rFonts w:ascii="標楷體" w:eastAsia="標楷體" w:hAnsi="標楷體" w:cs="標楷體"/>
                <w:sz w:val="20"/>
                <w:szCs w:val="20"/>
                <w:lang w:eastAsia="zh-TW"/>
              </w:rPr>
            </w:pPr>
          </w:p>
          <w:p w:rsidR="0092701C" w:rsidRPr="00F11AE8" w:rsidRDefault="004364D9" w:rsidP="004D7A41">
            <w:pPr>
              <w:pStyle w:val="TableParagraph"/>
              <w:jc w:val="both"/>
              <w:rPr>
                <w:rFonts w:ascii="標楷體" w:eastAsia="標楷體" w:hAnsi="標楷體" w:cs="標楷體"/>
                <w:sz w:val="20"/>
                <w:szCs w:val="20"/>
                <w:lang w:eastAsia="zh-TW"/>
              </w:rPr>
            </w:pPr>
            <w:r w:rsidRPr="00F11AE8">
              <w:rPr>
                <w:rFonts w:ascii="標楷體" w:eastAsia="標楷體" w:hAnsi="標楷體" w:cs="標楷體" w:hint="eastAsia"/>
                <w:sz w:val="20"/>
                <w:szCs w:val="20"/>
                <w:lang w:eastAsia="zh-TW"/>
              </w:rPr>
              <w:t>每人繳交書面讀書心得一篇</w:t>
            </w:r>
          </w:p>
        </w:tc>
      </w:tr>
    </w:tbl>
    <w:p w:rsidR="00A84D2D" w:rsidRPr="00F11AE8" w:rsidRDefault="00A84D2D">
      <w:pPr>
        <w:rPr>
          <w:rFonts w:ascii="標楷體" w:eastAsia="標楷體" w:hAnsi="標楷體"/>
          <w:sz w:val="20"/>
          <w:szCs w:val="20"/>
        </w:rPr>
      </w:pPr>
    </w:p>
    <w:p w:rsidR="00E70DD5" w:rsidRPr="000A5838" w:rsidRDefault="00E70DD5" w:rsidP="00E70DD5">
      <w:pPr>
        <w:jc w:val="center"/>
        <w:rPr>
          <w:rFonts w:ascii="標楷體" w:eastAsia="標楷體" w:hAnsi="標楷體"/>
          <w:b/>
          <w:sz w:val="20"/>
          <w:szCs w:val="20"/>
        </w:rPr>
      </w:pPr>
      <w:r w:rsidRPr="000A5838">
        <w:rPr>
          <w:rFonts w:ascii="標楷體" w:eastAsia="標楷體" w:hAnsi="標楷體" w:hint="eastAsia"/>
          <w:b/>
          <w:sz w:val="20"/>
          <w:szCs w:val="20"/>
        </w:rPr>
        <w:t>學習活動設計</w:t>
      </w:r>
      <w:r w:rsidR="00670D35" w:rsidRPr="000A5838">
        <w:rPr>
          <w:rFonts w:ascii="標楷體" w:eastAsia="標楷體" w:hAnsi="標楷體" w:hint="eastAsia"/>
          <w:b/>
          <w:sz w:val="20"/>
          <w:szCs w:val="20"/>
        </w:rPr>
        <w:t>(4)</w:t>
      </w:r>
    </w:p>
    <w:tbl>
      <w:tblPr>
        <w:tblW w:w="10774"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517"/>
        <w:gridCol w:w="2028"/>
        <w:gridCol w:w="1275"/>
        <w:gridCol w:w="1418"/>
        <w:gridCol w:w="1417"/>
        <w:gridCol w:w="851"/>
        <w:gridCol w:w="992"/>
        <w:gridCol w:w="1276"/>
      </w:tblGrid>
      <w:tr w:rsidR="00E70DD5" w:rsidRPr="00F11AE8" w:rsidTr="006B4148">
        <w:trPr>
          <w:trHeight w:val="660"/>
        </w:trPr>
        <w:tc>
          <w:tcPr>
            <w:tcW w:w="1517" w:type="dxa"/>
            <w:tcBorders>
              <w:top w:val="single" w:sz="12" w:space="0" w:color="auto"/>
              <w:left w:val="single" w:sz="12" w:space="0" w:color="auto"/>
              <w:bottom w:val="single" w:sz="6" w:space="0" w:color="auto"/>
              <w:right w:val="single" w:sz="6" w:space="0" w:color="auto"/>
            </w:tcBorders>
            <w:vAlign w:val="center"/>
          </w:tcPr>
          <w:p w:rsidR="00E70DD5" w:rsidRPr="00F11AE8" w:rsidRDefault="00E70DD5" w:rsidP="00E70DD5">
            <w:pPr>
              <w:spacing w:line="360" w:lineRule="exact"/>
              <w:jc w:val="center"/>
              <w:rPr>
                <w:rFonts w:ascii="標楷體" w:eastAsia="標楷體" w:hAnsi="標楷體"/>
                <w:sz w:val="20"/>
                <w:szCs w:val="20"/>
              </w:rPr>
            </w:pPr>
            <w:proofErr w:type="gramStart"/>
            <w:r w:rsidRPr="00F11AE8">
              <w:rPr>
                <w:rFonts w:ascii="標楷體" w:eastAsia="標楷體" w:hAnsi="標楷體" w:cs="華康中黑體" w:hint="eastAsia"/>
                <w:sz w:val="20"/>
                <w:szCs w:val="20"/>
              </w:rPr>
              <w:t>週</w:t>
            </w:r>
            <w:proofErr w:type="gramEnd"/>
            <w:r w:rsidRPr="00F11AE8">
              <w:rPr>
                <w:rFonts w:ascii="標楷體" w:eastAsia="標楷體" w:hAnsi="標楷體" w:cs="華康中黑體" w:hint="eastAsia"/>
                <w:sz w:val="20"/>
                <w:szCs w:val="20"/>
              </w:rPr>
              <w:t>次</w:t>
            </w:r>
          </w:p>
        </w:tc>
        <w:tc>
          <w:tcPr>
            <w:tcW w:w="2028" w:type="dxa"/>
            <w:tcBorders>
              <w:top w:val="single" w:sz="12" w:space="0" w:color="auto"/>
              <w:left w:val="single" w:sz="6" w:space="0" w:color="auto"/>
              <w:bottom w:val="single" w:sz="6" w:space="0" w:color="auto"/>
              <w:right w:val="single" w:sz="6" w:space="0" w:color="auto"/>
            </w:tcBorders>
            <w:vAlign w:val="center"/>
          </w:tcPr>
          <w:p w:rsidR="00E70DD5" w:rsidRPr="00F11AE8" w:rsidRDefault="00E70DD5" w:rsidP="00E70DD5">
            <w:pPr>
              <w:snapToGrid w:val="0"/>
              <w:spacing w:line="360" w:lineRule="exact"/>
              <w:jc w:val="center"/>
              <w:rPr>
                <w:rFonts w:ascii="標楷體" w:eastAsia="標楷體" w:hAnsi="標楷體"/>
                <w:sz w:val="20"/>
                <w:szCs w:val="20"/>
              </w:rPr>
            </w:pPr>
            <w:r w:rsidRPr="00F11AE8">
              <w:rPr>
                <w:rFonts w:ascii="標楷體" w:eastAsia="標楷體" w:hAnsi="標楷體" w:hint="eastAsia"/>
                <w:sz w:val="20"/>
                <w:szCs w:val="20"/>
              </w:rPr>
              <w:t>14-18</w:t>
            </w:r>
          </w:p>
        </w:tc>
        <w:tc>
          <w:tcPr>
            <w:tcW w:w="1275" w:type="dxa"/>
            <w:tcBorders>
              <w:top w:val="single" w:sz="12" w:space="0" w:color="auto"/>
              <w:left w:val="single" w:sz="6" w:space="0" w:color="auto"/>
              <w:bottom w:val="single" w:sz="6" w:space="0" w:color="auto"/>
              <w:right w:val="single" w:sz="6" w:space="0" w:color="auto"/>
            </w:tcBorders>
            <w:vAlign w:val="center"/>
          </w:tcPr>
          <w:p w:rsidR="00E70DD5" w:rsidRPr="00F11AE8" w:rsidRDefault="00E70DD5" w:rsidP="00E70DD5">
            <w:pPr>
              <w:spacing w:line="360" w:lineRule="exact"/>
              <w:jc w:val="center"/>
              <w:rPr>
                <w:rFonts w:ascii="標楷體" w:eastAsia="標楷體" w:hAnsi="標楷體"/>
                <w:sz w:val="20"/>
                <w:szCs w:val="20"/>
              </w:rPr>
            </w:pPr>
            <w:r w:rsidRPr="00F11AE8">
              <w:rPr>
                <w:rFonts w:ascii="標楷體" w:eastAsia="標楷體" w:hAnsi="標楷體" w:cs="華康中黑體" w:hint="eastAsia"/>
                <w:sz w:val="20"/>
                <w:szCs w:val="20"/>
              </w:rPr>
              <w:t>單元名稱</w:t>
            </w:r>
          </w:p>
        </w:tc>
        <w:tc>
          <w:tcPr>
            <w:tcW w:w="5954" w:type="dxa"/>
            <w:gridSpan w:val="5"/>
            <w:tcBorders>
              <w:top w:val="single" w:sz="12" w:space="0" w:color="auto"/>
              <w:left w:val="single" w:sz="6" w:space="0" w:color="auto"/>
              <w:bottom w:val="single" w:sz="6" w:space="0" w:color="auto"/>
              <w:right w:val="single" w:sz="12" w:space="0" w:color="auto"/>
            </w:tcBorders>
            <w:vAlign w:val="center"/>
          </w:tcPr>
          <w:p w:rsidR="00E70DD5" w:rsidRPr="00F11AE8" w:rsidRDefault="00E70DD5" w:rsidP="00E70DD5">
            <w:pPr>
              <w:ind w:left="57" w:right="113" w:firstLine="40"/>
              <w:rPr>
                <w:rFonts w:ascii="標楷體" w:eastAsia="標楷體" w:hAnsi="標楷體"/>
                <w:sz w:val="20"/>
                <w:szCs w:val="20"/>
              </w:rPr>
            </w:pPr>
            <w:r w:rsidRPr="00F11AE8">
              <w:rPr>
                <w:rFonts w:ascii="標楷體" w:eastAsia="標楷體" w:hAnsi="標楷體" w:cs="華康粗黑體" w:hint="eastAsia"/>
                <w:sz w:val="20"/>
                <w:szCs w:val="20"/>
              </w:rPr>
              <w:t>原「英」重現</w:t>
            </w:r>
          </w:p>
        </w:tc>
      </w:tr>
      <w:tr w:rsidR="00E70DD5" w:rsidRPr="00F11AE8" w:rsidTr="006B4148">
        <w:trPr>
          <w:trHeight w:val="824"/>
        </w:trPr>
        <w:tc>
          <w:tcPr>
            <w:tcW w:w="1517" w:type="dxa"/>
            <w:tcBorders>
              <w:top w:val="single" w:sz="6" w:space="0" w:color="auto"/>
              <w:left w:val="single" w:sz="12" w:space="0" w:color="auto"/>
              <w:bottom w:val="single" w:sz="4" w:space="0" w:color="auto"/>
              <w:right w:val="single" w:sz="6" w:space="0" w:color="auto"/>
            </w:tcBorders>
            <w:vAlign w:val="center"/>
          </w:tcPr>
          <w:p w:rsidR="00E70DD5" w:rsidRPr="00F11AE8" w:rsidRDefault="00E70DD5" w:rsidP="00E70DD5">
            <w:pPr>
              <w:spacing w:line="360" w:lineRule="exact"/>
              <w:jc w:val="center"/>
              <w:rPr>
                <w:rFonts w:ascii="標楷體" w:eastAsia="標楷體" w:hAnsi="標楷體"/>
                <w:sz w:val="20"/>
                <w:szCs w:val="20"/>
              </w:rPr>
            </w:pPr>
            <w:r w:rsidRPr="00F11AE8">
              <w:rPr>
                <w:rFonts w:ascii="標楷體" w:eastAsia="標楷體" w:hAnsi="標楷體" w:cs="華康中黑體" w:hint="eastAsia"/>
                <w:sz w:val="20"/>
                <w:szCs w:val="20"/>
              </w:rPr>
              <w:t>學習目標</w:t>
            </w:r>
          </w:p>
        </w:tc>
        <w:tc>
          <w:tcPr>
            <w:tcW w:w="9257" w:type="dxa"/>
            <w:gridSpan w:val="7"/>
            <w:tcBorders>
              <w:top w:val="single" w:sz="6" w:space="0" w:color="auto"/>
              <w:left w:val="single" w:sz="6" w:space="0" w:color="auto"/>
              <w:bottom w:val="single" w:sz="4" w:space="0" w:color="auto"/>
              <w:right w:val="single" w:sz="12" w:space="0" w:color="auto"/>
            </w:tcBorders>
          </w:tcPr>
          <w:p w:rsidR="00E70DD5" w:rsidRPr="00F11AE8" w:rsidRDefault="00E70DD5" w:rsidP="00E70DD5">
            <w:pPr>
              <w:snapToGrid w:val="0"/>
              <w:rPr>
                <w:rFonts w:ascii="標楷體" w:eastAsia="標楷體" w:hAnsi="標楷體"/>
                <w:sz w:val="20"/>
                <w:szCs w:val="20"/>
              </w:rPr>
            </w:pPr>
            <w:r w:rsidRPr="00F11AE8">
              <w:rPr>
                <w:rFonts w:ascii="標楷體" w:eastAsia="標楷體" w:hAnsi="標楷體"/>
                <w:sz w:val="20"/>
                <w:szCs w:val="20"/>
              </w:rPr>
              <w:t>原U6</w:t>
            </w:r>
            <w:r w:rsidRPr="00F11AE8">
              <w:rPr>
                <w:rFonts w:ascii="標楷體" w:eastAsia="標楷體" w:hAnsi="標楷體" w:hint="eastAsia"/>
                <w:sz w:val="20"/>
                <w:szCs w:val="20"/>
              </w:rPr>
              <w:t xml:space="preserve"> </w:t>
            </w:r>
            <w:r w:rsidRPr="00F11AE8">
              <w:rPr>
                <w:rFonts w:ascii="標楷體" w:eastAsia="標楷體" w:hAnsi="標楷體"/>
                <w:sz w:val="20"/>
                <w:szCs w:val="20"/>
              </w:rPr>
              <w:t>關注原住民族當前重要議題，促進跨文化的溝通及理解。</w:t>
            </w:r>
          </w:p>
          <w:p w:rsidR="00E70DD5" w:rsidRPr="00F11AE8" w:rsidRDefault="00E70DD5" w:rsidP="00670D35">
            <w:pPr>
              <w:pStyle w:val="Default"/>
              <w:spacing w:line="320" w:lineRule="exact"/>
              <w:rPr>
                <w:rFonts w:ascii="標楷體" w:eastAsia="標楷體" w:hAnsi="標楷體"/>
                <w:noProof/>
                <w:color w:val="auto"/>
                <w:sz w:val="20"/>
                <w:szCs w:val="20"/>
              </w:rPr>
            </w:pPr>
            <w:r w:rsidRPr="00F11AE8">
              <w:rPr>
                <w:rFonts w:ascii="標楷體" w:eastAsia="標楷體" w:hAnsi="標楷體" w:hint="eastAsia"/>
                <w:noProof/>
                <w:color w:val="auto"/>
                <w:sz w:val="20"/>
                <w:szCs w:val="20"/>
                <w:lang w:eastAsia="zh-HK"/>
              </w:rPr>
              <w:t>多</w:t>
            </w:r>
            <w:r w:rsidRPr="00F11AE8">
              <w:rPr>
                <w:rFonts w:ascii="標楷體" w:eastAsia="標楷體" w:hAnsi="標楷體" w:hint="eastAsia"/>
                <w:noProof/>
                <w:color w:val="auto"/>
                <w:sz w:val="20"/>
                <w:szCs w:val="20"/>
              </w:rPr>
              <w:t>U1 肯認並樂於宣揚我族的文化。</w:t>
            </w:r>
          </w:p>
        </w:tc>
      </w:tr>
      <w:tr w:rsidR="00E70DD5" w:rsidRPr="00F11AE8" w:rsidTr="006B4148">
        <w:trPr>
          <w:trHeight w:val="567"/>
        </w:trPr>
        <w:tc>
          <w:tcPr>
            <w:tcW w:w="1517" w:type="dxa"/>
            <w:tcBorders>
              <w:top w:val="single" w:sz="4" w:space="0" w:color="auto"/>
              <w:left w:val="single" w:sz="12" w:space="0" w:color="auto"/>
              <w:bottom w:val="single" w:sz="4" w:space="0" w:color="auto"/>
              <w:right w:val="single" w:sz="6" w:space="0" w:color="auto"/>
            </w:tcBorders>
            <w:vAlign w:val="center"/>
          </w:tcPr>
          <w:p w:rsidR="00E70DD5" w:rsidRPr="00F11AE8" w:rsidRDefault="00E70DD5" w:rsidP="00E70DD5">
            <w:pPr>
              <w:spacing w:line="360" w:lineRule="exact"/>
              <w:jc w:val="center"/>
              <w:rPr>
                <w:rFonts w:ascii="標楷體" w:eastAsia="標楷體" w:hAnsi="標楷體"/>
                <w:sz w:val="20"/>
                <w:szCs w:val="20"/>
              </w:rPr>
            </w:pPr>
            <w:proofErr w:type="gramStart"/>
            <w:r w:rsidRPr="00F11AE8">
              <w:rPr>
                <w:rFonts w:ascii="標楷體" w:eastAsia="標楷體" w:hAnsi="標楷體" w:cs="華康中黑體" w:hint="eastAsia"/>
                <w:sz w:val="20"/>
                <w:szCs w:val="20"/>
              </w:rPr>
              <w:t>週</w:t>
            </w:r>
            <w:proofErr w:type="gramEnd"/>
            <w:r w:rsidRPr="00F11AE8">
              <w:rPr>
                <w:rFonts w:ascii="標楷體" w:eastAsia="標楷體" w:hAnsi="標楷體" w:cs="華康中黑體" w:hint="eastAsia"/>
                <w:sz w:val="20"/>
                <w:szCs w:val="20"/>
              </w:rPr>
              <w:t>次/節次</w:t>
            </w:r>
          </w:p>
        </w:tc>
        <w:tc>
          <w:tcPr>
            <w:tcW w:w="4721" w:type="dxa"/>
            <w:gridSpan w:val="3"/>
            <w:tcBorders>
              <w:top w:val="single" w:sz="4" w:space="0" w:color="auto"/>
              <w:left w:val="single" w:sz="6" w:space="0" w:color="auto"/>
              <w:bottom w:val="single" w:sz="4" w:space="0" w:color="auto"/>
              <w:right w:val="single" w:sz="6" w:space="0" w:color="auto"/>
            </w:tcBorders>
            <w:vAlign w:val="center"/>
          </w:tcPr>
          <w:p w:rsidR="00E70DD5" w:rsidRPr="00F11AE8" w:rsidRDefault="00E70DD5" w:rsidP="00E70DD5">
            <w:pPr>
              <w:autoSpaceDE w:val="0"/>
              <w:autoSpaceDN w:val="0"/>
              <w:adjustRightInd w:val="0"/>
              <w:jc w:val="center"/>
              <w:rPr>
                <w:rFonts w:ascii="標楷體" w:eastAsia="標楷體" w:hAnsi="標楷體"/>
                <w:sz w:val="20"/>
                <w:szCs w:val="20"/>
              </w:rPr>
            </w:pPr>
            <w:r w:rsidRPr="00F11AE8">
              <w:rPr>
                <w:rFonts w:ascii="標楷體" w:eastAsia="標楷體" w:hAnsi="標楷體" w:hint="eastAsia"/>
                <w:sz w:val="20"/>
                <w:szCs w:val="20"/>
              </w:rPr>
              <w:t>學習表現</w:t>
            </w:r>
          </w:p>
        </w:tc>
        <w:tc>
          <w:tcPr>
            <w:tcW w:w="4536" w:type="dxa"/>
            <w:gridSpan w:val="4"/>
            <w:tcBorders>
              <w:top w:val="single" w:sz="4" w:space="0" w:color="auto"/>
              <w:left w:val="single" w:sz="6" w:space="0" w:color="auto"/>
              <w:bottom w:val="single" w:sz="4" w:space="0" w:color="auto"/>
              <w:right w:val="single" w:sz="12" w:space="0" w:color="auto"/>
            </w:tcBorders>
            <w:vAlign w:val="center"/>
          </w:tcPr>
          <w:p w:rsidR="00E70DD5" w:rsidRPr="00F11AE8" w:rsidRDefault="00E70DD5" w:rsidP="00E70DD5">
            <w:pPr>
              <w:autoSpaceDE w:val="0"/>
              <w:autoSpaceDN w:val="0"/>
              <w:adjustRightInd w:val="0"/>
              <w:jc w:val="center"/>
              <w:rPr>
                <w:rFonts w:ascii="標楷體" w:eastAsia="標楷體" w:hAnsi="標楷體"/>
                <w:sz w:val="20"/>
                <w:szCs w:val="20"/>
              </w:rPr>
            </w:pPr>
            <w:r w:rsidRPr="00F11AE8">
              <w:rPr>
                <w:rFonts w:ascii="標楷體" w:eastAsia="標楷體" w:hAnsi="標楷體" w:hint="eastAsia"/>
                <w:sz w:val="20"/>
                <w:szCs w:val="20"/>
              </w:rPr>
              <w:t>學習內容</w:t>
            </w:r>
          </w:p>
        </w:tc>
      </w:tr>
      <w:tr w:rsidR="00E70DD5" w:rsidRPr="00F11AE8" w:rsidTr="006B4148">
        <w:trPr>
          <w:trHeight w:val="567"/>
        </w:trPr>
        <w:tc>
          <w:tcPr>
            <w:tcW w:w="1517" w:type="dxa"/>
            <w:tcBorders>
              <w:top w:val="single" w:sz="4" w:space="0" w:color="auto"/>
              <w:left w:val="single" w:sz="12" w:space="0" w:color="auto"/>
              <w:bottom w:val="single" w:sz="4" w:space="0" w:color="auto"/>
              <w:right w:val="single" w:sz="6" w:space="0" w:color="auto"/>
            </w:tcBorders>
            <w:vAlign w:val="center"/>
          </w:tcPr>
          <w:p w:rsidR="00E70DD5" w:rsidRPr="00F11AE8" w:rsidRDefault="00E70DD5" w:rsidP="00E70DD5">
            <w:pPr>
              <w:spacing w:line="360" w:lineRule="exact"/>
              <w:jc w:val="center"/>
              <w:rPr>
                <w:rFonts w:ascii="標楷體" w:eastAsia="標楷體" w:hAnsi="標楷體"/>
                <w:sz w:val="20"/>
                <w:szCs w:val="20"/>
              </w:rPr>
            </w:pPr>
            <w:r w:rsidRPr="00F11AE8">
              <w:rPr>
                <w:rFonts w:ascii="標楷體" w:eastAsia="標楷體" w:hAnsi="標楷體" w:hint="eastAsia"/>
                <w:sz w:val="20"/>
                <w:szCs w:val="20"/>
              </w:rPr>
              <w:t>14-17</w:t>
            </w:r>
          </w:p>
        </w:tc>
        <w:tc>
          <w:tcPr>
            <w:tcW w:w="4721" w:type="dxa"/>
            <w:gridSpan w:val="3"/>
            <w:tcBorders>
              <w:top w:val="single" w:sz="4" w:space="0" w:color="auto"/>
              <w:left w:val="single" w:sz="6" w:space="0" w:color="auto"/>
              <w:bottom w:val="single" w:sz="4" w:space="0" w:color="auto"/>
              <w:right w:val="single" w:sz="6" w:space="0" w:color="auto"/>
            </w:tcBorders>
            <w:vAlign w:val="center"/>
          </w:tcPr>
          <w:p w:rsidR="00E70DD5" w:rsidRPr="00F11AE8" w:rsidRDefault="005522CE" w:rsidP="005522CE">
            <w:pPr>
              <w:snapToGrid w:val="0"/>
              <w:ind w:left="866" w:hangingChars="433" w:hanging="866"/>
              <w:rPr>
                <w:rFonts w:ascii="標楷體" w:eastAsia="標楷體" w:hAnsi="標楷體"/>
                <w:sz w:val="20"/>
                <w:szCs w:val="20"/>
              </w:rPr>
            </w:pPr>
            <w:r>
              <w:rPr>
                <w:rFonts w:ascii="標楷體" w:eastAsia="標楷體" w:hAnsi="標楷體" w:hint="eastAsia"/>
                <w:sz w:val="20"/>
                <w:szCs w:val="20"/>
              </w:rPr>
              <w:t>英</w:t>
            </w:r>
            <w:r w:rsidR="00E70DD5" w:rsidRPr="00F11AE8">
              <w:rPr>
                <w:rFonts w:ascii="標楷體" w:eastAsia="標楷體" w:hAnsi="標楷體"/>
                <w:sz w:val="20"/>
                <w:szCs w:val="20"/>
              </w:rPr>
              <w:t>*2-</w:t>
            </w:r>
            <w:r w:rsidR="00E70DD5" w:rsidRPr="00F11AE8">
              <w:rPr>
                <w:rFonts w:ascii="標楷體" w:eastAsia="標楷體" w:hAnsi="標楷體" w:cs="新細明體" w:hint="eastAsia"/>
                <w:sz w:val="20"/>
                <w:szCs w:val="20"/>
              </w:rPr>
              <w:t>Ⅴ</w:t>
            </w:r>
            <w:r w:rsidR="00E70DD5" w:rsidRPr="00F11AE8">
              <w:rPr>
                <w:rFonts w:ascii="標楷體" w:eastAsia="標楷體" w:hAnsi="標楷體"/>
                <w:sz w:val="20"/>
                <w:szCs w:val="20"/>
              </w:rPr>
              <w:t>-10 能依主題說出語意連貫且條理分明的簡短演說、簡報或說明。</w:t>
            </w:r>
          </w:p>
          <w:p w:rsidR="00E70DD5" w:rsidRPr="00F11AE8" w:rsidRDefault="005522CE" w:rsidP="00F73513">
            <w:pPr>
              <w:snapToGrid w:val="0"/>
              <w:rPr>
                <w:rFonts w:ascii="標楷體" w:eastAsia="標楷體" w:hAnsi="標楷體"/>
                <w:sz w:val="20"/>
                <w:szCs w:val="20"/>
              </w:rPr>
            </w:pPr>
            <w:r>
              <w:rPr>
                <w:rFonts w:ascii="標楷體" w:eastAsia="標楷體" w:hAnsi="標楷體" w:cs="新細明體" w:hint="eastAsia"/>
                <w:sz w:val="20"/>
                <w:szCs w:val="20"/>
              </w:rPr>
              <w:t>英</w:t>
            </w:r>
            <w:r w:rsidR="00E70DD5" w:rsidRPr="00F11AE8">
              <w:rPr>
                <w:rFonts w:ascii="標楷體" w:eastAsia="標楷體" w:hAnsi="標楷體" w:cs="新細明體" w:hint="eastAsia"/>
                <w:sz w:val="20"/>
                <w:szCs w:val="20"/>
              </w:rPr>
              <w:t>◎</w:t>
            </w:r>
            <w:r w:rsidR="00E70DD5" w:rsidRPr="00F11AE8">
              <w:rPr>
                <w:rFonts w:ascii="標楷體" w:eastAsia="標楷體" w:hAnsi="標楷體"/>
                <w:sz w:val="20"/>
                <w:szCs w:val="20"/>
              </w:rPr>
              <w:t>6-</w:t>
            </w:r>
            <w:r w:rsidR="00E70DD5" w:rsidRPr="00F11AE8">
              <w:rPr>
                <w:rFonts w:ascii="標楷體" w:eastAsia="標楷體" w:hAnsi="標楷體" w:cs="新細明體" w:hint="eastAsia"/>
                <w:sz w:val="20"/>
                <w:szCs w:val="20"/>
              </w:rPr>
              <w:t>Ⅴ</w:t>
            </w:r>
            <w:r w:rsidR="00E70DD5" w:rsidRPr="00F11AE8">
              <w:rPr>
                <w:rFonts w:ascii="標楷體" w:eastAsia="標楷體" w:hAnsi="標楷體"/>
                <w:sz w:val="20"/>
                <w:szCs w:val="20"/>
              </w:rPr>
              <w:t>-1 樂於參與課堂中各類練習活動，不畏犯錯。</w:t>
            </w:r>
          </w:p>
        </w:tc>
        <w:tc>
          <w:tcPr>
            <w:tcW w:w="4536" w:type="dxa"/>
            <w:gridSpan w:val="4"/>
            <w:tcBorders>
              <w:top w:val="single" w:sz="4" w:space="0" w:color="auto"/>
              <w:left w:val="single" w:sz="6" w:space="0" w:color="auto"/>
              <w:bottom w:val="single" w:sz="4" w:space="0" w:color="auto"/>
              <w:right w:val="single" w:sz="12" w:space="0" w:color="auto"/>
            </w:tcBorders>
            <w:vAlign w:val="center"/>
          </w:tcPr>
          <w:p w:rsidR="00E70DD5" w:rsidRPr="00F11AE8" w:rsidRDefault="005522CE" w:rsidP="00F11AE8">
            <w:pPr>
              <w:snapToGrid w:val="0"/>
              <w:ind w:firstLineChars="37" w:firstLine="74"/>
              <w:rPr>
                <w:rFonts w:ascii="標楷體" w:eastAsia="標楷體" w:hAnsi="標楷體"/>
                <w:sz w:val="20"/>
                <w:szCs w:val="20"/>
              </w:rPr>
            </w:pPr>
            <w:r>
              <w:rPr>
                <w:rFonts w:ascii="標楷體" w:eastAsia="標楷體" w:hAnsi="標楷體" w:cs="新細明體" w:hint="eastAsia"/>
                <w:sz w:val="20"/>
                <w:szCs w:val="20"/>
              </w:rPr>
              <w:t>英</w:t>
            </w:r>
            <w:r w:rsidR="00E70DD5" w:rsidRPr="00F11AE8">
              <w:rPr>
                <w:rFonts w:ascii="標楷體" w:eastAsia="標楷體" w:hAnsi="標楷體" w:cs="新細明體" w:hint="eastAsia"/>
                <w:sz w:val="20"/>
                <w:szCs w:val="20"/>
              </w:rPr>
              <w:t>◎</w:t>
            </w:r>
            <w:r w:rsidR="00E70DD5" w:rsidRPr="00F11AE8">
              <w:rPr>
                <w:rFonts w:ascii="標楷體" w:eastAsia="標楷體" w:hAnsi="標楷體"/>
                <w:sz w:val="20"/>
                <w:szCs w:val="20"/>
              </w:rPr>
              <w:t>B-</w:t>
            </w:r>
            <w:r w:rsidR="00E70DD5" w:rsidRPr="00F11AE8">
              <w:rPr>
                <w:rFonts w:ascii="標楷體" w:eastAsia="標楷體" w:hAnsi="標楷體" w:cs="新細明體" w:hint="eastAsia"/>
                <w:sz w:val="20"/>
                <w:szCs w:val="20"/>
              </w:rPr>
              <w:t>Ⅴ</w:t>
            </w:r>
            <w:r w:rsidR="00E70DD5" w:rsidRPr="00F11AE8">
              <w:rPr>
                <w:rFonts w:ascii="標楷體" w:eastAsia="標楷體" w:hAnsi="標楷體"/>
                <w:sz w:val="20"/>
                <w:szCs w:val="20"/>
              </w:rPr>
              <w:t>-6 引導式討論。</w:t>
            </w:r>
          </w:p>
          <w:p w:rsidR="00E70DD5" w:rsidRPr="00F11AE8" w:rsidRDefault="005522CE" w:rsidP="00F73513">
            <w:pPr>
              <w:snapToGrid w:val="0"/>
              <w:ind w:firstLineChars="37" w:firstLine="74"/>
              <w:rPr>
                <w:rFonts w:ascii="標楷體" w:eastAsia="標楷體" w:hAnsi="標楷體"/>
                <w:sz w:val="20"/>
                <w:szCs w:val="20"/>
              </w:rPr>
            </w:pPr>
            <w:r>
              <w:rPr>
                <w:rFonts w:ascii="標楷體" w:eastAsia="標楷體" w:hAnsi="標楷體" w:hint="eastAsia"/>
                <w:sz w:val="20"/>
                <w:szCs w:val="20"/>
              </w:rPr>
              <w:t>英</w:t>
            </w:r>
            <w:r w:rsidR="00E70DD5" w:rsidRPr="00F11AE8">
              <w:rPr>
                <w:rFonts w:ascii="標楷體" w:eastAsia="標楷體" w:hAnsi="標楷體"/>
                <w:sz w:val="20"/>
                <w:szCs w:val="20"/>
              </w:rPr>
              <w:t>C-</w:t>
            </w:r>
            <w:r w:rsidR="00E70DD5" w:rsidRPr="00F11AE8">
              <w:rPr>
                <w:rFonts w:ascii="標楷體" w:eastAsia="標楷體" w:hAnsi="標楷體" w:cs="新細明體" w:hint="eastAsia"/>
                <w:sz w:val="20"/>
                <w:szCs w:val="20"/>
              </w:rPr>
              <w:t>Ⅴ</w:t>
            </w:r>
            <w:r w:rsidR="00E70DD5" w:rsidRPr="00F11AE8">
              <w:rPr>
                <w:rFonts w:ascii="標楷體" w:eastAsia="標楷體" w:hAnsi="標楷體"/>
                <w:sz w:val="20"/>
                <w:szCs w:val="20"/>
              </w:rPr>
              <w:t>-1 多元文化觀點、不同文化及習俗的尊重。</w:t>
            </w:r>
          </w:p>
        </w:tc>
      </w:tr>
      <w:tr w:rsidR="00E70DD5" w:rsidRPr="00F11AE8" w:rsidTr="006B4148">
        <w:trPr>
          <w:trHeight w:val="567"/>
        </w:trPr>
        <w:tc>
          <w:tcPr>
            <w:tcW w:w="1517" w:type="dxa"/>
            <w:tcBorders>
              <w:top w:val="single" w:sz="4" w:space="0" w:color="auto"/>
              <w:left w:val="single" w:sz="12" w:space="0" w:color="auto"/>
              <w:bottom w:val="single" w:sz="12" w:space="0" w:color="auto"/>
              <w:right w:val="single" w:sz="6" w:space="0" w:color="auto"/>
            </w:tcBorders>
            <w:vAlign w:val="center"/>
          </w:tcPr>
          <w:p w:rsidR="00E70DD5" w:rsidRPr="00F11AE8" w:rsidRDefault="00E70DD5" w:rsidP="00E70DD5">
            <w:pPr>
              <w:spacing w:line="360" w:lineRule="exact"/>
              <w:jc w:val="center"/>
              <w:rPr>
                <w:rFonts w:ascii="標楷體" w:eastAsia="標楷體" w:hAnsi="標楷體" w:cs="華康中黑體"/>
                <w:sz w:val="20"/>
                <w:szCs w:val="20"/>
              </w:rPr>
            </w:pPr>
            <w:r w:rsidRPr="00F11AE8">
              <w:rPr>
                <w:rFonts w:ascii="標楷體" w:eastAsia="標楷體" w:hAnsi="標楷體" w:cs="華康中黑體" w:hint="eastAsia"/>
                <w:sz w:val="20"/>
                <w:szCs w:val="20"/>
              </w:rPr>
              <w:t>18</w:t>
            </w:r>
          </w:p>
        </w:tc>
        <w:tc>
          <w:tcPr>
            <w:tcW w:w="4721" w:type="dxa"/>
            <w:gridSpan w:val="3"/>
            <w:tcBorders>
              <w:top w:val="single" w:sz="4" w:space="0" w:color="auto"/>
              <w:left w:val="single" w:sz="6" w:space="0" w:color="auto"/>
              <w:bottom w:val="single" w:sz="12" w:space="0" w:color="auto"/>
              <w:right w:val="single" w:sz="6" w:space="0" w:color="auto"/>
            </w:tcBorders>
            <w:vAlign w:val="center"/>
          </w:tcPr>
          <w:p w:rsidR="00E70DD5" w:rsidRPr="00F11AE8" w:rsidRDefault="00E70DD5" w:rsidP="00E70DD5">
            <w:pPr>
              <w:autoSpaceDE w:val="0"/>
              <w:autoSpaceDN w:val="0"/>
              <w:adjustRightInd w:val="0"/>
              <w:rPr>
                <w:rFonts w:ascii="標楷體" w:eastAsia="標楷體" w:hAnsi="標楷體"/>
                <w:sz w:val="20"/>
                <w:szCs w:val="20"/>
              </w:rPr>
            </w:pPr>
            <w:r w:rsidRPr="00F11AE8">
              <w:rPr>
                <w:rFonts w:ascii="標楷體" w:eastAsia="標楷體" w:hAnsi="標楷體" w:hint="eastAsia"/>
                <w:sz w:val="20"/>
                <w:szCs w:val="20"/>
              </w:rPr>
              <w:t>能說出本學期所學四個單元並報告分享</w:t>
            </w:r>
          </w:p>
        </w:tc>
        <w:tc>
          <w:tcPr>
            <w:tcW w:w="4536" w:type="dxa"/>
            <w:gridSpan w:val="4"/>
            <w:tcBorders>
              <w:top w:val="single" w:sz="4" w:space="0" w:color="auto"/>
              <w:left w:val="single" w:sz="6" w:space="0" w:color="auto"/>
              <w:bottom w:val="single" w:sz="12" w:space="0" w:color="auto"/>
              <w:right w:val="single" w:sz="12" w:space="0" w:color="auto"/>
            </w:tcBorders>
            <w:vAlign w:val="center"/>
          </w:tcPr>
          <w:p w:rsidR="00E70DD5" w:rsidRPr="00F11AE8" w:rsidRDefault="00E70DD5" w:rsidP="00E70DD5">
            <w:pPr>
              <w:autoSpaceDE w:val="0"/>
              <w:autoSpaceDN w:val="0"/>
              <w:adjustRightInd w:val="0"/>
              <w:rPr>
                <w:rFonts w:ascii="標楷體" w:eastAsia="標楷體" w:hAnsi="標楷體"/>
                <w:sz w:val="20"/>
                <w:szCs w:val="20"/>
              </w:rPr>
            </w:pPr>
            <w:r w:rsidRPr="00F11AE8">
              <w:rPr>
                <w:rFonts w:ascii="標楷體" w:eastAsia="標楷體" w:hAnsi="標楷體" w:hint="eastAsia"/>
                <w:sz w:val="20"/>
                <w:szCs w:val="20"/>
              </w:rPr>
              <w:t>統整省思</w:t>
            </w:r>
          </w:p>
        </w:tc>
      </w:tr>
      <w:tr w:rsidR="00E70DD5" w:rsidRPr="00F11AE8" w:rsidTr="006B4148">
        <w:trPr>
          <w:tblHeader/>
        </w:trPr>
        <w:tc>
          <w:tcPr>
            <w:tcW w:w="7655" w:type="dxa"/>
            <w:gridSpan w:val="5"/>
            <w:tcBorders>
              <w:top w:val="single" w:sz="6" w:space="0" w:color="000000" w:themeColor="text1"/>
              <w:left w:val="single" w:sz="12" w:space="0" w:color="auto"/>
              <w:bottom w:val="single" w:sz="6" w:space="0" w:color="000000" w:themeColor="text1"/>
              <w:right w:val="single" w:sz="6" w:space="0" w:color="000000" w:themeColor="text1"/>
            </w:tcBorders>
            <w:shd w:val="clear" w:color="auto" w:fill="F2F2F2" w:themeFill="background1" w:themeFillShade="F2"/>
            <w:vAlign w:val="center"/>
          </w:tcPr>
          <w:p w:rsidR="00E70DD5" w:rsidRPr="00F11AE8" w:rsidRDefault="00E70DD5" w:rsidP="00E70DD5">
            <w:pPr>
              <w:spacing w:line="320" w:lineRule="exact"/>
              <w:jc w:val="center"/>
              <w:rPr>
                <w:rFonts w:ascii="標楷體" w:eastAsia="標楷體" w:hAnsi="標楷體"/>
                <w:sz w:val="20"/>
                <w:szCs w:val="20"/>
              </w:rPr>
            </w:pPr>
            <w:r w:rsidRPr="00F11AE8">
              <w:rPr>
                <w:rFonts w:ascii="標楷體" w:eastAsia="標楷體" w:hAnsi="標楷體" w:cs="華康中黑體" w:hint="eastAsia"/>
                <w:sz w:val="20"/>
                <w:szCs w:val="20"/>
              </w:rPr>
              <w:t>學 生 學 習 活 動 要 點</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rsidR="00E70DD5" w:rsidRPr="00F11AE8" w:rsidRDefault="00E70DD5" w:rsidP="00E70DD5">
            <w:pPr>
              <w:spacing w:line="320" w:lineRule="exact"/>
              <w:jc w:val="center"/>
              <w:rPr>
                <w:rFonts w:ascii="標楷體" w:eastAsia="標楷體" w:hAnsi="標楷體"/>
                <w:sz w:val="20"/>
                <w:szCs w:val="20"/>
              </w:rPr>
            </w:pPr>
            <w:r w:rsidRPr="00F11AE8">
              <w:rPr>
                <w:rFonts w:ascii="標楷體" w:eastAsia="標楷體" w:hAnsi="標楷體" w:cs="華康中黑體" w:hint="eastAsia"/>
                <w:sz w:val="20"/>
                <w:szCs w:val="20"/>
              </w:rPr>
              <w:t>學習時間</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rsidR="00E70DD5" w:rsidRPr="00F11AE8" w:rsidRDefault="00E70DD5" w:rsidP="00E70DD5">
            <w:pPr>
              <w:spacing w:line="320" w:lineRule="exact"/>
              <w:jc w:val="center"/>
              <w:rPr>
                <w:rFonts w:ascii="標楷體" w:eastAsia="標楷體" w:hAnsi="標楷體"/>
                <w:sz w:val="20"/>
                <w:szCs w:val="20"/>
              </w:rPr>
            </w:pPr>
            <w:r w:rsidRPr="00F11AE8">
              <w:rPr>
                <w:rFonts w:ascii="標楷體" w:eastAsia="標楷體" w:hAnsi="標楷體" w:cs="華康中黑體" w:hint="eastAsia"/>
                <w:sz w:val="20"/>
                <w:szCs w:val="20"/>
              </w:rPr>
              <w:t>教學資源</w:t>
            </w:r>
          </w:p>
        </w:tc>
        <w:tc>
          <w:tcPr>
            <w:tcW w:w="1276" w:type="dxa"/>
            <w:tcBorders>
              <w:top w:val="single" w:sz="6" w:space="0" w:color="000000" w:themeColor="text1"/>
              <w:left w:val="single" w:sz="6" w:space="0" w:color="000000" w:themeColor="text1"/>
              <w:bottom w:val="single" w:sz="6" w:space="0" w:color="000000" w:themeColor="text1"/>
              <w:right w:val="single" w:sz="12" w:space="0" w:color="auto"/>
            </w:tcBorders>
            <w:shd w:val="clear" w:color="auto" w:fill="F2F2F2" w:themeFill="background1" w:themeFillShade="F2"/>
            <w:vAlign w:val="center"/>
          </w:tcPr>
          <w:p w:rsidR="00E70DD5" w:rsidRPr="00F11AE8" w:rsidRDefault="00E70DD5" w:rsidP="00E70DD5">
            <w:pPr>
              <w:spacing w:line="320" w:lineRule="exact"/>
              <w:jc w:val="center"/>
              <w:rPr>
                <w:rFonts w:ascii="標楷體" w:eastAsia="標楷體" w:hAnsi="標楷體"/>
                <w:sz w:val="20"/>
                <w:szCs w:val="20"/>
              </w:rPr>
            </w:pPr>
            <w:r w:rsidRPr="00F11AE8">
              <w:rPr>
                <w:rFonts w:ascii="標楷體" w:eastAsia="標楷體" w:hAnsi="標楷體" w:cs="華康中黑體" w:hint="eastAsia"/>
                <w:sz w:val="20"/>
                <w:szCs w:val="20"/>
              </w:rPr>
              <w:t>評量</w:t>
            </w:r>
          </w:p>
          <w:p w:rsidR="00E70DD5" w:rsidRPr="00F11AE8" w:rsidRDefault="00E70DD5" w:rsidP="00E70DD5">
            <w:pPr>
              <w:spacing w:line="320" w:lineRule="exact"/>
              <w:jc w:val="center"/>
              <w:rPr>
                <w:rFonts w:ascii="標楷體" w:eastAsia="標楷體" w:hAnsi="標楷體"/>
                <w:sz w:val="20"/>
                <w:szCs w:val="20"/>
              </w:rPr>
            </w:pPr>
            <w:r w:rsidRPr="00F11AE8">
              <w:rPr>
                <w:rFonts w:ascii="標楷體" w:eastAsia="標楷體" w:hAnsi="標楷體" w:cs="華康中黑體" w:hint="eastAsia"/>
                <w:sz w:val="20"/>
                <w:szCs w:val="20"/>
              </w:rPr>
              <w:t>重點</w:t>
            </w:r>
          </w:p>
        </w:tc>
      </w:tr>
      <w:tr w:rsidR="00E70DD5" w:rsidRPr="00F11AE8" w:rsidTr="006B4148">
        <w:trPr>
          <w:trHeight w:val="567"/>
        </w:trPr>
        <w:tc>
          <w:tcPr>
            <w:tcW w:w="7655" w:type="dxa"/>
            <w:gridSpan w:val="5"/>
            <w:tcBorders>
              <w:top w:val="single" w:sz="6" w:space="0" w:color="000000" w:themeColor="text1"/>
              <w:left w:val="single" w:sz="12" w:space="0" w:color="auto"/>
              <w:bottom w:val="single" w:sz="12" w:space="0" w:color="auto"/>
              <w:right w:val="single" w:sz="6" w:space="0" w:color="auto"/>
            </w:tcBorders>
          </w:tcPr>
          <w:p w:rsidR="00E70DD5" w:rsidRPr="00F11AE8" w:rsidRDefault="00E70DD5" w:rsidP="00E70DD5">
            <w:pPr>
              <w:pStyle w:val="TableParagraph"/>
              <w:spacing w:before="43"/>
              <w:ind w:left="572"/>
              <w:rPr>
                <w:rFonts w:ascii="標楷體" w:eastAsia="標楷體" w:hAnsi="標楷體" w:cs="標楷體"/>
                <w:sz w:val="20"/>
                <w:szCs w:val="20"/>
                <w:u w:val="single" w:color="A6A6A6"/>
                <w:lang w:eastAsia="zh-TW"/>
              </w:rPr>
            </w:pPr>
            <w:r w:rsidRPr="00F11AE8">
              <w:rPr>
                <w:rFonts w:ascii="標楷體" w:eastAsia="標楷體" w:hAnsi="標楷體" w:cs="標楷體" w:hint="eastAsia"/>
                <w:sz w:val="20"/>
                <w:szCs w:val="20"/>
                <w:u w:val="single" w:color="A6A6A6"/>
                <w:lang w:eastAsia="zh-TW"/>
              </w:rPr>
              <w:t>第14</w:t>
            </w:r>
            <w:proofErr w:type="gramStart"/>
            <w:r w:rsidRPr="00F11AE8">
              <w:rPr>
                <w:rFonts w:ascii="標楷體" w:eastAsia="標楷體" w:hAnsi="標楷體" w:cs="標楷體" w:hint="eastAsia"/>
                <w:sz w:val="20"/>
                <w:szCs w:val="20"/>
                <w:u w:val="single" w:color="A6A6A6"/>
                <w:lang w:eastAsia="zh-TW"/>
              </w:rPr>
              <w:t>週</w:t>
            </w:r>
            <w:proofErr w:type="gramEnd"/>
          </w:p>
          <w:p w:rsidR="00E70DD5" w:rsidRPr="00F11AE8" w:rsidRDefault="00E70DD5" w:rsidP="00E70DD5">
            <w:pPr>
              <w:snapToGrid w:val="0"/>
              <w:rPr>
                <w:rFonts w:ascii="標楷體" w:eastAsia="標楷體" w:hAnsi="標楷體" w:cs="新細明體"/>
                <w:kern w:val="0"/>
                <w:sz w:val="20"/>
                <w:szCs w:val="20"/>
              </w:rPr>
            </w:pPr>
            <w:r w:rsidRPr="00F11AE8">
              <w:rPr>
                <w:rFonts w:ascii="標楷體" w:eastAsia="標楷體" w:hAnsi="標楷體" w:cs="新細明體" w:hint="eastAsia"/>
                <w:kern w:val="0"/>
                <w:sz w:val="20"/>
                <w:szCs w:val="20"/>
              </w:rPr>
              <w:t>1.引起動機、喚起學習舊經驗</w:t>
            </w:r>
            <w:proofErr w:type="gramStart"/>
            <w:r w:rsidRPr="00F11AE8">
              <w:rPr>
                <w:rFonts w:ascii="標楷體" w:eastAsia="標楷體" w:hAnsi="標楷體" w:cs="新細明體" w:hint="eastAsia"/>
                <w:kern w:val="0"/>
                <w:sz w:val="20"/>
                <w:szCs w:val="20"/>
              </w:rPr>
              <w:t>–</w:t>
            </w:r>
            <w:proofErr w:type="gramEnd"/>
            <w:r w:rsidRPr="00F11AE8">
              <w:rPr>
                <w:rFonts w:ascii="標楷體" w:eastAsia="標楷體" w:hAnsi="標楷體" w:cs="新細明體" w:hint="eastAsia"/>
                <w:kern w:val="0"/>
                <w:sz w:val="20"/>
                <w:szCs w:val="20"/>
              </w:rPr>
              <w:t>詢問學生在第二</w:t>
            </w:r>
            <w:proofErr w:type="gramStart"/>
            <w:r w:rsidRPr="00F11AE8">
              <w:rPr>
                <w:rFonts w:ascii="標楷體" w:eastAsia="標楷體" w:hAnsi="標楷體" w:cs="新細明體" w:hint="eastAsia"/>
                <w:kern w:val="0"/>
                <w:sz w:val="20"/>
                <w:szCs w:val="20"/>
              </w:rPr>
              <w:t>週</w:t>
            </w:r>
            <w:proofErr w:type="gramEnd"/>
            <w:r w:rsidRPr="00F11AE8">
              <w:rPr>
                <w:rFonts w:ascii="標楷體" w:eastAsia="標楷體" w:hAnsi="標楷體" w:cs="新細明體" w:hint="eastAsia"/>
                <w:kern w:val="0"/>
                <w:sz w:val="20"/>
                <w:szCs w:val="20"/>
              </w:rPr>
              <w:t>學到族群分布之印象</w:t>
            </w:r>
          </w:p>
          <w:p w:rsidR="00E70DD5" w:rsidRPr="00F11AE8" w:rsidRDefault="00E70DD5" w:rsidP="00E70DD5">
            <w:pPr>
              <w:widowControl/>
              <w:jc w:val="both"/>
              <w:rPr>
                <w:rFonts w:ascii="標楷體" w:eastAsia="標楷體" w:hAnsi="標楷體" w:cs="新細明體"/>
                <w:sz w:val="20"/>
                <w:szCs w:val="20"/>
              </w:rPr>
            </w:pPr>
            <w:r w:rsidRPr="00F11AE8">
              <w:rPr>
                <w:rFonts w:ascii="標楷體" w:eastAsia="標楷體" w:hAnsi="標楷體" w:hint="eastAsia"/>
                <w:spacing w:val="-4"/>
                <w:sz w:val="20"/>
                <w:szCs w:val="20"/>
              </w:rPr>
              <w:t>2.分組(每組3~4人，每組選出一位組長，可以依照族群分組)</w:t>
            </w:r>
          </w:p>
          <w:p w:rsidR="00E70DD5" w:rsidRPr="00F11AE8" w:rsidRDefault="00E70DD5" w:rsidP="00E70DD5">
            <w:pPr>
              <w:snapToGrid w:val="0"/>
              <w:rPr>
                <w:rFonts w:ascii="標楷體" w:eastAsia="標楷體" w:hAnsi="標楷體"/>
                <w:spacing w:val="-4"/>
                <w:sz w:val="20"/>
                <w:szCs w:val="20"/>
              </w:rPr>
            </w:pPr>
            <w:r w:rsidRPr="00F11AE8">
              <w:rPr>
                <w:rFonts w:ascii="標楷體" w:eastAsia="標楷體" w:hAnsi="標楷體" w:hint="eastAsia"/>
                <w:spacing w:val="-4"/>
                <w:sz w:val="20"/>
                <w:szCs w:val="20"/>
              </w:rPr>
              <w:t>3.播放影片台灣原住民族分佈地點及族群介紹(網路影片)</w:t>
            </w:r>
          </w:p>
          <w:p w:rsidR="00E70DD5" w:rsidRPr="00F11AE8" w:rsidRDefault="004C1C76" w:rsidP="00E70DD5">
            <w:pPr>
              <w:snapToGrid w:val="0"/>
              <w:spacing w:line="360" w:lineRule="exact"/>
              <w:ind w:right="57"/>
              <w:rPr>
                <w:rFonts w:ascii="標楷體" w:eastAsia="標楷體" w:hAnsi="標楷體"/>
                <w:sz w:val="20"/>
                <w:szCs w:val="20"/>
              </w:rPr>
            </w:pPr>
            <w:hyperlink r:id="rId31" w:history="1">
              <w:r w:rsidR="00E70DD5" w:rsidRPr="00F11AE8">
                <w:rPr>
                  <w:rStyle w:val="a5"/>
                  <w:rFonts w:ascii="標楷體" w:eastAsia="標楷體" w:hAnsi="標楷體"/>
                  <w:color w:val="auto"/>
                  <w:sz w:val="20"/>
                  <w:szCs w:val="20"/>
                </w:rPr>
                <w:t>https://www.youtube.com/watch?v=dqTBboik5j8</w:t>
              </w:r>
            </w:hyperlink>
          </w:p>
          <w:p w:rsidR="00E70DD5" w:rsidRPr="00F11AE8" w:rsidRDefault="004C1C76" w:rsidP="00E70DD5">
            <w:pPr>
              <w:snapToGrid w:val="0"/>
              <w:spacing w:line="360" w:lineRule="exact"/>
              <w:ind w:right="57"/>
              <w:rPr>
                <w:rFonts w:ascii="標楷體" w:eastAsia="標楷體" w:hAnsi="標楷體"/>
                <w:sz w:val="20"/>
                <w:szCs w:val="20"/>
              </w:rPr>
            </w:pPr>
            <w:hyperlink r:id="rId32" w:history="1">
              <w:r w:rsidR="00E70DD5" w:rsidRPr="00F11AE8">
                <w:rPr>
                  <w:rStyle w:val="a5"/>
                  <w:rFonts w:ascii="標楷體" w:eastAsia="標楷體" w:hAnsi="標楷體"/>
                  <w:color w:val="auto"/>
                  <w:sz w:val="20"/>
                  <w:szCs w:val="20"/>
                </w:rPr>
                <w:t>https://www.youtube.com/watch?time_continue=1&amp;v=Cib2EHRMero</w:t>
              </w:r>
            </w:hyperlink>
            <w:r w:rsidR="00E70DD5" w:rsidRPr="00F11AE8">
              <w:rPr>
                <w:rFonts w:ascii="標楷體" w:eastAsia="標楷體" w:hAnsi="標楷體" w:hint="eastAsia"/>
                <w:sz w:val="20"/>
                <w:szCs w:val="20"/>
              </w:rPr>
              <w:t>(中文版)</w:t>
            </w:r>
          </w:p>
          <w:p w:rsidR="00E70DD5" w:rsidRPr="00F11AE8" w:rsidRDefault="004C1C76" w:rsidP="00E70DD5">
            <w:pPr>
              <w:snapToGrid w:val="0"/>
              <w:spacing w:line="360" w:lineRule="exact"/>
              <w:ind w:right="57"/>
              <w:rPr>
                <w:rFonts w:ascii="標楷體" w:eastAsia="標楷體" w:hAnsi="標楷體"/>
                <w:sz w:val="20"/>
                <w:szCs w:val="20"/>
              </w:rPr>
            </w:pPr>
            <w:hyperlink r:id="rId33" w:history="1">
              <w:r w:rsidR="00E70DD5" w:rsidRPr="00F11AE8">
                <w:rPr>
                  <w:rStyle w:val="a5"/>
                  <w:rFonts w:ascii="標楷體" w:eastAsia="標楷體" w:hAnsi="標楷體"/>
                  <w:color w:val="auto"/>
                  <w:sz w:val="20"/>
                  <w:szCs w:val="20"/>
                </w:rPr>
                <w:t>https://www.youtube.com/watch?v=vj9-IvE3iDY</w:t>
              </w:r>
            </w:hyperlink>
            <w:r w:rsidR="00E70DD5" w:rsidRPr="00F11AE8">
              <w:rPr>
                <w:rFonts w:ascii="標楷體" w:eastAsia="標楷體" w:hAnsi="標楷體" w:hint="eastAsia"/>
                <w:sz w:val="20"/>
                <w:szCs w:val="20"/>
              </w:rPr>
              <w:t>(英文版)</w:t>
            </w:r>
          </w:p>
          <w:p w:rsidR="00E70DD5" w:rsidRPr="00F11AE8" w:rsidRDefault="00E70DD5" w:rsidP="00E70DD5">
            <w:pPr>
              <w:pStyle w:val="1"/>
              <w:shd w:val="clear" w:color="auto" w:fill="FFFFFF"/>
              <w:spacing w:before="0" w:beforeAutospacing="0" w:after="0" w:afterAutospacing="0"/>
              <w:rPr>
                <w:rFonts w:ascii="標楷體" w:eastAsia="標楷體" w:hAnsi="標楷體" w:cs="Times New Roman"/>
                <w:b w:val="0"/>
                <w:bCs w:val="0"/>
                <w:sz w:val="20"/>
                <w:szCs w:val="20"/>
              </w:rPr>
            </w:pPr>
            <w:r w:rsidRPr="00F11AE8">
              <w:rPr>
                <w:rFonts w:ascii="標楷體" w:eastAsia="標楷體" w:hAnsi="標楷體" w:cs="Times New Roman"/>
                <w:b w:val="0"/>
                <w:bCs w:val="0"/>
                <w:sz w:val="20"/>
                <w:szCs w:val="20"/>
              </w:rPr>
              <w:t xml:space="preserve">An </w:t>
            </w:r>
            <w:proofErr w:type="spellStart"/>
            <w:r w:rsidRPr="00F11AE8">
              <w:rPr>
                <w:rFonts w:ascii="標楷體" w:eastAsia="標楷體" w:hAnsi="標楷體" w:cs="Times New Roman"/>
                <w:b w:val="0"/>
                <w:bCs w:val="0"/>
                <w:sz w:val="20"/>
                <w:szCs w:val="20"/>
              </w:rPr>
              <w:t>intoduction</w:t>
            </w:r>
            <w:proofErr w:type="spellEnd"/>
            <w:r w:rsidRPr="00F11AE8">
              <w:rPr>
                <w:rFonts w:ascii="標楷體" w:eastAsia="標楷體" w:hAnsi="標楷體" w:cs="Times New Roman"/>
                <w:b w:val="0"/>
                <w:bCs w:val="0"/>
                <w:sz w:val="20"/>
                <w:szCs w:val="20"/>
              </w:rPr>
              <w:t xml:space="preserve"> to Taiwan's indigenous Peoples-part 1</w:t>
            </w:r>
            <w:r w:rsidRPr="00F11AE8">
              <w:rPr>
                <w:rFonts w:ascii="標楷體" w:eastAsia="標楷體" w:hAnsi="標楷體" w:cs="Times New Roman" w:hint="eastAsia"/>
                <w:b w:val="0"/>
                <w:bCs w:val="0"/>
                <w:sz w:val="20"/>
                <w:szCs w:val="20"/>
              </w:rPr>
              <w:t>-6</w:t>
            </w:r>
            <w:r w:rsidRPr="00F11AE8">
              <w:rPr>
                <w:rFonts w:ascii="標楷體" w:eastAsia="標楷體" w:hAnsi="標楷體" w:cs="Times New Roman"/>
                <w:b w:val="0"/>
                <w:sz w:val="20"/>
                <w:szCs w:val="20"/>
              </w:rPr>
              <w:t xml:space="preserve"> </w:t>
            </w:r>
            <w:hyperlink r:id="rId34" w:history="1">
              <w:r w:rsidRPr="00F11AE8">
                <w:rPr>
                  <w:rStyle w:val="a5"/>
                  <w:rFonts w:ascii="標楷體" w:eastAsia="標楷體" w:hAnsi="標楷體" w:cs="Times New Roman"/>
                  <w:b w:val="0"/>
                  <w:color w:val="auto"/>
                  <w:sz w:val="20"/>
                  <w:szCs w:val="20"/>
                </w:rPr>
                <w:t>https://www.youtube.com/watch?v=9cRl8FuK-YQ</w:t>
              </w:r>
            </w:hyperlink>
          </w:p>
          <w:p w:rsidR="00E70DD5" w:rsidRPr="00F11AE8" w:rsidRDefault="00E70DD5" w:rsidP="00E70DD5">
            <w:pPr>
              <w:pStyle w:val="a3"/>
              <w:numPr>
                <w:ilvl w:val="0"/>
                <w:numId w:val="27"/>
              </w:numPr>
              <w:snapToGrid w:val="0"/>
              <w:spacing w:line="360" w:lineRule="exact"/>
              <w:ind w:leftChars="0" w:right="57"/>
              <w:rPr>
                <w:rStyle w:val="a5"/>
                <w:rFonts w:ascii="標楷體" w:eastAsia="標楷體" w:hAnsi="標楷體"/>
                <w:color w:val="auto"/>
                <w:sz w:val="20"/>
                <w:szCs w:val="20"/>
                <w:u w:val="none"/>
              </w:rPr>
            </w:pPr>
            <w:r w:rsidRPr="00F11AE8">
              <w:rPr>
                <w:rStyle w:val="a5"/>
                <w:rFonts w:ascii="標楷體" w:eastAsia="標楷體" w:hAnsi="標楷體" w:hint="eastAsia"/>
                <w:color w:val="auto"/>
                <w:sz w:val="20"/>
                <w:szCs w:val="20"/>
                <w:u w:val="none"/>
              </w:rPr>
              <w:t>小組查找討論並分享影片中印象深刻的部分(包括</w:t>
            </w:r>
            <w:r w:rsidRPr="00F11AE8">
              <w:rPr>
                <w:rFonts w:ascii="標楷體" w:eastAsia="標楷體" w:hAnsi="標楷體" w:cs="新細明體" w:hint="eastAsia"/>
                <w:sz w:val="20"/>
                <w:szCs w:val="20"/>
              </w:rPr>
              <w:t>各族特色食物、生活方式、風俗文化之</w:t>
            </w:r>
            <w:r w:rsidRPr="00F11AE8">
              <w:rPr>
                <w:rStyle w:val="a5"/>
                <w:rFonts w:ascii="標楷體" w:eastAsia="標楷體" w:hAnsi="標楷體" w:hint="eastAsia"/>
                <w:color w:val="auto"/>
                <w:sz w:val="20"/>
                <w:szCs w:val="20"/>
                <w:u w:val="none"/>
              </w:rPr>
              <w:t>關鍵字)</w:t>
            </w:r>
          </w:p>
          <w:p w:rsidR="00E70DD5" w:rsidRPr="00F11AE8" w:rsidRDefault="00E70DD5" w:rsidP="00E70DD5">
            <w:pPr>
              <w:pStyle w:val="a3"/>
              <w:numPr>
                <w:ilvl w:val="0"/>
                <w:numId w:val="27"/>
              </w:numPr>
              <w:snapToGrid w:val="0"/>
              <w:spacing w:line="360" w:lineRule="exact"/>
              <w:ind w:leftChars="0" w:right="57"/>
              <w:rPr>
                <w:rStyle w:val="a5"/>
                <w:rFonts w:ascii="標楷體" w:eastAsia="標楷體" w:hAnsi="標楷體"/>
                <w:color w:val="auto"/>
                <w:sz w:val="20"/>
                <w:szCs w:val="20"/>
                <w:u w:val="none"/>
              </w:rPr>
            </w:pPr>
            <w:r w:rsidRPr="00F11AE8">
              <w:rPr>
                <w:rStyle w:val="a5"/>
                <w:rFonts w:ascii="標楷體" w:eastAsia="標楷體" w:hAnsi="標楷體" w:hint="eastAsia"/>
                <w:color w:val="auto"/>
                <w:sz w:val="20"/>
                <w:szCs w:val="20"/>
                <w:u w:val="none"/>
              </w:rPr>
              <w:t>教師或同學提問並完成</w:t>
            </w:r>
            <w:r w:rsidRPr="00F11AE8">
              <w:rPr>
                <w:rStyle w:val="a5"/>
                <w:rFonts w:ascii="標楷體" w:eastAsia="標楷體" w:hAnsi="標楷體" w:hint="eastAsia"/>
                <w:color w:val="auto"/>
                <w:sz w:val="20"/>
                <w:szCs w:val="20"/>
              </w:rPr>
              <w:t>影片欣賞學習單</w:t>
            </w:r>
            <w:r w:rsidRPr="00F11AE8">
              <w:rPr>
                <w:rStyle w:val="a5"/>
                <w:rFonts w:ascii="標楷體" w:eastAsia="標楷體" w:hAnsi="標楷體" w:hint="eastAsia"/>
                <w:color w:val="auto"/>
                <w:sz w:val="20"/>
                <w:szCs w:val="20"/>
                <w:u w:val="none"/>
              </w:rPr>
              <w:t xml:space="preserve"> </w:t>
            </w:r>
          </w:p>
          <w:p w:rsidR="00E70DD5" w:rsidRPr="00F11AE8" w:rsidRDefault="00E70DD5" w:rsidP="00E70DD5">
            <w:pPr>
              <w:snapToGrid w:val="0"/>
              <w:spacing w:line="360" w:lineRule="exact"/>
              <w:ind w:right="57"/>
              <w:rPr>
                <w:rStyle w:val="a5"/>
                <w:rFonts w:ascii="標楷體" w:eastAsia="標楷體" w:hAnsi="標楷體"/>
                <w:color w:val="auto"/>
                <w:sz w:val="20"/>
                <w:szCs w:val="20"/>
                <w:u w:val="none"/>
              </w:rPr>
            </w:pPr>
          </w:p>
          <w:p w:rsidR="00E70DD5" w:rsidRPr="00F11AE8" w:rsidRDefault="00E70DD5" w:rsidP="00E70DD5">
            <w:pPr>
              <w:snapToGrid w:val="0"/>
              <w:spacing w:line="360" w:lineRule="exact"/>
              <w:ind w:left="360" w:right="57"/>
              <w:rPr>
                <w:rFonts w:ascii="標楷體" w:eastAsia="標楷體" w:hAnsi="標楷體"/>
                <w:sz w:val="20"/>
                <w:szCs w:val="20"/>
              </w:rPr>
            </w:pPr>
            <w:r w:rsidRPr="00F11AE8">
              <w:rPr>
                <w:rFonts w:ascii="標楷體" w:eastAsia="標楷體" w:hAnsi="標楷體" w:hint="eastAsia"/>
                <w:sz w:val="20"/>
                <w:szCs w:val="20"/>
              </w:rPr>
              <w:t>第15</w:t>
            </w:r>
            <w:proofErr w:type="gramStart"/>
            <w:r w:rsidRPr="00F11AE8">
              <w:rPr>
                <w:rFonts w:ascii="標楷體" w:eastAsia="標楷體" w:hAnsi="標楷體" w:hint="eastAsia"/>
                <w:sz w:val="20"/>
                <w:szCs w:val="20"/>
              </w:rPr>
              <w:t>週</w:t>
            </w:r>
            <w:proofErr w:type="gramEnd"/>
          </w:p>
          <w:p w:rsidR="00E70DD5" w:rsidRPr="00F11AE8" w:rsidRDefault="00E70DD5" w:rsidP="00E70DD5">
            <w:pPr>
              <w:pStyle w:val="a3"/>
              <w:numPr>
                <w:ilvl w:val="0"/>
                <w:numId w:val="29"/>
              </w:numPr>
              <w:snapToGrid w:val="0"/>
              <w:spacing w:line="360" w:lineRule="exact"/>
              <w:ind w:leftChars="0" w:right="57"/>
              <w:rPr>
                <w:rFonts w:ascii="標楷體" w:eastAsia="標楷體" w:hAnsi="標楷體"/>
                <w:sz w:val="20"/>
                <w:szCs w:val="20"/>
              </w:rPr>
            </w:pPr>
            <w:r w:rsidRPr="00F11AE8">
              <w:rPr>
                <w:rFonts w:ascii="標楷體" w:eastAsia="標楷體" w:hAnsi="標楷體" w:hint="eastAsia"/>
                <w:sz w:val="20"/>
                <w:szCs w:val="20"/>
              </w:rPr>
              <w:t>小組分享並複習上週所查找的關鍵字</w:t>
            </w:r>
          </w:p>
          <w:p w:rsidR="00E70DD5" w:rsidRPr="00F11AE8" w:rsidRDefault="00E70DD5" w:rsidP="00E70DD5">
            <w:pPr>
              <w:pStyle w:val="a3"/>
              <w:numPr>
                <w:ilvl w:val="0"/>
                <w:numId w:val="29"/>
              </w:numPr>
              <w:snapToGrid w:val="0"/>
              <w:spacing w:line="360" w:lineRule="exact"/>
              <w:ind w:leftChars="0" w:right="57"/>
              <w:rPr>
                <w:rFonts w:ascii="標楷體" w:eastAsia="標楷體" w:hAnsi="標楷體"/>
                <w:sz w:val="20"/>
                <w:szCs w:val="20"/>
              </w:rPr>
            </w:pPr>
            <w:r w:rsidRPr="00F11AE8">
              <w:rPr>
                <w:rFonts w:ascii="標楷體" w:eastAsia="標楷體" w:hAnsi="標楷體" w:hint="eastAsia"/>
                <w:sz w:val="20"/>
                <w:szCs w:val="20"/>
              </w:rPr>
              <w:t>教師提供介紹原住民之英文文章3-4篇，各組選一篇閱讀，組內討論文章大意，每人分享最喜歡的句子。</w:t>
            </w:r>
          </w:p>
          <w:p w:rsidR="00E70DD5" w:rsidRPr="00F11AE8" w:rsidRDefault="004C1C76" w:rsidP="00FE063B">
            <w:pPr>
              <w:spacing w:line="360" w:lineRule="exact"/>
              <w:ind w:firstLineChars="150" w:firstLine="360"/>
              <w:rPr>
                <w:rStyle w:val="a5"/>
                <w:rFonts w:ascii="標楷體" w:eastAsia="標楷體" w:hAnsi="標楷體"/>
                <w:color w:val="auto"/>
                <w:sz w:val="20"/>
                <w:szCs w:val="20"/>
              </w:rPr>
            </w:pPr>
            <w:hyperlink r:id="rId35" w:history="1">
              <w:r w:rsidR="00E70DD5" w:rsidRPr="00F11AE8">
                <w:rPr>
                  <w:rStyle w:val="a5"/>
                  <w:rFonts w:ascii="標楷體" w:eastAsia="標楷體" w:hAnsi="標楷體"/>
                  <w:color w:val="auto"/>
                  <w:sz w:val="20"/>
                  <w:szCs w:val="20"/>
                </w:rPr>
                <w:t>https://www.apc.gov.tw/portal/docList.html?CID=194DB51147425C24</w:t>
              </w:r>
            </w:hyperlink>
          </w:p>
          <w:p w:rsidR="00E70DD5" w:rsidRPr="00F11AE8" w:rsidRDefault="00E70DD5" w:rsidP="00E70DD5">
            <w:pPr>
              <w:pStyle w:val="a3"/>
              <w:snapToGrid w:val="0"/>
              <w:spacing w:line="360" w:lineRule="exact"/>
              <w:ind w:leftChars="0" w:left="360" w:right="57"/>
              <w:rPr>
                <w:rFonts w:ascii="標楷體" w:eastAsia="標楷體" w:hAnsi="標楷體"/>
                <w:sz w:val="20"/>
                <w:szCs w:val="20"/>
              </w:rPr>
            </w:pPr>
            <w:r w:rsidRPr="00F11AE8">
              <w:rPr>
                <w:rFonts w:ascii="標楷體" w:eastAsia="標楷體" w:hAnsi="標楷體"/>
                <w:noProof/>
                <w:sz w:val="20"/>
                <w:szCs w:val="20"/>
              </w:rPr>
              <w:t>洄瀾花蓮電子書</w:t>
            </w:r>
          </w:p>
          <w:p w:rsidR="00E70DD5" w:rsidRPr="00F11AE8" w:rsidRDefault="00E70DD5" w:rsidP="00E70DD5">
            <w:pPr>
              <w:pStyle w:val="a3"/>
              <w:numPr>
                <w:ilvl w:val="0"/>
                <w:numId w:val="29"/>
              </w:numPr>
              <w:snapToGrid w:val="0"/>
              <w:spacing w:line="360" w:lineRule="exact"/>
              <w:ind w:leftChars="0" w:right="57"/>
              <w:rPr>
                <w:rFonts w:ascii="標楷體" w:eastAsia="標楷體" w:hAnsi="標楷體"/>
                <w:sz w:val="20"/>
                <w:szCs w:val="20"/>
              </w:rPr>
            </w:pPr>
            <w:r w:rsidRPr="00F11AE8">
              <w:rPr>
                <w:rFonts w:ascii="標楷體" w:eastAsia="標楷體" w:hAnsi="標楷體" w:hint="eastAsia"/>
                <w:sz w:val="20"/>
                <w:szCs w:val="20"/>
              </w:rPr>
              <w:t>各組上台報告所閱讀文章之大意及關鍵字</w:t>
            </w:r>
            <w:r w:rsidRPr="00F11AE8">
              <w:rPr>
                <w:rFonts w:ascii="標楷體" w:eastAsia="標楷體" w:hAnsi="標楷體" w:cs="新細明體" w:hint="eastAsia"/>
                <w:sz w:val="20"/>
                <w:szCs w:val="20"/>
              </w:rPr>
              <w:t>(各族特色食物、生活方式、特殊風俗文化等</w:t>
            </w:r>
            <w:r w:rsidRPr="00F11AE8">
              <w:rPr>
                <w:rFonts w:ascii="標楷體" w:eastAsia="標楷體" w:hAnsi="標楷體" w:hint="eastAsia"/>
                <w:sz w:val="20"/>
                <w:szCs w:val="20"/>
              </w:rPr>
              <w:t>介紹)。</w:t>
            </w:r>
          </w:p>
          <w:p w:rsidR="00E70DD5" w:rsidRPr="00F11AE8" w:rsidRDefault="00E70DD5" w:rsidP="00E70DD5">
            <w:pPr>
              <w:pStyle w:val="a3"/>
              <w:numPr>
                <w:ilvl w:val="0"/>
                <w:numId w:val="29"/>
              </w:numPr>
              <w:snapToGrid w:val="0"/>
              <w:spacing w:line="360" w:lineRule="exact"/>
              <w:ind w:leftChars="0" w:right="57"/>
              <w:rPr>
                <w:rFonts w:ascii="標楷體" w:eastAsia="標楷體" w:hAnsi="標楷體"/>
                <w:sz w:val="20"/>
                <w:szCs w:val="20"/>
              </w:rPr>
            </w:pPr>
            <w:r w:rsidRPr="00F11AE8">
              <w:rPr>
                <w:rFonts w:ascii="標楷體" w:eastAsia="標楷體" w:hAnsi="標楷體" w:hint="eastAsia"/>
                <w:sz w:val="20"/>
                <w:szCs w:val="20"/>
              </w:rPr>
              <w:t>完成</w:t>
            </w:r>
            <w:r w:rsidRPr="00F11AE8">
              <w:rPr>
                <w:rFonts w:ascii="標楷體" w:eastAsia="標楷體" w:hAnsi="標楷體" w:hint="eastAsia"/>
                <w:sz w:val="20"/>
                <w:szCs w:val="20"/>
                <w:u w:val="single"/>
              </w:rPr>
              <w:t>文章閱讀學習單內容</w:t>
            </w:r>
            <w:r w:rsidRPr="00F11AE8">
              <w:rPr>
                <w:rFonts w:ascii="標楷體" w:eastAsia="標楷體" w:hAnsi="標楷體" w:hint="eastAsia"/>
                <w:sz w:val="20"/>
                <w:szCs w:val="20"/>
              </w:rPr>
              <w:t>。</w:t>
            </w:r>
          </w:p>
          <w:p w:rsidR="00E70DD5" w:rsidRPr="00F11AE8" w:rsidRDefault="00E70DD5" w:rsidP="00E70DD5">
            <w:pPr>
              <w:snapToGrid w:val="0"/>
              <w:spacing w:line="360" w:lineRule="exact"/>
              <w:ind w:right="57"/>
              <w:rPr>
                <w:rFonts w:ascii="標楷體" w:eastAsia="標楷體" w:hAnsi="標楷體"/>
                <w:sz w:val="20"/>
                <w:szCs w:val="20"/>
              </w:rPr>
            </w:pPr>
          </w:p>
          <w:p w:rsidR="00E70DD5" w:rsidRPr="00F11AE8" w:rsidRDefault="00E70DD5" w:rsidP="00E70DD5">
            <w:pPr>
              <w:snapToGrid w:val="0"/>
              <w:spacing w:line="360" w:lineRule="exact"/>
              <w:ind w:left="360" w:right="57"/>
              <w:rPr>
                <w:rFonts w:ascii="標楷體" w:eastAsia="標楷體" w:hAnsi="標楷體"/>
                <w:sz w:val="20"/>
                <w:szCs w:val="20"/>
              </w:rPr>
            </w:pPr>
            <w:r w:rsidRPr="00F11AE8">
              <w:rPr>
                <w:rFonts w:ascii="標楷體" w:eastAsia="標楷體" w:hAnsi="標楷體" w:hint="eastAsia"/>
                <w:sz w:val="20"/>
                <w:szCs w:val="20"/>
              </w:rPr>
              <w:t>第16</w:t>
            </w:r>
            <w:proofErr w:type="gramStart"/>
            <w:r w:rsidRPr="00F11AE8">
              <w:rPr>
                <w:rFonts w:ascii="標楷體" w:eastAsia="標楷體" w:hAnsi="標楷體" w:hint="eastAsia"/>
                <w:sz w:val="20"/>
                <w:szCs w:val="20"/>
              </w:rPr>
              <w:t>週</w:t>
            </w:r>
            <w:proofErr w:type="gramEnd"/>
          </w:p>
          <w:p w:rsidR="00E70DD5" w:rsidRPr="00F11AE8" w:rsidRDefault="00E70DD5" w:rsidP="00E70DD5">
            <w:pPr>
              <w:pStyle w:val="a3"/>
              <w:numPr>
                <w:ilvl w:val="0"/>
                <w:numId w:val="30"/>
              </w:numPr>
              <w:snapToGrid w:val="0"/>
              <w:spacing w:line="360" w:lineRule="exact"/>
              <w:ind w:leftChars="0" w:right="57"/>
              <w:rPr>
                <w:rFonts w:ascii="標楷體" w:eastAsia="標楷體" w:hAnsi="標楷體"/>
                <w:sz w:val="20"/>
                <w:szCs w:val="20"/>
              </w:rPr>
            </w:pPr>
            <w:r w:rsidRPr="00F11AE8">
              <w:rPr>
                <w:rFonts w:ascii="標楷體" w:eastAsia="標楷體" w:hAnsi="標楷體" w:hint="eastAsia"/>
                <w:sz w:val="20"/>
                <w:szCs w:val="20"/>
              </w:rPr>
              <w:t>各組設計提問，搶答以複習前兩</w:t>
            </w:r>
            <w:proofErr w:type="gramStart"/>
            <w:r w:rsidRPr="00F11AE8">
              <w:rPr>
                <w:rFonts w:ascii="標楷體" w:eastAsia="標楷體" w:hAnsi="標楷體" w:hint="eastAsia"/>
                <w:sz w:val="20"/>
                <w:szCs w:val="20"/>
              </w:rPr>
              <w:t>週</w:t>
            </w:r>
            <w:proofErr w:type="gramEnd"/>
            <w:r w:rsidRPr="00F11AE8">
              <w:rPr>
                <w:rFonts w:ascii="標楷體" w:eastAsia="標楷體" w:hAnsi="標楷體" w:hint="eastAsia"/>
                <w:sz w:val="20"/>
                <w:szCs w:val="20"/>
              </w:rPr>
              <w:t>所學</w:t>
            </w:r>
          </w:p>
          <w:p w:rsidR="00E70DD5" w:rsidRPr="00F11AE8" w:rsidRDefault="00E70DD5" w:rsidP="00E70DD5">
            <w:pPr>
              <w:pStyle w:val="a3"/>
              <w:numPr>
                <w:ilvl w:val="0"/>
                <w:numId w:val="30"/>
              </w:numPr>
              <w:snapToGrid w:val="0"/>
              <w:spacing w:line="360" w:lineRule="exact"/>
              <w:ind w:leftChars="0" w:right="57"/>
              <w:rPr>
                <w:rFonts w:ascii="標楷體" w:eastAsia="標楷體" w:hAnsi="標楷體"/>
                <w:sz w:val="20"/>
                <w:szCs w:val="20"/>
              </w:rPr>
            </w:pPr>
            <w:r w:rsidRPr="00F11AE8">
              <w:rPr>
                <w:rFonts w:ascii="標楷體" w:eastAsia="標楷體" w:hAnsi="標楷體" w:hint="eastAsia"/>
                <w:sz w:val="20"/>
                <w:szCs w:val="20"/>
              </w:rPr>
              <w:t>小組討論並撰寫3-5句介紹族群之摘要。</w:t>
            </w:r>
          </w:p>
          <w:p w:rsidR="00E70DD5" w:rsidRPr="00F11AE8" w:rsidRDefault="00E70DD5" w:rsidP="00E70DD5">
            <w:pPr>
              <w:pStyle w:val="a3"/>
              <w:numPr>
                <w:ilvl w:val="0"/>
                <w:numId w:val="30"/>
              </w:numPr>
              <w:snapToGrid w:val="0"/>
              <w:spacing w:line="360" w:lineRule="exact"/>
              <w:ind w:leftChars="0" w:right="57"/>
              <w:rPr>
                <w:rFonts w:ascii="標楷體" w:eastAsia="標楷體" w:hAnsi="標楷體"/>
                <w:sz w:val="20"/>
                <w:szCs w:val="20"/>
              </w:rPr>
            </w:pPr>
            <w:r w:rsidRPr="00F11AE8">
              <w:rPr>
                <w:rFonts w:ascii="標楷體" w:eastAsia="標楷體" w:hAnsi="標楷體" w:hint="eastAsia"/>
                <w:sz w:val="20"/>
                <w:szCs w:val="20"/>
              </w:rPr>
              <w:t>小組設計問題、口語練習、組內分享</w:t>
            </w:r>
          </w:p>
          <w:p w:rsidR="00E70DD5" w:rsidRPr="00F11AE8" w:rsidRDefault="00E70DD5" w:rsidP="00E70DD5">
            <w:pPr>
              <w:pStyle w:val="a3"/>
              <w:numPr>
                <w:ilvl w:val="0"/>
                <w:numId w:val="30"/>
              </w:numPr>
              <w:snapToGrid w:val="0"/>
              <w:spacing w:line="360" w:lineRule="exact"/>
              <w:ind w:leftChars="0" w:right="57"/>
              <w:rPr>
                <w:rFonts w:ascii="標楷體" w:eastAsia="標楷體" w:hAnsi="標楷體"/>
                <w:sz w:val="20"/>
                <w:szCs w:val="20"/>
              </w:rPr>
            </w:pPr>
            <w:r w:rsidRPr="00F11AE8">
              <w:rPr>
                <w:rFonts w:ascii="標楷體" w:eastAsia="標楷體" w:hAnsi="標楷體" w:hint="eastAsia"/>
                <w:sz w:val="20"/>
                <w:szCs w:val="20"/>
              </w:rPr>
              <w:t>回饋及修正</w:t>
            </w:r>
          </w:p>
          <w:p w:rsidR="00E70DD5" w:rsidRPr="00F11AE8" w:rsidRDefault="00E70DD5" w:rsidP="00E70DD5">
            <w:pPr>
              <w:snapToGrid w:val="0"/>
              <w:spacing w:line="360" w:lineRule="exact"/>
              <w:ind w:right="57"/>
              <w:rPr>
                <w:rFonts w:ascii="標楷體" w:eastAsia="標楷體" w:hAnsi="標楷體"/>
                <w:sz w:val="20"/>
                <w:szCs w:val="20"/>
              </w:rPr>
            </w:pPr>
          </w:p>
          <w:p w:rsidR="00E70DD5" w:rsidRPr="00F11AE8" w:rsidRDefault="00E70DD5" w:rsidP="00E70DD5">
            <w:pPr>
              <w:snapToGrid w:val="0"/>
              <w:spacing w:line="360" w:lineRule="exact"/>
              <w:ind w:left="360" w:right="57"/>
              <w:rPr>
                <w:rFonts w:ascii="標楷體" w:eastAsia="標楷體" w:hAnsi="標楷體"/>
                <w:sz w:val="20"/>
                <w:szCs w:val="20"/>
              </w:rPr>
            </w:pPr>
            <w:r w:rsidRPr="00F11AE8">
              <w:rPr>
                <w:rFonts w:ascii="標楷體" w:eastAsia="標楷體" w:hAnsi="標楷體" w:hint="eastAsia"/>
                <w:sz w:val="20"/>
                <w:szCs w:val="20"/>
              </w:rPr>
              <w:t>第17</w:t>
            </w:r>
            <w:proofErr w:type="gramStart"/>
            <w:r w:rsidRPr="00F11AE8">
              <w:rPr>
                <w:rFonts w:ascii="標楷體" w:eastAsia="標楷體" w:hAnsi="標楷體" w:hint="eastAsia"/>
                <w:sz w:val="20"/>
                <w:szCs w:val="20"/>
              </w:rPr>
              <w:t>週</w:t>
            </w:r>
            <w:proofErr w:type="gramEnd"/>
          </w:p>
          <w:p w:rsidR="00E70DD5" w:rsidRPr="00F11AE8" w:rsidRDefault="00E70DD5" w:rsidP="00E70DD5">
            <w:pPr>
              <w:pStyle w:val="a3"/>
              <w:numPr>
                <w:ilvl w:val="0"/>
                <w:numId w:val="33"/>
              </w:numPr>
              <w:snapToGrid w:val="0"/>
              <w:spacing w:line="360" w:lineRule="exact"/>
              <w:ind w:leftChars="0" w:right="57"/>
              <w:rPr>
                <w:rFonts w:ascii="標楷體" w:eastAsia="標楷體" w:hAnsi="標楷體"/>
                <w:sz w:val="20"/>
                <w:szCs w:val="20"/>
              </w:rPr>
            </w:pPr>
            <w:r w:rsidRPr="00F11AE8">
              <w:rPr>
                <w:rFonts w:ascii="標楷體" w:eastAsia="標楷體" w:hAnsi="標楷體" w:hint="eastAsia"/>
                <w:sz w:val="20"/>
                <w:szCs w:val="20"/>
              </w:rPr>
              <w:t>關鍵字句複習</w:t>
            </w:r>
          </w:p>
          <w:p w:rsidR="00E70DD5" w:rsidRPr="00F11AE8" w:rsidRDefault="00E70DD5" w:rsidP="00E70DD5">
            <w:pPr>
              <w:pStyle w:val="a3"/>
              <w:numPr>
                <w:ilvl w:val="0"/>
                <w:numId w:val="33"/>
              </w:numPr>
              <w:snapToGrid w:val="0"/>
              <w:spacing w:line="360" w:lineRule="exact"/>
              <w:ind w:leftChars="0" w:right="57"/>
              <w:rPr>
                <w:rFonts w:ascii="標楷體" w:eastAsia="標楷體" w:hAnsi="標楷體"/>
                <w:sz w:val="20"/>
                <w:szCs w:val="20"/>
              </w:rPr>
            </w:pPr>
            <w:r w:rsidRPr="00F11AE8">
              <w:rPr>
                <w:rFonts w:ascii="標楷體" w:eastAsia="標楷體" w:hAnsi="標楷體" w:hint="eastAsia"/>
                <w:sz w:val="20"/>
                <w:szCs w:val="20"/>
              </w:rPr>
              <w:t>個人報告修正後之摘要短文，教師</w:t>
            </w:r>
            <w:proofErr w:type="gramStart"/>
            <w:r w:rsidRPr="00F11AE8">
              <w:rPr>
                <w:rFonts w:ascii="標楷體" w:eastAsia="標楷體" w:hAnsi="標楷體" w:hint="eastAsia"/>
                <w:sz w:val="20"/>
                <w:szCs w:val="20"/>
              </w:rPr>
              <w:t>抽問搶答</w:t>
            </w:r>
            <w:proofErr w:type="gramEnd"/>
          </w:p>
          <w:p w:rsidR="00E70DD5" w:rsidRPr="00F11AE8" w:rsidRDefault="00E70DD5" w:rsidP="00E70DD5">
            <w:pPr>
              <w:pStyle w:val="a3"/>
              <w:numPr>
                <w:ilvl w:val="0"/>
                <w:numId w:val="33"/>
              </w:numPr>
              <w:snapToGrid w:val="0"/>
              <w:spacing w:line="360" w:lineRule="exact"/>
              <w:ind w:leftChars="0" w:right="57"/>
              <w:rPr>
                <w:rFonts w:ascii="標楷體" w:eastAsia="標楷體" w:hAnsi="標楷體"/>
                <w:sz w:val="20"/>
                <w:szCs w:val="20"/>
              </w:rPr>
            </w:pPr>
            <w:r w:rsidRPr="00F11AE8">
              <w:rPr>
                <w:rFonts w:ascii="標楷體" w:eastAsia="標楷體" w:hAnsi="標楷體" w:hint="eastAsia"/>
                <w:sz w:val="20"/>
                <w:szCs w:val="20"/>
              </w:rPr>
              <w:t>回饋</w:t>
            </w:r>
          </w:p>
          <w:p w:rsidR="00E70DD5" w:rsidRPr="00F11AE8" w:rsidRDefault="00E70DD5" w:rsidP="00E70DD5">
            <w:pPr>
              <w:snapToGrid w:val="0"/>
              <w:spacing w:line="360" w:lineRule="exact"/>
              <w:ind w:right="57"/>
              <w:rPr>
                <w:rFonts w:ascii="標楷體" w:eastAsia="標楷體" w:hAnsi="標楷體"/>
                <w:sz w:val="20"/>
                <w:szCs w:val="20"/>
              </w:rPr>
            </w:pPr>
          </w:p>
          <w:p w:rsidR="00E70DD5" w:rsidRPr="00F11AE8" w:rsidRDefault="00E70DD5" w:rsidP="00E70DD5">
            <w:pPr>
              <w:snapToGrid w:val="0"/>
              <w:spacing w:line="360" w:lineRule="exact"/>
              <w:ind w:right="57"/>
              <w:rPr>
                <w:rFonts w:ascii="標楷體" w:eastAsia="標楷體" w:hAnsi="標楷體"/>
                <w:sz w:val="20"/>
                <w:szCs w:val="20"/>
              </w:rPr>
            </w:pPr>
          </w:p>
          <w:p w:rsidR="00E70DD5" w:rsidRPr="00F11AE8" w:rsidRDefault="00E70DD5" w:rsidP="00E70DD5">
            <w:pPr>
              <w:snapToGrid w:val="0"/>
              <w:spacing w:line="360" w:lineRule="exact"/>
              <w:ind w:left="360" w:right="57"/>
              <w:rPr>
                <w:rFonts w:ascii="標楷體" w:eastAsia="標楷體" w:hAnsi="標楷體"/>
                <w:sz w:val="20"/>
                <w:szCs w:val="20"/>
              </w:rPr>
            </w:pPr>
            <w:r w:rsidRPr="00F11AE8">
              <w:rPr>
                <w:rFonts w:ascii="標楷體" w:eastAsia="標楷體" w:hAnsi="標楷體" w:hint="eastAsia"/>
                <w:sz w:val="20"/>
                <w:szCs w:val="20"/>
              </w:rPr>
              <w:t>第18</w:t>
            </w:r>
            <w:proofErr w:type="gramStart"/>
            <w:r w:rsidRPr="00F11AE8">
              <w:rPr>
                <w:rFonts w:ascii="標楷體" w:eastAsia="標楷體" w:hAnsi="標楷體" w:hint="eastAsia"/>
                <w:sz w:val="20"/>
                <w:szCs w:val="20"/>
              </w:rPr>
              <w:t>週</w:t>
            </w:r>
            <w:proofErr w:type="gramEnd"/>
          </w:p>
          <w:p w:rsidR="00E70DD5" w:rsidRPr="00F11AE8" w:rsidRDefault="00E70DD5" w:rsidP="00E70DD5">
            <w:pPr>
              <w:pStyle w:val="a3"/>
              <w:numPr>
                <w:ilvl w:val="0"/>
                <w:numId w:val="35"/>
              </w:numPr>
              <w:snapToGrid w:val="0"/>
              <w:spacing w:line="360" w:lineRule="exact"/>
              <w:ind w:leftChars="0" w:right="57"/>
              <w:rPr>
                <w:rFonts w:ascii="標楷體" w:eastAsia="標楷體" w:hAnsi="標楷體"/>
                <w:sz w:val="20"/>
                <w:szCs w:val="20"/>
              </w:rPr>
            </w:pPr>
            <w:r w:rsidRPr="00F11AE8">
              <w:rPr>
                <w:rFonts w:ascii="標楷體" w:eastAsia="標楷體" w:hAnsi="標楷體" w:hint="eastAsia"/>
                <w:sz w:val="20"/>
                <w:szCs w:val="20"/>
              </w:rPr>
              <w:t>回顧本學期各單元學習目標</w:t>
            </w:r>
          </w:p>
          <w:p w:rsidR="00E70DD5" w:rsidRPr="00F11AE8" w:rsidRDefault="00E70DD5" w:rsidP="00E70DD5">
            <w:pPr>
              <w:pStyle w:val="a3"/>
              <w:numPr>
                <w:ilvl w:val="0"/>
                <w:numId w:val="35"/>
              </w:numPr>
              <w:snapToGrid w:val="0"/>
              <w:spacing w:line="360" w:lineRule="exact"/>
              <w:ind w:leftChars="0" w:right="57"/>
              <w:rPr>
                <w:rFonts w:ascii="標楷體" w:eastAsia="標楷體" w:hAnsi="標楷體"/>
                <w:sz w:val="20"/>
                <w:szCs w:val="20"/>
              </w:rPr>
            </w:pPr>
            <w:r w:rsidRPr="00F11AE8">
              <w:rPr>
                <w:rFonts w:ascii="標楷體" w:eastAsia="標楷體" w:hAnsi="標楷體" w:hint="eastAsia"/>
                <w:sz w:val="20"/>
                <w:szCs w:val="20"/>
              </w:rPr>
              <w:t>分組報告本學期所學心得</w:t>
            </w:r>
          </w:p>
          <w:p w:rsidR="00E70DD5" w:rsidRPr="00F11AE8" w:rsidRDefault="00E70DD5" w:rsidP="00E70DD5">
            <w:pPr>
              <w:pStyle w:val="a3"/>
              <w:snapToGrid w:val="0"/>
              <w:spacing w:line="360" w:lineRule="exact"/>
              <w:ind w:leftChars="0" w:left="360" w:right="57"/>
              <w:rPr>
                <w:rFonts w:ascii="標楷體" w:eastAsia="標楷體" w:hAnsi="標楷體"/>
                <w:sz w:val="20"/>
                <w:szCs w:val="20"/>
              </w:rPr>
            </w:pPr>
            <w:r w:rsidRPr="00F11AE8">
              <w:rPr>
                <w:rFonts w:ascii="標楷體" w:eastAsia="標楷體" w:hAnsi="標楷體" w:hint="eastAsia"/>
                <w:sz w:val="20"/>
                <w:szCs w:val="20"/>
              </w:rPr>
              <w:t>1.手作小冊</w:t>
            </w:r>
          </w:p>
          <w:p w:rsidR="00E70DD5" w:rsidRPr="00F11AE8" w:rsidRDefault="00E70DD5" w:rsidP="00E70DD5">
            <w:pPr>
              <w:pStyle w:val="a3"/>
              <w:snapToGrid w:val="0"/>
              <w:spacing w:line="360" w:lineRule="exact"/>
              <w:ind w:leftChars="0" w:left="360" w:right="57"/>
              <w:rPr>
                <w:rFonts w:ascii="標楷體" w:eastAsia="標楷體" w:hAnsi="標楷體"/>
                <w:sz w:val="20"/>
                <w:szCs w:val="20"/>
              </w:rPr>
            </w:pPr>
            <w:r w:rsidRPr="00F11AE8">
              <w:rPr>
                <w:rFonts w:ascii="標楷體" w:eastAsia="標楷體" w:hAnsi="標楷體" w:hint="eastAsia"/>
                <w:sz w:val="20"/>
                <w:szCs w:val="20"/>
              </w:rPr>
              <w:t>2.海報</w:t>
            </w:r>
            <w:r w:rsidR="00FE063B" w:rsidRPr="00F73513">
              <w:rPr>
                <w:rFonts w:ascii="標楷體" w:eastAsia="標楷體" w:hAnsi="標楷體" w:hint="eastAsia"/>
                <w:sz w:val="20"/>
                <w:szCs w:val="20"/>
                <w:shd w:val="clear" w:color="auto" w:fill="FFFFFF" w:themeFill="background1"/>
              </w:rPr>
              <w:t>/PPT</w:t>
            </w:r>
          </w:p>
          <w:p w:rsidR="00E70DD5" w:rsidRPr="00F11AE8" w:rsidRDefault="00E70DD5" w:rsidP="00E70DD5">
            <w:pPr>
              <w:pStyle w:val="a3"/>
              <w:snapToGrid w:val="0"/>
              <w:spacing w:line="360" w:lineRule="exact"/>
              <w:ind w:leftChars="0" w:left="360" w:right="57"/>
              <w:rPr>
                <w:rFonts w:ascii="標楷體" w:eastAsia="標楷體" w:hAnsi="標楷體"/>
                <w:sz w:val="20"/>
                <w:szCs w:val="20"/>
              </w:rPr>
            </w:pPr>
            <w:r w:rsidRPr="00F11AE8">
              <w:rPr>
                <w:rFonts w:ascii="標楷體" w:eastAsia="標楷體" w:hAnsi="標楷體" w:hint="eastAsia"/>
                <w:sz w:val="20"/>
                <w:szCs w:val="20"/>
              </w:rPr>
              <w:t>3.讀書心得</w:t>
            </w:r>
          </w:p>
          <w:p w:rsidR="00E70DD5" w:rsidRPr="00F11AE8" w:rsidRDefault="00E70DD5" w:rsidP="00E70DD5">
            <w:pPr>
              <w:pStyle w:val="a3"/>
              <w:snapToGrid w:val="0"/>
              <w:spacing w:line="360" w:lineRule="exact"/>
              <w:ind w:leftChars="0" w:left="360" w:right="57"/>
              <w:rPr>
                <w:rFonts w:ascii="標楷體" w:eastAsia="標楷體" w:hAnsi="標楷體"/>
                <w:sz w:val="20"/>
                <w:szCs w:val="20"/>
              </w:rPr>
            </w:pPr>
            <w:r w:rsidRPr="00F11AE8">
              <w:rPr>
                <w:rFonts w:ascii="標楷體" w:eastAsia="標楷體" w:hAnsi="標楷體" w:hint="eastAsia"/>
                <w:sz w:val="20"/>
                <w:szCs w:val="20"/>
              </w:rPr>
              <w:t>4.英文短文摘要</w:t>
            </w:r>
          </w:p>
          <w:p w:rsidR="00E70DD5" w:rsidRPr="00F11AE8" w:rsidRDefault="00E70DD5" w:rsidP="00E70DD5">
            <w:pPr>
              <w:snapToGrid w:val="0"/>
              <w:spacing w:line="360" w:lineRule="exact"/>
              <w:ind w:right="57"/>
              <w:rPr>
                <w:rFonts w:ascii="標楷體" w:eastAsia="標楷體" w:hAnsi="標楷體"/>
                <w:sz w:val="20"/>
                <w:szCs w:val="20"/>
              </w:rPr>
            </w:pPr>
            <w:r w:rsidRPr="00F11AE8">
              <w:rPr>
                <w:rFonts w:ascii="標楷體" w:eastAsia="標楷體" w:hAnsi="標楷體" w:hint="eastAsia"/>
                <w:sz w:val="20"/>
                <w:szCs w:val="20"/>
              </w:rPr>
              <w:t>3. 回饋：對未來學習建議</w:t>
            </w:r>
          </w:p>
        </w:tc>
        <w:tc>
          <w:tcPr>
            <w:tcW w:w="851" w:type="dxa"/>
            <w:tcBorders>
              <w:top w:val="single" w:sz="6" w:space="0" w:color="000000" w:themeColor="text1"/>
              <w:left w:val="single" w:sz="6" w:space="0" w:color="auto"/>
              <w:bottom w:val="single" w:sz="12" w:space="0" w:color="auto"/>
              <w:right w:val="single" w:sz="6" w:space="0" w:color="auto"/>
            </w:tcBorders>
          </w:tcPr>
          <w:p w:rsidR="00E70DD5" w:rsidRPr="00F11AE8" w:rsidRDefault="00E70DD5" w:rsidP="00E70DD5">
            <w:pPr>
              <w:snapToGrid w:val="0"/>
              <w:spacing w:line="360" w:lineRule="exact"/>
              <w:jc w:val="center"/>
              <w:rPr>
                <w:rFonts w:ascii="標楷體" w:eastAsia="標楷體" w:hAnsi="標楷體" w:cs="標楷體"/>
                <w:sz w:val="20"/>
                <w:szCs w:val="20"/>
              </w:rPr>
            </w:pPr>
            <w:r w:rsidRPr="00F11AE8">
              <w:rPr>
                <w:rFonts w:ascii="標楷體" w:eastAsia="標楷體" w:hAnsi="標楷體" w:cs="標楷體" w:hint="eastAsia"/>
                <w:sz w:val="20"/>
                <w:szCs w:val="20"/>
              </w:rPr>
              <w:t>3分鐘</w:t>
            </w:r>
          </w:p>
          <w:p w:rsidR="00E70DD5" w:rsidRPr="00F11AE8" w:rsidRDefault="00E70DD5" w:rsidP="00E70DD5">
            <w:pPr>
              <w:snapToGrid w:val="0"/>
              <w:spacing w:line="360" w:lineRule="exact"/>
              <w:jc w:val="center"/>
              <w:rPr>
                <w:rFonts w:ascii="標楷體" w:eastAsia="標楷體" w:hAnsi="標楷體" w:cs="標楷體"/>
                <w:sz w:val="20"/>
                <w:szCs w:val="20"/>
              </w:rPr>
            </w:pPr>
            <w:r w:rsidRPr="00F11AE8">
              <w:rPr>
                <w:rFonts w:ascii="標楷體" w:eastAsia="標楷體" w:hAnsi="標楷體" w:cs="標楷體" w:hint="eastAsia"/>
                <w:sz w:val="20"/>
                <w:szCs w:val="20"/>
              </w:rPr>
              <w:t>2分鐘</w:t>
            </w:r>
          </w:p>
          <w:p w:rsidR="00E70DD5" w:rsidRPr="00F11AE8" w:rsidRDefault="00E70DD5" w:rsidP="00E70DD5">
            <w:pPr>
              <w:snapToGrid w:val="0"/>
              <w:spacing w:line="360" w:lineRule="exact"/>
              <w:jc w:val="center"/>
              <w:rPr>
                <w:rFonts w:ascii="標楷體" w:eastAsia="標楷體" w:hAnsi="標楷體" w:cs="標楷體"/>
                <w:sz w:val="20"/>
                <w:szCs w:val="20"/>
              </w:rPr>
            </w:pPr>
            <w:r w:rsidRPr="00F11AE8">
              <w:rPr>
                <w:rFonts w:ascii="標楷體" w:eastAsia="標楷體" w:hAnsi="標楷體" w:cs="標楷體" w:hint="eastAsia"/>
                <w:sz w:val="20"/>
                <w:szCs w:val="20"/>
              </w:rPr>
              <w:t>25分鐘</w:t>
            </w:r>
          </w:p>
          <w:p w:rsidR="00E70DD5" w:rsidRPr="00F11AE8" w:rsidRDefault="00E70DD5" w:rsidP="00E70DD5">
            <w:pPr>
              <w:snapToGrid w:val="0"/>
              <w:spacing w:line="360" w:lineRule="exact"/>
              <w:jc w:val="center"/>
              <w:rPr>
                <w:rFonts w:ascii="標楷體" w:eastAsia="標楷體" w:hAnsi="標楷體" w:cs="標楷體"/>
                <w:sz w:val="20"/>
                <w:szCs w:val="20"/>
              </w:rPr>
            </w:pPr>
          </w:p>
          <w:p w:rsidR="00E70DD5" w:rsidRPr="00F11AE8" w:rsidRDefault="00E70DD5" w:rsidP="00E70DD5">
            <w:pPr>
              <w:snapToGrid w:val="0"/>
              <w:spacing w:line="360" w:lineRule="exact"/>
              <w:jc w:val="center"/>
              <w:rPr>
                <w:rFonts w:ascii="標楷體" w:eastAsia="標楷體" w:hAnsi="標楷體" w:cs="標楷體"/>
                <w:sz w:val="20"/>
                <w:szCs w:val="20"/>
              </w:rPr>
            </w:pPr>
          </w:p>
          <w:p w:rsidR="00E70DD5" w:rsidRPr="00F11AE8" w:rsidRDefault="00E70DD5" w:rsidP="00E70DD5">
            <w:pPr>
              <w:snapToGrid w:val="0"/>
              <w:spacing w:line="360" w:lineRule="exact"/>
              <w:jc w:val="center"/>
              <w:rPr>
                <w:rFonts w:ascii="標楷體" w:eastAsia="標楷體" w:hAnsi="標楷體" w:cs="標楷體"/>
                <w:sz w:val="20"/>
                <w:szCs w:val="20"/>
              </w:rPr>
            </w:pPr>
          </w:p>
          <w:p w:rsidR="00E70DD5" w:rsidRPr="00F11AE8" w:rsidRDefault="00E70DD5" w:rsidP="00E70DD5">
            <w:pPr>
              <w:snapToGrid w:val="0"/>
              <w:spacing w:line="360" w:lineRule="exact"/>
              <w:rPr>
                <w:rFonts w:ascii="標楷體" w:eastAsia="標楷體" w:hAnsi="標楷體" w:cs="標楷體"/>
                <w:sz w:val="20"/>
                <w:szCs w:val="20"/>
              </w:rPr>
            </w:pPr>
          </w:p>
          <w:p w:rsidR="00E70DD5" w:rsidRPr="00F11AE8" w:rsidRDefault="00E70DD5" w:rsidP="00E70DD5">
            <w:pPr>
              <w:snapToGrid w:val="0"/>
              <w:spacing w:line="360" w:lineRule="exact"/>
              <w:rPr>
                <w:rFonts w:ascii="標楷體" w:eastAsia="標楷體" w:hAnsi="標楷體" w:cs="標楷體"/>
                <w:sz w:val="20"/>
                <w:szCs w:val="20"/>
              </w:rPr>
            </w:pPr>
          </w:p>
          <w:p w:rsidR="00E70DD5" w:rsidRPr="00F11AE8" w:rsidRDefault="00E70DD5" w:rsidP="00E70DD5">
            <w:pPr>
              <w:snapToGrid w:val="0"/>
              <w:spacing w:line="360" w:lineRule="exact"/>
              <w:rPr>
                <w:rFonts w:ascii="標楷體" w:eastAsia="標楷體" w:hAnsi="標楷體" w:cs="標楷體"/>
                <w:sz w:val="20"/>
                <w:szCs w:val="20"/>
              </w:rPr>
            </w:pPr>
          </w:p>
          <w:p w:rsidR="00E70DD5" w:rsidRPr="00F11AE8" w:rsidRDefault="00E70DD5" w:rsidP="00E70DD5">
            <w:pPr>
              <w:snapToGrid w:val="0"/>
              <w:spacing w:line="360" w:lineRule="exact"/>
              <w:rPr>
                <w:rFonts w:ascii="標楷體" w:eastAsia="標楷體" w:hAnsi="標楷體" w:cs="標楷體"/>
                <w:sz w:val="20"/>
                <w:szCs w:val="20"/>
              </w:rPr>
            </w:pPr>
          </w:p>
          <w:p w:rsidR="00E70DD5" w:rsidRPr="00F11AE8" w:rsidRDefault="00E70DD5" w:rsidP="00E70DD5">
            <w:pPr>
              <w:snapToGrid w:val="0"/>
              <w:spacing w:line="360" w:lineRule="exact"/>
              <w:jc w:val="center"/>
              <w:rPr>
                <w:rFonts w:ascii="標楷體" w:eastAsia="標楷體" w:hAnsi="標楷體" w:cs="標楷體"/>
                <w:sz w:val="20"/>
                <w:szCs w:val="20"/>
              </w:rPr>
            </w:pPr>
            <w:r w:rsidRPr="00F11AE8">
              <w:rPr>
                <w:rFonts w:ascii="標楷體" w:eastAsia="標楷體" w:hAnsi="標楷體" w:cs="標楷體" w:hint="eastAsia"/>
                <w:sz w:val="20"/>
                <w:szCs w:val="20"/>
              </w:rPr>
              <w:t>10分鐘</w:t>
            </w:r>
          </w:p>
          <w:p w:rsidR="00E70DD5" w:rsidRPr="00F11AE8" w:rsidRDefault="00E70DD5" w:rsidP="00E70DD5">
            <w:pPr>
              <w:snapToGrid w:val="0"/>
              <w:spacing w:line="360" w:lineRule="exact"/>
              <w:jc w:val="center"/>
              <w:rPr>
                <w:rFonts w:ascii="標楷體" w:eastAsia="標楷體" w:hAnsi="標楷體" w:cs="標楷體"/>
                <w:sz w:val="20"/>
                <w:szCs w:val="20"/>
              </w:rPr>
            </w:pPr>
            <w:r w:rsidRPr="00F11AE8">
              <w:rPr>
                <w:rFonts w:ascii="標楷體" w:eastAsia="標楷體" w:hAnsi="標楷體" w:cs="標楷體" w:hint="eastAsia"/>
                <w:sz w:val="20"/>
                <w:szCs w:val="20"/>
              </w:rPr>
              <w:t>10分鐘</w:t>
            </w:r>
          </w:p>
          <w:p w:rsidR="00E70DD5" w:rsidRPr="00F11AE8" w:rsidRDefault="00E70DD5" w:rsidP="00E70DD5">
            <w:pPr>
              <w:snapToGrid w:val="0"/>
              <w:spacing w:line="360" w:lineRule="exact"/>
              <w:jc w:val="center"/>
              <w:rPr>
                <w:rFonts w:ascii="標楷體" w:eastAsia="標楷體" w:hAnsi="標楷體" w:cs="標楷體"/>
                <w:sz w:val="20"/>
                <w:szCs w:val="20"/>
              </w:rPr>
            </w:pPr>
          </w:p>
          <w:p w:rsidR="00E70DD5" w:rsidRPr="00F11AE8" w:rsidRDefault="00E70DD5" w:rsidP="00E70DD5">
            <w:pPr>
              <w:snapToGrid w:val="0"/>
              <w:spacing w:line="360" w:lineRule="exact"/>
              <w:jc w:val="center"/>
              <w:rPr>
                <w:rFonts w:ascii="標楷體" w:eastAsia="標楷體" w:hAnsi="標楷體" w:cs="標楷體"/>
                <w:sz w:val="20"/>
                <w:szCs w:val="20"/>
              </w:rPr>
            </w:pPr>
          </w:p>
          <w:p w:rsidR="00E70DD5" w:rsidRPr="00F11AE8" w:rsidRDefault="00E70DD5" w:rsidP="00E70DD5">
            <w:pPr>
              <w:snapToGrid w:val="0"/>
              <w:spacing w:line="360" w:lineRule="exact"/>
              <w:jc w:val="center"/>
              <w:rPr>
                <w:rFonts w:ascii="標楷體" w:eastAsia="標楷體" w:hAnsi="標楷體" w:cs="標楷體"/>
                <w:sz w:val="20"/>
                <w:szCs w:val="20"/>
              </w:rPr>
            </w:pPr>
          </w:p>
          <w:p w:rsidR="00E70DD5" w:rsidRPr="00F11AE8" w:rsidRDefault="00E70DD5" w:rsidP="00B87DA9">
            <w:pPr>
              <w:snapToGrid w:val="0"/>
              <w:spacing w:line="360" w:lineRule="exact"/>
              <w:rPr>
                <w:rFonts w:ascii="標楷體" w:eastAsia="標楷體" w:hAnsi="標楷體" w:cs="標楷體"/>
                <w:sz w:val="20"/>
                <w:szCs w:val="20"/>
              </w:rPr>
            </w:pPr>
          </w:p>
          <w:p w:rsidR="00E70DD5" w:rsidRPr="00F11AE8" w:rsidRDefault="00E70DD5" w:rsidP="00E70DD5">
            <w:pPr>
              <w:snapToGrid w:val="0"/>
              <w:spacing w:line="360" w:lineRule="exact"/>
              <w:jc w:val="center"/>
              <w:rPr>
                <w:rFonts w:ascii="標楷體" w:eastAsia="標楷體" w:hAnsi="標楷體" w:cs="標楷體"/>
                <w:sz w:val="20"/>
                <w:szCs w:val="20"/>
              </w:rPr>
            </w:pPr>
            <w:r w:rsidRPr="00F11AE8">
              <w:rPr>
                <w:rFonts w:ascii="標楷體" w:eastAsia="標楷體" w:hAnsi="標楷體" w:cs="標楷體" w:hint="eastAsia"/>
                <w:sz w:val="20"/>
                <w:szCs w:val="20"/>
              </w:rPr>
              <w:t>5分鐘</w:t>
            </w:r>
          </w:p>
          <w:p w:rsidR="00E70DD5" w:rsidRPr="00F11AE8" w:rsidRDefault="00E70DD5" w:rsidP="00E70DD5">
            <w:pPr>
              <w:snapToGrid w:val="0"/>
              <w:spacing w:line="360" w:lineRule="exact"/>
              <w:jc w:val="center"/>
              <w:rPr>
                <w:rFonts w:ascii="標楷體" w:eastAsia="標楷體" w:hAnsi="標楷體" w:cs="標楷體"/>
                <w:sz w:val="20"/>
                <w:szCs w:val="20"/>
              </w:rPr>
            </w:pPr>
            <w:r w:rsidRPr="00F11AE8">
              <w:rPr>
                <w:rFonts w:ascii="標楷體" w:eastAsia="標楷體" w:hAnsi="標楷體" w:cs="標楷體" w:hint="eastAsia"/>
                <w:sz w:val="20"/>
                <w:szCs w:val="20"/>
              </w:rPr>
              <w:t xml:space="preserve">15分鐘 </w:t>
            </w:r>
          </w:p>
          <w:p w:rsidR="00E70DD5" w:rsidRPr="00F11AE8" w:rsidRDefault="00E70DD5" w:rsidP="00E70DD5">
            <w:pPr>
              <w:snapToGrid w:val="0"/>
              <w:spacing w:line="360" w:lineRule="exact"/>
              <w:jc w:val="center"/>
              <w:rPr>
                <w:rFonts w:ascii="標楷體" w:eastAsia="標楷體" w:hAnsi="標楷體" w:cs="標楷體"/>
                <w:sz w:val="20"/>
                <w:szCs w:val="20"/>
              </w:rPr>
            </w:pPr>
            <w:r w:rsidRPr="00F11AE8">
              <w:rPr>
                <w:rFonts w:ascii="標楷體" w:eastAsia="標楷體" w:hAnsi="標楷體" w:cs="標楷體" w:hint="eastAsia"/>
                <w:sz w:val="20"/>
                <w:szCs w:val="20"/>
              </w:rPr>
              <w:t>20分鐘</w:t>
            </w:r>
          </w:p>
          <w:p w:rsidR="00E70DD5" w:rsidRPr="00F11AE8" w:rsidRDefault="00E70DD5" w:rsidP="00E70DD5">
            <w:pPr>
              <w:snapToGrid w:val="0"/>
              <w:spacing w:line="360" w:lineRule="exact"/>
              <w:jc w:val="center"/>
              <w:rPr>
                <w:rFonts w:ascii="標楷體" w:eastAsia="標楷體" w:hAnsi="標楷體" w:cs="標楷體"/>
                <w:sz w:val="20"/>
                <w:szCs w:val="20"/>
              </w:rPr>
            </w:pPr>
            <w:r w:rsidRPr="00F11AE8">
              <w:rPr>
                <w:rFonts w:ascii="標楷體" w:eastAsia="標楷體" w:hAnsi="標楷體" w:cs="標楷體" w:hint="eastAsia"/>
                <w:sz w:val="20"/>
                <w:szCs w:val="20"/>
              </w:rPr>
              <w:t>10分鐘</w:t>
            </w:r>
          </w:p>
          <w:p w:rsidR="00E70DD5" w:rsidRPr="00F11AE8" w:rsidRDefault="00E70DD5" w:rsidP="00B87DA9">
            <w:pPr>
              <w:snapToGrid w:val="0"/>
              <w:spacing w:line="360" w:lineRule="exact"/>
              <w:rPr>
                <w:rFonts w:ascii="標楷體" w:eastAsia="標楷體" w:hAnsi="標楷體" w:cs="標楷體"/>
                <w:sz w:val="20"/>
                <w:szCs w:val="20"/>
              </w:rPr>
            </w:pPr>
          </w:p>
          <w:p w:rsidR="00B87DA9" w:rsidRPr="00F11AE8" w:rsidRDefault="00B87DA9" w:rsidP="00E70DD5">
            <w:pPr>
              <w:snapToGrid w:val="0"/>
              <w:spacing w:line="360" w:lineRule="exact"/>
              <w:jc w:val="center"/>
              <w:rPr>
                <w:rFonts w:ascii="標楷體" w:eastAsia="標楷體" w:hAnsi="標楷體" w:cs="標楷體"/>
                <w:sz w:val="20"/>
                <w:szCs w:val="20"/>
              </w:rPr>
            </w:pPr>
          </w:p>
          <w:p w:rsidR="00B87DA9" w:rsidRPr="00F11AE8" w:rsidRDefault="00B87DA9" w:rsidP="00F73513">
            <w:pPr>
              <w:snapToGrid w:val="0"/>
              <w:spacing w:line="360" w:lineRule="exact"/>
              <w:rPr>
                <w:rFonts w:ascii="標楷體" w:eastAsia="標楷體" w:hAnsi="標楷體" w:cs="標楷體"/>
                <w:sz w:val="20"/>
                <w:szCs w:val="20"/>
              </w:rPr>
            </w:pPr>
          </w:p>
          <w:p w:rsidR="00B87DA9" w:rsidRPr="00F11AE8" w:rsidRDefault="00B87DA9" w:rsidP="00E70DD5">
            <w:pPr>
              <w:snapToGrid w:val="0"/>
              <w:spacing w:line="360" w:lineRule="exact"/>
              <w:jc w:val="center"/>
              <w:rPr>
                <w:rFonts w:ascii="標楷體" w:eastAsia="標楷體" w:hAnsi="標楷體" w:cs="標楷體"/>
                <w:sz w:val="20"/>
                <w:szCs w:val="20"/>
              </w:rPr>
            </w:pPr>
          </w:p>
          <w:p w:rsidR="00E70DD5" w:rsidRPr="00F11AE8" w:rsidRDefault="00E70DD5" w:rsidP="00E70DD5">
            <w:pPr>
              <w:snapToGrid w:val="0"/>
              <w:spacing w:line="360" w:lineRule="exact"/>
              <w:jc w:val="center"/>
              <w:rPr>
                <w:rFonts w:ascii="標楷體" w:eastAsia="標楷體" w:hAnsi="標楷體" w:cs="標楷體"/>
                <w:sz w:val="20"/>
                <w:szCs w:val="20"/>
              </w:rPr>
            </w:pPr>
            <w:r w:rsidRPr="00F11AE8">
              <w:rPr>
                <w:rFonts w:ascii="標楷體" w:eastAsia="標楷體" w:hAnsi="標楷體" w:cs="標楷體" w:hint="eastAsia"/>
                <w:sz w:val="20"/>
                <w:szCs w:val="20"/>
              </w:rPr>
              <w:t>10分鐘</w:t>
            </w:r>
          </w:p>
          <w:p w:rsidR="00E70DD5" w:rsidRPr="00F11AE8" w:rsidRDefault="00E70DD5" w:rsidP="00E70DD5">
            <w:pPr>
              <w:snapToGrid w:val="0"/>
              <w:spacing w:line="360" w:lineRule="exact"/>
              <w:rPr>
                <w:rFonts w:ascii="標楷體" w:eastAsia="標楷體" w:hAnsi="標楷體" w:cs="標楷體"/>
                <w:sz w:val="20"/>
                <w:szCs w:val="20"/>
              </w:rPr>
            </w:pPr>
            <w:r w:rsidRPr="00F11AE8">
              <w:rPr>
                <w:rFonts w:ascii="標楷體" w:eastAsia="標楷體" w:hAnsi="標楷體" w:cs="標楷體" w:hint="eastAsia"/>
                <w:sz w:val="20"/>
                <w:szCs w:val="20"/>
              </w:rPr>
              <w:t>40分鐘</w:t>
            </w:r>
          </w:p>
          <w:p w:rsidR="00E70DD5" w:rsidRPr="00F11AE8" w:rsidRDefault="00E70DD5" w:rsidP="00E70DD5">
            <w:pPr>
              <w:snapToGrid w:val="0"/>
              <w:spacing w:line="360" w:lineRule="exact"/>
              <w:rPr>
                <w:rFonts w:ascii="標楷體" w:eastAsia="標楷體" w:hAnsi="標楷體" w:cs="標楷體"/>
                <w:sz w:val="20"/>
                <w:szCs w:val="20"/>
              </w:rPr>
            </w:pPr>
            <w:r w:rsidRPr="00F11AE8">
              <w:rPr>
                <w:rFonts w:ascii="標楷體" w:eastAsia="標楷體" w:hAnsi="標楷體" w:cs="標楷體" w:hint="eastAsia"/>
                <w:sz w:val="20"/>
                <w:szCs w:val="20"/>
              </w:rPr>
              <w:t>10分鐘</w:t>
            </w:r>
          </w:p>
          <w:p w:rsidR="00E70DD5" w:rsidRPr="00F11AE8" w:rsidRDefault="00E70DD5" w:rsidP="00E70DD5">
            <w:pPr>
              <w:snapToGrid w:val="0"/>
              <w:spacing w:line="360" w:lineRule="exact"/>
              <w:rPr>
                <w:rFonts w:ascii="標楷體" w:eastAsia="標楷體" w:hAnsi="標楷體" w:cs="標楷體"/>
                <w:sz w:val="20"/>
                <w:szCs w:val="20"/>
              </w:rPr>
            </w:pPr>
            <w:r w:rsidRPr="00F11AE8">
              <w:rPr>
                <w:rFonts w:ascii="標楷體" w:eastAsia="標楷體" w:hAnsi="標楷體" w:cs="標楷體" w:hint="eastAsia"/>
                <w:sz w:val="20"/>
                <w:szCs w:val="20"/>
              </w:rPr>
              <w:t>5分鐘</w:t>
            </w:r>
          </w:p>
          <w:p w:rsidR="00B87DA9" w:rsidRPr="00F11AE8" w:rsidRDefault="00B87DA9" w:rsidP="00E70DD5">
            <w:pPr>
              <w:snapToGrid w:val="0"/>
              <w:spacing w:line="360" w:lineRule="exact"/>
              <w:rPr>
                <w:rFonts w:ascii="標楷體" w:eastAsia="標楷體" w:hAnsi="標楷體" w:cs="標楷體"/>
                <w:sz w:val="20"/>
                <w:szCs w:val="20"/>
              </w:rPr>
            </w:pPr>
          </w:p>
          <w:p w:rsidR="00E70DD5" w:rsidRPr="00F11AE8" w:rsidRDefault="00E70DD5" w:rsidP="00E70DD5">
            <w:pPr>
              <w:snapToGrid w:val="0"/>
              <w:spacing w:line="360" w:lineRule="exact"/>
              <w:rPr>
                <w:rFonts w:ascii="標楷體" w:eastAsia="標楷體" w:hAnsi="標楷體" w:cs="標楷體"/>
                <w:sz w:val="20"/>
                <w:szCs w:val="20"/>
              </w:rPr>
            </w:pPr>
          </w:p>
          <w:p w:rsidR="00E70DD5" w:rsidRPr="00F11AE8" w:rsidRDefault="00E70DD5" w:rsidP="00E70DD5">
            <w:pPr>
              <w:snapToGrid w:val="0"/>
              <w:spacing w:line="360" w:lineRule="exact"/>
              <w:rPr>
                <w:rFonts w:ascii="標楷體" w:eastAsia="標楷體" w:hAnsi="標楷體" w:cs="標楷體"/>
                <w:sz w:val="20"/>
                <w:szCs w:val="20"/>
              </w:rPr>
            </w:pPr>
            <w:r w:rsidRPr="00F11AE8">
              <w:rPr>
                <w:rFonts w:ascii="標楷體" w:eastAsia="標楷體" w:hAnsi="標楷體" w:cs="標楷體" w:hint="eastAsia"/>
                <w:sz w:val="20"/>
                <w:szCs w:val="20"/>
              </w:rPr>
              <w:t>5分鐘</w:t>
            </w:r>
          </w:p>
          <w:p w:rsidR="00E70DD5" w:rsidRPr="00F11AE8" w:rsidRDefault="00E70DD5" w:rsidP="00E70DD5">
            <w:pPr>
              <w:snapToGrid w:val="0"/>
              <w:spacing w:line="360" w:lineRule="exact"/>
              <w:rPr>
                <w:rFonts w:ascii="標楷體" w:eastAsia="標楷體" w:hAnsi="標楷體" w:cs="標楷體"/>
                <w:sz w:val="20"/>
                <w:szCs w:val="20"/>
              </w:rPr>
            </w:pPr>
            <w:r w:rsidRPr="00F11AE8">
              <w:rPr>
                <w:rFonts w:ascii="標楷體" w:eastAsia="標楷體" w:hAnsi="標楷體" w:cs="標楷體" w:hint="eastAsia"/>
                <w:sz w:val="20"/>
                <w:szCs w:val="20"/>
              </w:rPr>
              <w:t>40分鐘</w:t>
            </w:r>
          </w:p>
          <w:p w:rsidR="00E70DD5" w:rsidRPr="00F11AE8" w:rsidRDefault="00E70DD5" w:rsidP="00E70DD5">
            <w:pPr>
              <w:snapToGrid w:val="0"/>
              <w:spacing w:line="360" w:lineRule="exact"/>
              <w:rPr>
                <w:rFonts w:ascii="標楷體" w:eastAsia="標楷體" w:hAnsi="標楷體" w:cs="標楷體"/>
                <w:sz w:val="20"/>
                <w:szCs w:val="20"/>
              </w:rPr>
            </w:pPr>
            <w:r w:rsidRPr="00F11AE8">
              <w:rPr>
                <w:rFonts w:ascii="標楷體" w:eastAsia="標楷體" w:hAnsi="標楷體" w:cs="標楷體" w:hint="eastAsia"/>
                <w:sz w:val="20"/>
                <w:szCs w:val="20"/>
              </w:rPr>
              <w:t>5分鐘</w:t>
            </w:r>
          </w:p>
          <w:p w:rsidR="00E70DD5" w:rsidRPr="00F11AE8" w:rsidRDefault="00E70DD5" w:rsidP="00E70DD5">
            <w:pPr>
              <w:snapToGrid w:val="0"/>
              <w:spacing w:line="360" w:lineRule="exact"/>
              <w:rPr>
                <w:rFonts w:ascii="標楷體" w:eastAsia="標楷體" w:hAnsi="標楷體" w:cs="標楷體"/>
                <w:sz w:val="20"/>
                <w:szCs w:val="20"/>
              </w:rPr>
            </w:pPr>
          </w:p>
          <w:p w:rsidR="00E70DD5" w:rsidRPr="00F11AE8" w:rsidRDefault="00E70DD5" w:rsidP="00E70DD5">
            <w:pPr>
              <w:snapToGrid w:val="0"/>
              <w:spacing w:line="360" w:lineRule="exact"/>
              <w:rPr>
                <w:rFonts w:ascii="標楷體" w:eastAsia="標楷體" w:hAnsi="標楷體" w:cs="標楷體"/>
                <w:sz w:val="20"/>
                <w:szCs w:val="20"/>
              </w:rPr>
            </w:pPr>
          </w:p>
          <w:p w:rsidR="00E70DD5" w:rsidRPr="00F11AE8" w:rsidRDefault="00E70DD5" w:rsidP="00E70DD5">
            <w:pPr>
              <w:snapToGrid w:val="0"/>
              <w:spacing w:line="360" w:lineRule="exact"/>
              <w:rPr>
                <w:rFonts w:ascii="標楷體" w:eastAsia="標楷體" w:hAnsi="標楷體" w:cs="標楷體"/>
                <w:sz w:val="20"/>
                <w:szCs w:val="20"/>
              </w:rPr>
            </w:pPr>
          </w:p>
          <w:p w:rsidR="00E70DD5" w:rsidRPr="00F11AE8" w:rsidRDefault="00E70DD5" w:rsidP="00E70DD5">
            <w:pPr>
              <w:snapToGrid w:val="0"/>
              <w:spacing w:line="360" w:lineRule="exact"/>
              <w:rPr>
                <w:rFonts w:ascii="標楷體" w:eastAsia="標楷體" w:hAnsi="標楷體" w:cs="標楷體"/>
                <w:sz w:val="20"/>
                <w:szCs w:val="20"/>
              </w:rPr>
            </w:pPr>
          </w:p>
          <w:p w:rsidR="00E70DD5" w:rsidRPr="00F11AE8" w:rsidRDefault="00E70DD5" w:rsidP="00E70DD5">
            <w:pPr>
              <w:snapToGrid w:val="0"/>
              <w:spacing w:line="360" w:lineRule="exact"/>
              <w:rPr>
                <w:rFonts w:ascii="標楷體" w:eastAsia="標楷體" w:hAnsi="標楷體" w:cs="標楷體"/>
                <w:sz w:val="20"/>
                <w:szCs w:val="20"/>
              </w:rPr>
            </w:pPr>
            <w:r w:rsidRPr="00F11AE8">
              <w:rPr>
                <w:rFonts w:ascii="標楷體" w:eastAsia="標楷體" w:hAnsi="標楷體" w:cs="標楷體" w:hint="eastAsia"/>
                <w:sz w:val="20"/>
                <w:szCs w:val="20"/>
              </w:rPr>
              <w:t>5分鐘</w:t>
            </w:r>
          </w:p>
          <w:p w:rsidR="00E70DD5" w:rsidRPr="00F11AE8" w:rsidRDefault="00E70DD5" w:rsidP="00E70DD5">
            <w:pPr>
              <w:snapToGrid w:val="0"/>
              <w:spacing w:line="360" w:lineRule="exact"/>
              <w:rPr>
                <w:rFonts w:ascii="標楷體" w:eastAsia="標楷體" w:hAnsi="標楷體" w:cs="標楷體"/>
                <w:sz w:val="20"/>
                <w:szCs w:val="20"/>
              </w:rPr>
            </w:pPr>
            <w:r w:rsidRPr="00F11AE8">
              <w:rPr>
                <w:rFonts w:ascii="標楷體" w:eastAsia="標楷體" w:hAnsi="標楷體" w:cs="標楷體" w:hint="eastAsia"/>
                <w:sz w:val="20"/>
                <w:szCs w:val="20"/>
              </w:rPr>
              <w:t>30分鐘</w:t>
            </w:r>
          </w:p>
          <w:p w:rsidR="00E70DD5" w:rsidRPr="00F11AE8" w:rsidRDefault="00E70DD5" w:rsidP="00E70DD5">
            <w:pPr>
              <w:snapToGrid w:val="0"/>
              <w:spacing w:line="360" w:lineRule="exact"/>
              <w:rPr>
                <w:rFonts w:ascii="標楷體" w:eastAsia="標楷體" w:hAnsi="標楷體" w:cs="標楷體"/>
                <w:sz w:val="20"/>
                <w:szCs w:val="20"/>
              </w:rPr>
            </w:pPr>
          </w:p>
          <w:p w:rsidR="00E70DD5" w:rsidRPr="00F11AE8" w:rsidRDefault="00E70DD5" w:rsidP="00E70DD5">
            <w:pPr>
              <w:snapToGrid w:val="0"/>
              <w:spacing w:line="360" w:lineRule="exact"/>
              <w:rPr>
                <w:rFonts w:ascii="標楷體" w:eastAsia="標楷體" w:hAnsi="標楷體" w:cs="標楷體"/>
                <w:sz w:val="20"/>
                <w:szCs w:val="20"/>
              </w:rPr>
            </w:pPr>
            <w:r w:rsidRPr="00F11AE8">
              <w:rPr>
                <w:rFonts w:ascii="標楷體" w:eastAsia="標楷體" w:hAnsi="標楷體" w:cs="標楷體" w:hint="eastAsia"/>
                <w:sz w:val="20"/>
                <w:szCs w:val="20"/>
              </w:rPr>
              <w:t>15分鐘</w:t>
            </w:r>
          </w:p>
        </w:tc>
        <w:tc>
          <w:tcPr>
            <w:tcW w:w="992" w:type="dxa"/>
            <w:tcBorders>
              <w:top w:val="single" w:sz="6" w:space="0" w:color="000000" w:themeColor="text1"/>
              <w:left w:val="single" w:sz="6" w:space="0" w:color="auto"/>
              <w:bottom w:val="single" w:sz="12" w:space="0" w:color="auto"/>
              <w:right w:val="single" w:sz="6" w:space="0" w:color="auto"/>
            </w:tcBorders>
          </w:tcPr>
          <w:p w:rsidR="00E70DD5" w:rsidRPr="00F11AE8" w:rsidRDefault="00E70DD5" w:rsidP="00E70DD5">
            <w:pPr>
              <w:spacing w:line="360" w:lineRule="exact"/>
              <w:jc w:val="center"/>
              <w:rPr>
                <w:rFonts w:ascii="標楷體" w:eastAsia="標楷體" w:hAnsi="標楷體" w:cs="標楷體"/>
                <w:sz w:val="20"/>
                <w:szCs w:val="20"/>
              </w:rPr>
            </w:pPr>
          </w:p>
          <w:p w:rsidR="00E70DD5" w:rsidRPr="00F11AE8" w:rsidRDefault="00E70DD5" w:rsidP="00E70DD5">
            <w:pPr>
              <w:spacing w:line="360" w:lineRule="exact"/>
              <w:jc w:val="center"/>
              <w:rPr>
                <w:rFonts w:ascii="標楷體" w:eastAsia="標楷體" w:hAnsi="標楷體" w:cs="標楷體"/>
                <w:sz w:val="20"/>
                <w:szCs w:val="20"/>
              </w:rPr>
            </w:pPr>
          </w:p>
          <w:p w:rsidR="00E70DD5" w:rsidRPr="00F11AE8" w:rsidRDefault="00E70DD5" w:rsidP="00E70DD5">
            <w:pPr>
              <w:spacing w:line="360" w:lineRule="exact"/>
              <w:jc w:val="center"/>
              <w:rPr>
                <w:rFonts w:ascii="標楷體" w:eastAsia="標楷體" w:hAnsi="標楷體" w:cs="標楷體"/>
                <w:sz w:val="20"/>
                <w:szCs w:val="20"/>
              </w:rPr>
            </w:pPr>
          </w:p>
          <w:p w:rsidR="00E70DD5" w:rsidRPr="00F11AE8" w:rsidRDefault="00E70DD5" w:rsidP="00E70DD5">
            <w:pPr>
              <w:spacing w:line="360" w:lineRule="exact"/>
              <w:jc w:val="center"/>
              <w:rPr>
                <w:rFonts w:ascii="標楷體" w:eastAsia="標楷體" w:hAnsi="標楷體" w:cs="標楷體"/>
                <w:sz w:val="20"/>
                <w:szCs w:val="20"/>
              </w:rPr>
            </w:pPr>
          </w:p>
          <w:p w:rsidR="00E70DD5" w:rsidRPr="00F11AE8" w:rsidRDefault="00E70DD5" w:rsidP="00E70DD5">
            <w:pPr>
              <w:spacing w:line="360" w:lineRule="exact"/>
              <w:jc w:val="center"/>
              <w:rPr>
                <w:rFonts w:ascii="標楷體" w:eastAsia="標楷體" w:hAnsi="標楷體" w:cs="標楷體"/>
                <w:sz w:val="20"/>
                <w:szCs w:val="20"/>
              </w:rPr>
            </w:pPr>
          </w:p>
          <w:p w:rsidR="00E70DD5" w:rsidRPr="00F11AE8" w:rsidRDefault="00E70DD5" w:rsidP="00E70DD5">
            <w:pPr>
              <w:spacing w:line="360" w:lineRule="exact"/>
              <w:jc w:val="center"/>
              <w:rPr>
                <w:rFonts w:ascii="標楷體" w:eastAsia="標楷體" w:hAnsi="標楷體" w:cs="標楷體"/>
                <w:sz w:val="20"/>
                <w:szCs w:val="20"/>
              </w:rPr>
            </w:pPr>
          </w:p>
          <w:p w:rsidR="00E70DD5" w:rsidRPr="00F11AE8" w:rsidRDefault="00E70DD5" w:rsidP="00E70DD5">
            <w:pPr>
              <w:spacing w:line="360" w:lineRule="exact"/>
              <w:jc w:val="center"/>
              <w:rPr>
                <w:rFonts w:ascii="標楷體" w:eastAsia="標楷體" w:hAnsi="標楷體" w:cs="標楷體"/>
                <w:sz w:val="20"/>
                <w:szCs w:val="20"/>
              </w:rPr>
            </w:pPr>
          </w:p>
          <w:p w:rsidR="00E70DD5" w:rsidRPr="00F11AE8" w:rsidRDefault="00E70DD5" w:rsidP="00E70DD5">
            <w:pPr>
              <w:spacing w:line="360" w:lineRule="exact"/>
              <w:jc w:val="center"/>
              <w:rPr>
                <w:rFonts w:ascii="標楷體" w:eastAsia="標楷體" w:hAnsi="標楷體" w:cs="標楷體"/>
                <w:sz w:val="20"/>
                <w:szCs w:val="20"/>
              </w:rPr>
            </w:pPr>
          </w:p>
          <w:p w:rsidR="00E70DD5" w:rsidRPr="00F11AE8" w:rsidRDefault="00E70DD5" w:rsidP="00E70DD5">
            <w:pPr>
              <w:spacing w:line="360" w:lineRule="exact"/>
              <w:jc w:val="center"/>
              <w:rPr>
                <w:rFonts w:ascii="標楷體" w:eastAsia="標楷體" w:hAnsi="標楷體" w:cs="標楷體"/>
                <w:sz w:val="20"/>
                <w:szCs w:val="20"/>
              </w:rPr>
            </w:pPr>
          </w:p>
          <w:p w:rsidR="00E70DD5" w:rsidRPr="00F11AE8" w:rsidRDefault="00E70DD5" w:rsidP="00E70DD5">
            <w:pPr>
              <w:spacing w:line="360" w:lineRule="exact"/>
              <w:jc w:val="center"/>
              <w:rPr>
                <w:rFonts w:ascii="標楷體" w:eastAsia="標楷體" w:hAnsi="標楷體" w:cs="標楷體"/>
                <w:sz w:val="20"/>
                <w:szCs w:val="20"/>
              </w:rPr>
            </w:pPr>
          </w:p>
          <w:p w:rsidR="00E70DD5" w:rsidRPr="00F11AE8" w:rsidRDefault="00E70DD5" w:rsidP="00E70DD5">
            <w:pPr>
              <w:spacing w:line="360" w:lineRule="exact"/>
              <w:jc w:val="center"/>
              <w:rPr>
                <w:rFonts w:ascii="標楷體" w:eastAsia="標楷體" w:hAnsi="標楷體" w:cs="標楷體"/>
                <w:sz w:val="20"/>
                <w:szCs w:val="20"/>
              </w:rPr>
            </w:pPr>
          </w:p>
          <w:p w:rsidR="00E70DD5" w:rsidRPr="00F11AE8" w:rsidRDefault="00E70DD5" w:rsidP="00E70DD5">
            <w:pPr>
              <w:spacing w:line="360" w:lineRule="exact"/>
              <w:jc w:val="center"/>
              <w:rPr>
                <w:rFonts w:ascii="標楷體" w:eastAsia="標楷體" w:hAnsi="標楷體" w:cs="標楷體"/>
                <w:sz w:val="20"/>
                <w:szCs w:val="20"/>
              </w:rPr>
            </w:pPr>
          </w:p>
          <w:p w:rsidR="00E70DD5" w:rsidRPr="00F11AE8" w:rsidRDefault="00E70DD5" w:rsidP="00E70DD5">
            <w:pPr>
              <w:spacing w:line="360" w:lineRule="exact"/>
              <w:rPr>
                <w:rFonts w:ascii="標楷體" w:eastAsia="標楷體" w:hAnsi="標楷體" w:cs="標楷體"/>
                <w:sz w:val="20"/>
                <w:szCs w:val="20"/>
              </w:rPr>
            </w:pPr>
            <w:r w:rsidRPr="00F11AE8">
              <w:rPr>
                <w:rFonts w:ascii="標楷體" w:eastAsia="標楷體" w:hAnsi="標楷體" w:cs="標楷體" w:hint="eastAsia"/>
                <w:sz w:val="20"/>
                <w:szCs w:val="20"/>
              </w:rPr>
              <w:t>網路影片</w:t>
            </w:r>
          </w:p>
          <w:p w:rsidR="00E70DD5" w:rsidRPr="00F11AE8" w:rsidRDefault="00E70DD5" w:rsidP="00E70DD5">
            <w:pPr>
              <w:spacing w:line="360" w:lineRule="exact"/>
              <w:rPr>
                <w:rFonts w:ascii="標楷體" w:eastAsia="標楷體" w:hAnsi="標楷體" w:cs="標楷體"/>
                <w:sz w:val="20"/>
                <w:szCs w:val="20"/>
              </w:rPr>
            </w:pPr>
          </w:p>
          <w:p w:rsidR="00E70DD5" w:rsidRPr="00F11AE8" w:rsidRDefault="00E70DD5" w:rsidP="00E70DD5">
            <w:pPr>
              <w:spacing w:line="360" w:lineRule="exact"/>
              <w:rPr>
                <w:rFonts w:ascii="標楷體" w:eastAsia="標楷體" w:hAnsi="標楷體" w:cs="標楷體"/>
                <w:sz w:val="20"/>
                <w:szCs w:val="20"/>
              </w:rPr>
            </w:pPr>
          </w:p>
          <w:p w:rsidR="00E70DD5" w:rsidRPr="00F11AE8" w:rsidRDefault="00E70DD5" w:rsidP="00E70DD5">
            <w:pPr>
              <w:spacing w:line="360" w:lineRule="exact"/>
              <w:rPr>
                <w:rFonts w:ascii="標楷體" w:eastAsia="標楷體" w:hAnsi="標楷體" w:cs="標楷體"/>
                <w:sz w:val="20"/>
                <w:szCs w:val="20"/>
              </w:rPr>
            </w:pPr>
          </w:p>
          <w:p w:rsidR="00E70DD5" w:rsidRPr="00F11AE8" w:rsidRDefault="00E70DD5" w:rsidP="00E70DD5">
            <w:pPr>
              <w:spacing w:line="360" w:lineRule="exact"/>
              <w:rPr>
                <w:rFonts w:ascii="標楷體" w:eastAsia="標楷體" w:hAnsi="標楷體" w:cs="標楷體"/>
                <w:sz w:val="20"/>
                <w:szCs w:val="20"/>
              </w:rPr>
            </w:pPr>
          </w:p>
          <w:p w:rsidR="00E70DD5" w:rsidRPr="00F11AE8" w:rsidRDefault="00E70DD5" w:rsidP="00E70DD5">
            <w:pPr>
              <w:spacing w:line="360" w:lineRule="exact"/>
              <w:rPr>
                <w:rFonts w:ascii="標楷體" w:eastAsia="標楷體" w:hAnsi="標楷體" w:cs="標楷體"/>
                <w:sz w:val="20"/>
                <w:szCs w:val="20"/>
              </w:rPr>
            </w:pPr>
          </w:p>
          <w:p w:rsidR="00E70DD5" w:rsidRPr="00F11AE8" w:rsidRDefault="00E70DD5" w:rsidP="00E70DD5">
            <w:pPr>
              <w:spacing w:line="360" w:lineRule="exact"/>
              <w:rPr>
                <w:rFonts w:ascii="標楷體" w:eastAsia="標楷體" w:hAnsi="標楷體" w:cs="標楷體"/>
                <w:sz w:val="20"/>
                <w:szCs w:val="20"/>
              </w:rPr>
            </w:pPr>
          </w:p>
          <w:p w:rsidR="00E70DD5" w:rsidRPr="00F11AE8" w:rsidRDefault="00E70DD5" w:rsidP="00E70DD5">
            <w:pPr>
              <w:spacing w:line="360" w:lineRule="exact"/>
              <w:rPr>
                <w:rFonts w:ascii="標楷體" w:eastAsia="標楷體" w:hAnsi="標楷體" w:cs="標楷體"/>
                <w:sz w:val="20"/>
                <w:szCs w:val="20"/>
              </w:rPr>
            </w:pPr>
          </w:p>
          <w:p w:rsidR="00E70DD5" w:rsidRPr="00F11AE8" w:rsidRDefault="00E70DD5" w:rsidP="00E70DD5">
            <w:pPr>
              <w:spacing w:line="360" w:lineRule="exact"/>
              <w:rPr>
                <w:rFonts w:ascii="標楷體" w:eastAsia="標楷體" w:hAnsi="標楷體" w:cs="標楷體"/>
                <w:sz w:val="20"/>
                <w:szCs w:val="20"/>
              </w:rPr>
            </w:pPr>
          </w:p>
          <w:p w:rsidR="00E70DD5" w:rsidRPr="00F11AE8" w:rsidRDefault="00E70DD5" w:rsidP="00E70DD5">
            <w:pPr>
              <w:spacing w:line="360" w:lineRule="exact"/>
              <w:rPr>
                <w:rFonts w:ascii="標楷體" w:eastAsia="標楷體" w:hAnsi="標楷體" w:cs="標楷體"/>
                <w:sz w:val="20"/>
                <w:szCs w:val="20"/>
              </w:rPr>
            </w:pPr>
          </w:p>
          <w:p w:rsidR="00E70DD5" w:rsidRPr="00F11AE8" w:rsidRDefault="00E70DD5" w:rsidP="00E70DD5">
            <w:pPr>
              <w:spacing w:line="360" w:lineRule="exact"/>
              <w:rPr>
                <w:rFonts w:ascii="標楷體" w:eastAsia="標楷體" w:hAnsi="標楷體" w:cs="標楷體"/>
                <w:sz w:val="20"/>
                <w:szCs w:val="20"/>
              </w:rPr>
            </w:pPr>
          </w:p>
          <w:p w:rsidR="00E70DD5" w:rsidRPr="00F11AE8" w:rsidRDefault="00E70DD5" w:rsidP="00E70DD5">
            <w:pPr>
              <w:spacing w:line="360" w:lineRule="exact"/>
              <w:rPr>
                <w:rFonts w:ascii="標楷體" w:eastAsia="標楷體" w:hAnsi="標楷體" w:cs="標楷體"/>
                <w:sz w:val="20"/>
                <w:szCs w:val="20"/>
              </w:rPr>
            </w:pPr>
          </w:p>
          <w:p w:rsidR="00E70DD5" w:rsidRPr="00F11AE8" w:rsidRDefault="00E70DD5" w:rsidP="00E70DD5">
            <w:pPr>
              <w:spacing w:line="360" w:lineRule="exact"/>
              <w:rPr>
                <w:rFonts w:ascii="標楷體" w:eastAsia="標楷體" w:hAnsi="標楷體" w:cs="標楷體"/>
                <w:sz w:val="20"/>
                <w:szCs w:val="20"/>
              </w:rPr>
            </w:pPr>
          </w:p>
          <w:p w:rsidR="00E70DD5" w:rsidRPr="00F11AE8" w:rsidRDefault="00E70DD5" w:rsidP="00E70DD5">
            <w:pPr>
              <w:spacing w:line="360" w:lineRule="exact"/>
              <w:rPr>
                <w:rFonts w:ascii="標楷體" w:eastAsia="標楷體" w:hAnsi="標楷體" w:cs="標楷體"/>
                <w:sz w:val="20"/>
                <w:szCs w:val="20"/>
              </w:rPr>
            </w:pPr>
          </w:p>
          <w:p w:rsidR="00E70DD5" w:rsidRPr="00F11AE8" w:rsidRDefault="00E70DD5" w:rsidP="00E70DD5">
            <w:pPr>
              <w:spacing w:line="360" w:lineRule="exact"/>
              <w:rPr>
                <w:rFonts w:ascii="標楷體" w:eastAsia="標楷體" w:hAnsi="標楷體" w:cs="標楷體"/>
                <w:sz w:val="20"/>
                <w:szCs w:val="20"/>
              </w:rPr>
            </w:pPr>
            <w:r w:rsidRPr="00F11AE8">
              <w:rPr>
                <w:rFonts w:ascii="標楷體" w:eastAsia="標楷體" w:hAnsi="標楷體" w:cs="標楷體" w:hint="eastAsia"/>
                <w:sz w:val="20"/>
                <w:szCs w:val="20"/>
              </w:rPr>
              <w:t>原住民族介紹文章</w:t>
            </w:r>
          </w:p>
          <w:p w:rsidR="00E70DD5" w:rsidRPr="00F11AE8" w:rsidRDefault="00E70DD5" w:rsidP="00E70DD5">
            <w:pPr>
              <w:spacing w:line="360" w:lineRule="exact"/>
              <w:rPr>
                <w:rFonts w:ascii="標楷體" w:eastAsia="標楷體" w:hAnsi="標楷體" w:cs="標楷體"/>
                <w:sz w:val="20"/>
                <w:szCs w:val="20"/>
              </w:rPr>
            </w:pPr>
          </w:p>
          <w:p w:rsidR="00E70DD5" w:rsidRPr="00F11AE8" w:rsidRDefault="00E70DD5" w:rsidP="00E70DD5">
            <w:pPr>
              <w:spacing w:line="360" w:lineRule="exact"/>
              <w:rPr>
                <w:rFonts w:ascii="標楷體" w:eastAsia="標楷體" w:hAnsi="標楷體" w:cs="標楷體"/>
                <w:sz w:val="20"/>
                <w:szCs w:val="20"/>
              </w:rPr>
            </w:pPr>
          </w:p>
          <w:p w:rsidR="00E70DD5" w:rsidRPr="00F11AE8" w:rsidRDefault="00E70DD5" w:rsidP="00E70DD5">
            <w:pPr>
              <w:spacing w:line="360" w:lineRule="exact"/>
              <w:rPr>
                <w:rFonts w:ascii="標楷體" w:eastAsia="標楷體" w:hAnsi="標楷體" w:cs="標楷體"/>
                <w:sz w:val="20"/>
                <w:szCs w:val="20"/>
              </w:rPr>
            </w:pPr>
          </w:p>
          <w:p w:rsidR="00E70DD5" w:rsidRPr="00F11AE8" w:rsidRDefault="00E70DD5" w:rsidP="00E70DD5">
            <w:pPr>
              <w:spacing w:line="360" w:lineRule="exact"/>
              <w:rPr>
                <w:rFonts w:ascii="標楷體" w:eastAsia="標楷體" w:hAnsi="標楷體" w:cs="標楷體"/>
                <w:sz w:val="20"/>
                <w:szCs w:val="20"/>
              </w:rPr>
            </w:pPr>
          </w:p>
          <w:p w:rsidR="00E70DD5" w:rsidRPr="00F11AE8" w:rsidRDefault="00E70DD5" w:rsidP="00E70DD5">
            <w:pPr>
              <w:spacing w:line="360" w:lineRule="exact"/>
              <w:rPr>
                <w:rFonts w:ascii="標楷體" w:eastAsia="標楷體" w:hAnsi="標楷體" w:cs="標楷體"/>
                <w:sz w:val="20"/>
                <w:szCs w:val="20"/>
              </w:rPr>
            </w:pPr>
          </w:p>
          <w:p w:rsidR="00E70DD5" w:rsidRPr="00F11AE8" w:rsidRDefault="00E70DD5" w:rsidP="00E70DD5">
            <w:pPr>
              <w:spacing w:line="360" w:lineRule="exact"/>
              <w:rPr>
                <w:rFonts w:ascii="標楷體" w:eastAsia="標楷體" w:hAnsi="標楷體" w:cs="標楷體"/>
                <w:sz w:val="20"/>
                <w:szCs w:val="20"/>
              </w:rPr>
            </w:pPr>
          </w:p>
          <w:p w:rsidR="00E70DD5" w:rsidRPr="00F11AE8" w:rsidRDefault="00E70DD5" w:rsidP="00E70DD5">
            <w:pPr>
              <w:spacing w:line="360" w:lineRule="exact"/>
              <w:rPr>
                <w:rFonts w:ascii="標楷體" w:eastAsia="標楷體" w:hAnsi="標楷體" w:cs="標楷體"/>
                <w:sz w:val="20"/>
                <w:szCs w:val="20"/>
              </w:rPr>
            </w:pPr>
          </w:p>
        </w:tc>
        <w:tc>
          <w:tcPr>
            <w:tcW w:w="1276" w:type="dxa"/>
            <w:tcBorders>
              <w:top w:val="single" w:sz="6" w:space="0" w:color="000000" w:themeColor="text1"/>
              <w:left w:val="single" w:sz="6" w:space="0" w:color="auto"/>
              <w:bottom w:val="single" w:sz="12" w:space="0" w:color="auto"/>
              <w:right w:val="single" w:sz="12" w:space="0" w:color="auto"/>
            </w:tcBorders>
          </w:tcPr>
          <w:p w:rsidR="00E70DD5" w:rsidRPr="00F11AE8" w:rsidRDefault="00E70DD5" w:rsidP="00E70DD5">
            <w:pPr>
              <w:pStyle w:val="TableParagraph"/>
              <w:numPr>
                <w:ilvl w:val="0"/>
                <w:numId w:val="31"/>
              </w:numPr>
              <w:jc w:val="both"/>
              <w:rPr>
                <w:rFonts w:ascii="標楷體" w:eastAsia="標楷體" w:hAnsi="標楷體" w:cs="標楷體"/>
                <w:sz w:val="20"/>
                <w:szCs w:val="20"/>
                <w:lang w:eastAsia="zh-TW"/>
              </w:rPr>
            </w:pPr>
            <w:r w:rsidRPr="00F11AE8">
              <w:rPr>
                <w:rFonts w:ascii="標楷體" w:eastAsia="標楷體" w:hAnsi="標楷體" w:cs="標楷體" w:hint="eastAsia"/>
                <w:sz w:val="20"/>
                <w:szCs w:val="20"/>
                <w:lang w:eastAsia="zh-TW"/>
              </w:rPr>
              <w:t>課堂參與討論</w:t>
            </w:r>
          </w:p>
          <w:p w:rsidR="00E70DD5" w:rsidRPr="00F11AE8" w:rsidRDefault="00E70DD5" w:rsidP="00E70DD5">
            <w:pPr>
              <w:pStyle w:val="TableParagraph"/>
              <w:numPr>
                <w:ilvl w:val="0"/>
                <w:numId w:val="31"/>
              </w:numPr>
              <w:jc w:val="both"/>
              <w:rPr>
                <w:rFonts w:ascii="標楷體" w:eastAsia="標楷體" w:hAnsi="標楷體" w:cs="標楷體"/>
                <w:sz w:val="20"/>
                <w:szCs w:val="20"/>
                <w:lang w:eastAsia="zh-TW"/>
              </w:rPr>
            </w:pPr>
            <w:r w:rsidRPr="00F11AE8">
              <w:rPr>
                <w:rFonts w:ascii="標楷體" w:eastAsia="標楷體" w:hAnsi="標楷體" w:cs="標楷體" w:hint="eastAsia"/>
                <w:sz w:val="20"/>
                <w:szCs w:val="20"/>
                <w:lang w:eastAsia="zh-TW"/>
              </w:rPr>
              <w:t>學生口頭報告，</w:t>
            </w:r>
            <w:proofErr w:type="gramStart"/>
            <w:r w:rsidRPr="00F11AE8">
              <w:rPr>
                <w:rFonts w:ascii="標楷體" w:eastAsia="標楷體" w:hAnsi="標楷體" w:cs="標楷體" w:hint="eastAsia"/>
                <w:sz w:val="20"/>
                <w:szCs w:val="20"/>
                <w:lang w:eastAsia="zh-TW"/>
              </w:rPr>
              <w:t>搶答加分</w:t>
            </w:r>
            <w:proofErr w:type="gramEnd"/>
          </w:p>
          <w:p w:rsidR="00E70DD5" w:rsidRPr="00F11AE8" w:rsidRDefault="00E70DD5" w:rsidP="00E70DD5">
            <w:pPr>
              <w:pStyle w:val="TableParagraph"/>
              <w:numPr>
                <w:ilvl w:val="0"/>
                <w:numId w:val="31"/>
              </w:numPr>
              <w:jc w:val="both"/>
              <w:rPr>
                <w:rFonts w:ascii="標楷體" w:eastAsia="標楷體" w:hAnsi="標楷體" w:cs="標楷體"/>
                <w:sz w:val="20"/>
                <w:szCs w:val="20"/>
                <w:lang w:eastAsia="zh-TW"/>
              </w:rPr>
            </w:pPr>
            <w:r w:rsidRPr="00F11AE8">
              <w:rPr>
                <w:rFonts w:ascii="標楷體" w:eastAsia="標楷體" w:hAnsi="標楷體" w:cs="標楷體" w:hint="eastAsia"/>
                <w:sz w:val="20"/>
                <w:szCs w:val="20"/>
                <w:lang w:eastAsia="zh-TW"/>
              </w:rPr>
              <w:t>紙本評量學習單</w:t>
            </w:r>
          </w:p>
          <w:p w:rsidR="00E70DD5" w:rsidRPr="00F11AE8" w:rsidRDefault="00E70DD5" w:rsidP="00E70DD5">
            <w:pPr>
              <w:pStyle w:val="TableParagraph"/>
              <w:numPr>
                <w:ilvl w:val="0"/>
                <w:numId w:val="31"/>
              </w:numPr>
              <w:jc w:val="both"/>
              <w:rPr>
                <w:rFonts w:ascii="標楷體" w:eastAsia="標楷體" w:hAnsi="標楷體" w:cs="標楷體"/>
                <w:sz w:val="20"/>
                <w:szCs w:val="20"/>
                <w:lang w:eastAsia="zh-TW"/>
              </w:rPr>
            </w:pPr>
            <w:r w:rsidRPr="00F11AE8">
              <w:rPr>
                <w:rFonts w:ascii="標楷體" w:eastAsia="標楷體" w:hAnsi="標楷體" w:cs="標楷體" w:hint="eastAsia"/>
                <w:sz w:val="20"/>
                <w:szCs w:val="20"/>
                <w:lang w:eastAsia="zh-TW"/>
              </w:rPr>
              <w:t>自評同儕</w:t>
            </w:r>
            <w:proofErr w:type="gramStart"/>
            <w:r w:rsidRPr="00F11AE8">
              <w:rPr>
                <w:rFonts w:ascii="標楷體" w:eastAsia="標楷體" w:hAnsi="標楷體" w:cs="標楷體" w:hint="eastAsia"/>
                <w:sz w:val="20"/>
                <w:szCs w:val="20"/>
                <w:lang w:eastAsia="zh-TW"/>
              </w:rPr>
              <w:t>互評表</w:t>
            </w:r>
            <w:proofErr w:type="gramEnd"/>
          </w:p>
          <w:p w:rsidR="00E70DD5" w:rsidRPr="00F11AE8" w:rsidRDefault="00E70DD5" w:rsidP="00E70DD5">
            <w:pPr>
              <w:pStyle w:val="TableParagraph"/>
              <w:jc w:val="both"/>
              <w:rPr>
                <w:rFonts w:ascii="標楷體" w:eastAsia="標楷體" w:hAnsi="標楷體" w:cs="標楷體"/>
                <w:sz w:val="20"/>
                <w:szCs w:val="20"/>
                <w:lang w:eastAsia="zh-TW"/>
              </w:rPr>
            </w:pPr>
          </w:p>
          <w:p w:rsidR="00E70DD5" w:rsidRPr="00F11AE8" w:rsidRDefault="00E70DD5" w:rsidP="00E70DD5">
            <w:pPr>
              <w:pStyle w:val="TableParagraph"/>
              <w:jc w:val="both"/>
              <w:rPr>
                <w:rFonts w:ascii="標楷體" w:eastAsia="標楷體" w:hAnsi="標楷體" w:cs="標楷體"/>
                <w:sz w:val="20"/>
                <w:szCs w:val="20"/>
                <w:lang w:eastAsia="zh-TW"/>
              </w:rPr>
            </w:pPr>
          </w:p>
          <w:p w:rsidR="00E70DD5" w:rsidRPr="00F11AE8" w:rsidRDefault="00E70DD5" w:rsidP="00E70DD5">
            <w:pPr>
              <w:pStyle w:val="TableParagraph"/>
              <w:jc w:val="both"/>
              <w:rPr>
                <w:rFonts w:ascii="標楷體" w:eastAsia="標楷體" w:hAnsi="標楷體" w:cs="標楷體"/>
                <w:sz w:val="20"/>
                <w:szCs w:val="20"/>
                <w:lang w:eastAsia="zh-TW"/>
              </w:rPr>
            </w:pPr>
          </w:p>
          <w:p w:rsidR="00E70DD5" w:rsidRPr="00F11AE8" w:rsidRDefault="00E70DD5" w:rsidP="00E70DD5">
            <w:pPr>
              <w:pStyle w:val="TableParagraph"/>
              <w:jc w:val="both"/>
              <w:rPr>
                <w:rFonts w:ascii="標楷體" w:eastAsia="標楷體" w:hAnsi="標楷體" w:cs="標楷體"/>
                <w:sz w:val="20"/>
                <w:szCs w:val="20"/>
                <w:lang w:eastAsia="zh-TW"/>
              </w:rPr>
            </w:pPr>
          </w:p>
          <w:p w:rsidR="00E70DD5" w:rsidRPr="00F11AE8" w:rsidRDefault="00E70DD5" w:rsidP="00E70DD5">
            <w:pPr>
              <w:pStyle w:val="TableParagraph"/>
              <w:jc w:val="both"/>
              <w:rPr>
                <w:rFonts w:ascii="標楷體" w:eastAsia="標楷體" w:hAnsi="標楷體" w:cs="標楷體"/>
                <w:sz w:val="20"/>
                <w:szCs w:val="20"/>
                <w:lang w:eastAsia="zh-TW"/>
              </w:rPr>
            </w:pPr>
          </w:p>
          <w:p w:rsidR="00B87DA9" w:rsidRPr="00F11AE8" w:rsidRDefault="00B87DA9" w:rsidP="00E70DD5">
            <w:pPr>
              <w:pStyle w:val="TableParagraph"/>
              <w:jc w:val="both"/>
              <w:rPr>
                <w:rFonts w:ascii="標楷體" w:eastAsia="標楷體" w:hAnsi="標楷體" w:cs="標楷體"/>
                <w:sz w:val="20"/>
                <w:szCs w:val="20"/>
                <w:lang w:eastAsia="zh-TW"/>
              </w:rPr>
            </w:pPr>
          </w:p>
          <w:p w:rsidR="00B87DA9" w:rsidRPr="00F11AE8" w:rsidRDefault="00B87DA9" w:rsidP="00E70DD5">
            <w:pPr>
              <w:pStyle w:val="TableParagraph"/>
              <w:jc w:val="both"/>
              <w:rPr>
                <w:rFonts w:ascii="標楷體" w:eastAsia="標楷體" w:hAnsi="標楷體" w:cs="標楷體"/>
                <w:sz w:val="20"/>
                <w:szCs w:val="20"/>
                <w:lang w:eastAsia="zh-TW"/>
              </w:rPr>
            </w:pPr>
          </w:p>
          <w:p w:rsidR="00B87DA9" w:rsidRPr="00F11AE8" w:rsidRDefault="00B87DA9" w:rsidP="00E70DD5">
            <w:pPr>
              <w:pStyle w:val="TableParagraph"/>
              <w:jc w:val="both"/>
              <w:rPr>
                <w:rFonts w:ascii="標楷體" w:eastAsia="標楷體" w:hAnsi="標楷體" w:cs="標楷體"/>
                <w:sz w:val="20"/>
                <w:szCs w:val="20"/>
                <w:lang w:eastAsia="zh-TW"/>
              </w:rPr>
            </w:pPr>
          </w:p>
          <w:p w:rsidR="00B87DA9" w:rsidRPr="00F11AE8" w:rsidRDefault="00B87DA9" w:rsidP="00B87DA9">
            <w:pPr>
              <w:pStyle w:val="TableParagraph"/>
              <w:jc w:val="both"/>
              <w:rPr>
                <w:rFonts w:ascii="標楷體" w:eastAsia="標楷體" w:hAnsi="標楷體" w:cs="標楷體"/>
                <w:sz w:val="20"/>
                <w:szCs w:val="20"/>
                <w:lang w:eastAsia="zh-TW"/>
              </w:rPr>
            </w:pPr>
          </w:p>
          <w:p w:rsidR="00B87DA9" w:rsidRPr="00F11AE8" w:rsidRDefault="00B87DA9" w:rsidP="00B87DA9">
            <w:pPr>
              <w:pStyle w:val="TableParagraph"/>
              <w:jc w:val="both"/>
              <w:rPr>
                <w:rFonts w:ascii="標楷體" w:eastAsia="標楷體" w:hAnsi="標楷體" w:cs="標楷體"/>
                <w:sz w:val="20"/>
                <w:szCs w:val="20"/>
                <w:lang w:eastAsia="zh-TW"/>
              </w:rPr>
            </w:pPr>
          </w:p>
          <w:p w:rsidR="00B87DA9" w:rsidRPr="00F11AE8" w:rsidRDefault="00B87DA9" w:rsidP="00B87DA9">
            <w:pPr>
              <w:pStyle w:val="TableParagraph"/>
              <w:jc w:val="both"/>
              <w:rPr>
                <w:rFonts w:ascii="標楷體" w:eastAsia="標楷體" w:hAnsi="標楷體" w:cs="標楷體"/>
                <w:sz w:val="20"/>
                <w:szCs w:val="20"/>
                <w:lang w:eastAsia="zh-TW"/>
              </w:rPr>
            </w:pPr>
          </w:p>
          <w:p w:rsidR="00B87DA9" w:rsidRPr="00F11AE8" w:rsidRDefault="00B87DA9" w:rsidP="00B87DA9">
            <w:pPr>
              <w:pStyle w:val="TableParagraph"/>
              <w:numPr>
                <w:ilvl w:val="0"/>
                <w:numId w:val="32"/>
              </w:numPr>
              <w:jc w:val="both"/>
              <w:rPr>
                <w:rFonts w:ascii="標楷體" w:eastAsia="標楷體" w:hAnsi="標楷體" w:cs="標楷體"/>
                <w:sz w:val="20"/>
                <w:szCs w:val="20"/>
                <w:lang w:eastAsia="zh-TW"/>
              </w:rPr>
            </w:pPr>
            <w:proofErr w:type="gramStart"/>
            <w:r w:rsidRPr="00F11AE8">
              <w:rPr>
                <w:rFonts w:ascii="標楷體" w:eastAsia="標楷體" w:hAnsi="標楷體" w:cs="標楷體" w:hint="eastAsia"/>
                <w:sz w:val="20"/>
                <w:szCs w:val="20"/>
                <w:lang w:eastAsia="zh-TW"/>
              </w:rPr>
              <w:t>搶答加分</w:t>
            </w:r>
            <w:proofErr w:type="gramEnd"/>
          </w:p>
          <w:p w:rsidR="00B87DA9" w:rsidRPr="00F11AE8" w:rsidRDefault="00B87DA9" w:rsidP="00B87DA9">
            <w:pPr>
              <w:pStyle w:val="TableParagraph"/>
              <w:numPr>
                <w:ilvl w:val="0"/>
                <w:numId w:val="32"/>
              </w:numPr>
              <w:jc w:val="both"/>
              <w:rPr>
                <w:rFonts w:ascii="標楷體" w:eastAsia="標楷體" w:hAnsi="標楷體" w:cs="標楷體"/>
                <w:sz w:val="20"/>
                <w:szCs w:val="20"/>
                <w:lang w:eastAsia="zh-TW"/>
              </w:rPr>
            </w:pPr>
            <w:r w:rsidRPr="00F11AE8">
              <w:rPr>
                <w:rFonts w:ascii="標楷體" w:eastAsia="標楷體" w:hAnsi="標楷體" w:cs="標楷體" w:hint="eastAsia"/>
                <w:sz w:val="20"/>
                <w:szCs w:val="20"/>
                <w:lang w:eastAsia="zh-TW"/>
              </w:rPr>
              <w:t>課堂參與討論，同儕</w:t>
            </w:r>
            <w:proofErr w:type="gramStart"/>
            <w:r w:rsidRPr="00F11AE8">
              <w:rPr>
                <w:rFonts w:ascii="標楷體" w:eastAsia="標楷體" w:hAnsi="標楷體" w:cs="標楷體" w:hint="eastAsia"/>
                <w:sz w:val="20"/>
                <w:szCs w:val="20"/>
                <w:lang w:eastAsia="zh-TW"/>
              </w:rPr>
              <w:t>互評表</w:t>
            </w:r>
            <w:proofErr w:type="gramEnd"/>
          </w:p>
          <w:p w:rsidR="00B87DA9" w:rsidRPr="00F11AE8" w:rsidRDefault="00B87DA9" w:rsidP="00B87DA9">
            <w:pPr>
              <w:pStyle w:val="TableParagraph"/>
              <w:numPr>
                <w:ilvl w:val="0"/>
                <w:numId w:val="32"/>
              </w:numPr>
              <w:jc w:val="both"/>
              <w:rPr>
                <w:rFonts w:ascii="標楷體" w:eastAsia="標楷體" w:hAnsi="標楷體" w:cs="標楷體"/>
                <w:sz w:val="20"/>
                <w:szCs w:val="20"/>
                <w:lang w:eastAsia="zh-TW"/>
              </w:rPr>
            </w:pPr>
            <w:r w:rsidRPr="00F11AE8">
              <w:rPr>
                <w:rFonts w:ascii="標楷體" w:eastAsia="標楷體" w:hAnsi="標楷體" w:cs="標楷體" w:hint="eastAsia"/>
                <w:sz w:val="20"/>
                <w:szCs w:val="20"/>
                <w:lang w:eastAsia="zh-TW"/>
              </w:rPr>
              <w:t>口語練習</w:t>
            </w:r>
          </w:p>
          <w:p w:rsidR="00B87DA9" w:rsidRPr="00F11AE8" w:rsidRDefault="00B87DA9" w:rsidP="00B87DA9">
            <w:pPr>
              <w:pStyle w:val="TableParagraph"/>
              <w:numPr>
                <w:ilvl w:val="0"/>
                <w:numId w:val="32"/>
              </w:numPr>
              <w:jc w:val="both"/>
              <w:rPr>
                <w:rFonts w:ascii="標楷體" w:eastAsia="標楷體" w:hAnsi="標楷體" w:cs="標楷體"/>
                <w:sz w:val="20"/>
                <w:szCs w:val="20"/>
                <w:lang w:eastAsia="zh-TW"/>
              </w:rPr>
            </w:pPr>
            <w:r w:rsidRPr="00F11AE8">
              <w:rPr>
                <w:rFonts w:ascii="標楷體" w:eastAsia="標楷體" w:hAnsi="標楷體" w:cs="標楷體" w:hint="eastAsia"/>
                <w:sz w:val="20"/>
                <w:szCs w:val="20"/>
                <w:lang w:eastAsia="zh-TW"/>
              </w:rPr>
              <w:t>作業</w:t>
            </w:r>
          </w:p>
          <w:p w:rsidR="00B87DA9" w:rsidRPr="00F11AE8" w:rsidRDefault="00B87DA9" w:rsidP="00E70DD5">
            <w:pPr>
              <w:pStyle w:val="TableParagraph"/>
              <w:jc w:val="both"/>
              <w:rPr>
                <w:rFonts w:ascii="標楷體" w:eastAsia="標楷體" w:hAnsi="標楷體" w:cs="標楷體"/>
                <w:sz w:val="20"/>
                <w:szCs w:val="20"/>
                <w:lang w:eastAsia="zh-TW"/>
              </w:rPr>
            </w:pPr>
          </w:p>
          <w:p w:rsidR="000A5838" w:rsidRPr="00F11AE8" w:rsidRDefault="000A5838" w:rsidP="00E70DD5">
            <w:pPr>
              <w:pStyle w:val="TableParagraph"/>
              <w:jc w:val="both"/>
              <w:rPr>
                <w:rFonts w:ascii="標楷體" w:eastAsia="標楷體" w:hAnsi="標楷體" w:cs="標楷體"/>
                <w:sz w:val="20"/>
                <w:szCs w:val="20"/>
                <w:lang w:eastAsia="zh-TW"/>
              </w:rPr>
            </w:pPr>
          </w:p>
          <w:p w:rsidR="00E70DD5" w:rsidRPr="00F11AE8" w:rsidRDefault="00E70DD5" w:rsidP="00E70DD5">
            <w:pPr>
              <w:pStyle w:val="TableParagraph"/>
              <w:numPr>
                <w:ilvl w:val="0"/>
                <w:numId w:val="34"/>
              </w:numPr>
              <w:jc w:val="both"/>
              <w:rPr>
                <w:rFonts w:ascii="標楷體" w:eastAsia="標楷體" w:hAnsi="標楷體" w:cs="標楷體"/>
                <w:sz w:val="20"/>
                <w:szCs w:val="20"/>
                <w:lang w:eastAsia="zh-TW"/>
              </w:rPr>
            </w:pPr>
            <w:r w:rsidRPr="00F11AE8">
              <w:rPr>
                <w:rFonts w:ascii="標楷體" w:eastAsia="標楷體" w:hAnsi="標楷體" w:cs="標楷體" w:hint="eastAsia"/>
                <w:sz w:val="20"/>
                <w:szCs w:val="20"/>
                <w:lang w:eastAsia="zh-TW"/>
              </w:rPr>
              <w:t>口語評量同儕</w:t>
            </w:r>
            <w:proofErr w:type="gramStart"/>
            <w:r w:rsidRPr="00F11AE8">
              <w:rPr>
                <w:rFonts w:ascii="標楷體" w:eastAsia="標楷體" w:hAnsi="標楷體" w:cs="標楷體" w:hint="eastAsia"/>
                <w:sz w:val="20"/>
                <w:szCs w:val="20"/>
                <w:lang w:eastAsia="zh-TW"/>
              </w:rPr>
              <w:t>互評表</w:t>
            </w:r>
            <w:proofErr w:type="gramEnd"/>
          </w:p>
          <w:p w:rsidR="00E70DD5" w:rsidRPr="00F11AE8" w:rsidRDefault="00E70DD5" w:rsidP="00E70DD5">
            <w:pPr>
              <w:pStyle w:val="TableParagraph"/>
              <w:numPr>
                <w:ilvl w:val="0"/>
                <w:numId w:val="34"/>
              </w:numPr>
              <w:jc w:val="both"/>
              <w:rPr>
                <w:rFonts w:ascii="標楷體" w:eastAsia="標楷體" w:hAnsi="標楷體" w:cs="標楷體"/>
                <w:sz w:val="20"/>
                <w:szCs w:val="20"/>
                <w:lang w:eastAsia="zh-TW"/>
              </w:rPr>
            </w:pPr>
            <w:r w:rsidRPr="00F11AE8">
              <w:rPr>
                <w:rFonts w:ascii="標楷體" w:eastAsia="標楷體" w:hAnsi="標楷體" w:cs="標楷體" w:hint="eastAsia"/>
                <w:sz w:val="20"/>
                <w:szCs w:val="20"/>
                <w:lang w:eastAsia="zh-TW"/>
              </w:rPr>
              <w:t>課堂參與</w:t>
            </w:r>
          </w:p>
          <w:p w:rsidR="00E70DD5" w:rsidRPr="00F11AE8" w:rsidRDefault="00E70DD5" w:rsidP="00E70DD5">
            <w:pPr>
              <w:pStyle w:val="TableParagraph"/>
              <w:jc w:val="both"/>
              <w:rPr>
                <w:rFonts w:ascii="標楷體" w:eastAsia="標楷體" w:hAnsi="標楷體" w:cs="標楷體"/>
                <w:sz w:val="20"/>
                <w:szCs w:val="20"/>
                <w:lang w:eastAsia="zh-TW"/>
              </w:rPr>
            </w:pPr>
          </w:p>
          <w:p w:rsidR="00B87DA9" w:rsidRPr="00F11AE8" w:rsidRDefault="00B87DA9" w:rsidP="00E70DD5">
            <w:pPr>
              <w:pStyle w:val="TableParagraph"/>
              <w:jc w:val="both"/>
              <w:rPr>
                <w:rFonts w:ascii="標楷體" w:eastAsia="標楷體" w:hAnsi="標楷體" w:cs="標楷體"/>
                <w:sz w:val="20"/>
                <w:szCs w:val="20"/>
                <w:lang w:eastAsia="zh-TW"/>
              </w:rPr>
            </w:pPr>
          </w:p>
          <w:p w:rsidR="00E70DD5" w:rsidRPr="00F11AE8" w:rsidRDefault="00E70DD5" w:rsidP="00E70DD5">
            <w:pPr>
              <w:pStyle w:val="TableParagraph"/>
              <w:jc w:val="both"/>
              <w:rPr>
                <w:rFonts w:ascii="標楷體" w:eastAsia="標楷體" w:hAnsi="標楷體" w:cs="標楷體"/>
                <w:sz w:val="20"/>
                <w:szCs w:val="20"/>
                <w:lang w:eastAsia="zh-TW"/>
              </w:rPr>
            </w:pPr>
            <w:r w:rsidRPr="00F11AE8">
              <w:rPr>
                <w:rFonts w:ascii="標楷體" w:eastAsia="標楷體" w:hAnsi="標楷體" w:cs="標楷體" w:hint="eastAsia"/>
                <w:sz w:val="20"/>
                <w:szCs w:val="20"/>
                <w:lang w:eastAsia="zh-TW"/>
              </w:rPr>
              <w:t>1.同儕</w:t>
            </w:r>
            <w:proofErr w:type="gramStart"/>
            <w:r w:rsidRPr="00F11AE8">
              <w:rPr>
                <w:rFonts w:ascii="標楷體" w:eastAsia="標楷體" w:hAnsi="標楷體" w:cs="標楷體" w:hint="eastAsia"/>
                <w:sz w:val="20"/>
                <w:szCs w:val="20"/>
                <w:lang w:eastAsia="zh-TW"/>
              </w:rPr>
              <w:t>互評表</w:t>
            </w:r>
            <w:proofErr w:type="gramEnd"/>
          </w:p>
          <w:p w:rsidR="00E70DD5" w:rsidRPr="00F11AE8" w:rsidRDefault="00E70DD5" w:rsidP="00E70DD5">
            <w:pPr>
              <w:pStyle w:val="TableParagraph"/>
              <w:jc w:val="both"/>
              <w:rPr>
                <w:rFonts w:ascii="標楷體" w:eastAsia="標楷體" w:hAnsi="標楷體" w:cs="標楷體"/>
                <w:sz w:val="20"/>
                <w:szCs w:val="20"/>
                <w:lang w:eastAsia="zh-TW"/>
              </w:rPr>
            </w:pPr>
            <w:r w:rsidRPr="00F11AE8">
              <w:rPr>
                <w:rFonts w:ascii="標楷體" w:eastAsia="標楷體" w:hAnsi="標楷體" w:cs="標楷體" w:hint="eastAsia"/>
                <w:sz w:val="20"/>
                <w:szCs w:val="20"/>
                <w:lang w:eastAsia="zh-TW"/>
              </w:rPr>
              <w:t>2.課堂參與</w:t>
            </w:r>
          </w:p>
          <w:p w:rsidR="00E70DD5" w:rsidRPr="00F11AE8" w:rsidRDefault="00E70DD5" w:rsidP="00E70DD5">
            <w:pPr>
              <w:pStyle w:val="TableParagraph"/>
              <w:jc w:val="both"/>
              <w:rPr>
                <w:rFonts w:ascii="標楷體" w:eastAsia="標楷體" w:hAnsi="標楷體" w:cs="標楷體"/>
                <w:sz w:val="20"/>
                <w:szCs w:val="20"/>
                <w:lang w:eastAsia="zh-TW"/>
              </w:rPr>
            </w:pPr>
            <w:r w:rsidRPr="00F11AE8">
              <w:rPr>
                <w:rFonts w:ascii="標楷體" w:eastAsia="標楷體" w:hAnsi="標楷體" w:cs="標楷體" w:hint="eastAsia"/>
                <w:sz w:val="20"/>
                <w:szCs w:val="20"/>
                <w:lang w:eastAsia="zh-TW"/>
              </w:rPr>
              <w:t>3.自評表</w:t>
            </w:r>
          </w:p>
          <w:p w:rsidR="00E70DD5" w:rsidRPr="00F11AE8" w:rsidRDefault="00E70DD5" w:rsidP="00E70DD5">
            <w:pPr>
              <w:pStyle w:val="TableParagraph"/>
              <w:jc w:val="both"/>
              <w:rPr>
                <w:rFonts w:ascii="標楷體" w:eastAsia="標楷體" w:hAnsi="標楷體" w:cs="標楷體"/>
                <w:sz w:val="20"/>
                <w:szCs w:val="20"/>
                <w:lang w:eastAsia="zh-TW"/>
              </w:rPr>
            </w:pPr>
          </w:p>
        </w:tc>
      </w:tr>
    </w:tbl>
    <w:p w:rsidR="00632A0F" w:rsidRPr="00F11AE8" w:rsidRDefault="00632A0F">
      <w:pPr>
        <w:rPr>
          <w:rFonts w:ascii="標楷體" w:eastAsia="標楷體" w:hAnsi="標楷體"/>
          <w:sz w:val="20"/>
          <w:szCs w:val="20"/>
        </w:rPr>
      </w:pPr>
    </w:p>
    <w:sectPr w:rsidR="00632A0F" w:rsidRPr="00F11AE8" w:rsidSect="003A28E2">
      <w:headerReference w:type="default" r:id="rId36"/>
      <w:pgSz w:w="11900" w:h="16840"/>
      <w:pgMar w:top="720" w:right="720" w:bottom="720" w:left="720" w:header="851" w:footer="992" w:gutter="0"/>
      <w:pgBorders>
        <w:top w:val="single" w:sz="2" w:space="1" w:color="FFFFFF" w:themeColor="background1"/>
        <w:left w:val="single" w:sz="2" w:space="4" w:color="FFFFFF" w:themeColor="background1"/>
        <w:bottom w:val="single" w:sz="2" w:space="1" w:color="FFFFFF" w:themeColor="background1"/>
        <w:right w:val="single" w:sz="2" w:space="4" w:color="FFFFFF" w:themeColor="background1"/>
      </w:pgBorders>
      <w:cols w:space="425"/>
      <w:docGrid w:type="lines" w:linePitch="4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E9C" w:rsidRDefault="00BF2E9C" w:rsidP="006D7EE7">
      <w:r>
        <w:separator/>
      </w:r>
    </w:p>
  </w:endnote>
  <w:endnote w:type="continuationSeparator" w:id="0">
    <w:p w:rsidR="00BF2E9C" w:rsidRDefault="00BF2E9C" w:rsidP="006D7EE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粗黑體">
    <w:charset w:val="88"/>
    <w:family w:val="modern"/>
    <w:pitch w:val="fixed"/>
    <w:sig w:usb0="80000001" w:usb1="28091800" w:usb2="00000016" w:usb3="00000000" w:csb0="00100000" w:csb1="00000000"/>
  </w:font>
  <w:font w:name="華康中黑體">
    <w:charset w:val="88"/>
    <w:family w:val="modern"/>
    <w:pitch w:val="fixed"/>
    <w:sig w:usb0="80000001"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E9C" w:rsidRDefault="00BF2E9C" w:rsidP="006D7EE7">
      <w:r>
        <w:separator/>
      </w:r>
    </w:p>
  </w:footnote>
  <w:footnote w:type="continuationSeparator" w:id="0">
    <w:p w:rsidR="00BF2E9C" w:rsidRDefault="00BF2E9C" w:rsidP="006D7E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2E7" w:rsidRPr="006D7EE7" w:rsidRDefault="003A72E7" w:rsidP="006D7EE7">
    <w:pPr>
      <w:jc w:val="center"/>
      <w:rPr>
        <w:rFonts w:eastAsia="標楷體"/>
        <w:sz w:val="20"/>
        <w:szCs w:val="20"/>
      </w:rPr>
    </w:pPr>
    <w:r w:rsidRPr="006D7EE7">
      <w:rPr>
        <w:rFonts w:eastAsia="標楷體"/>
        <w:sz w:val="20"/>
        <w:szCs w:val="20"/>
      </w:rPr>
      <w:t>全國高級中等學校教育產業工會</w:t>
    </w:r>
    <w:r w:rsidRPr="006D7EE7">
      <w:rPr>
        <w:rFonts w:eastAsia="標楷體" w:hint="eastAsia"/>
        <w:b/>
        <w:sz w:val="20"/>
        <w:szCs w:val="20"/>
      </w:rPr>
      <w:t>十二年國教</w:t>
    </w:r>
    <w:proofErr w:type="gramStart"/>
    <w:r w:rsidRPr="006D7EE7">
      <w:rPr>
        <w:rFonts w:eastAsia="標楷體" w:hint="eastAsia"/>
        <w:b/>
        <w:sz w:val="20"/>
        <w:szCs w:val="20"/>
      </w:rPr>
      <w:t>新課綱</w:t>
    </w:r>
    <w:proofErr w:type="gramEnd"/>
    <w:r w:rsidRPr="006D7EE7">
      <w:rPr>
        <w:rFonts w:eastAsia="標楷體" w:hint="eastAsia"/>
        <w:b/>
        <w:sz w:val="20"/>
        <w:szCs w:val="20"/>
      </w:rPr>
      <w:t>素養</w:t>
    </w:r>
    <w:r w:rsidRPr="006D7EE7">
      <w:rPr>
        <w:rFonts w:eastAsia="標楷體"/>
        <w:b/>
        <w:sz w:val="20"/>
        <w:szCs w:val="20"/>
      </w:rPr>
      <w:t>課程研發</w:t>
    </w:r>
    <w:r w:rsidRPr="006D7EE7">
      <w:rPr>
        <w:rFonts w:eastAsia="標楷體" w:hint="eastAsia"/>
        <w:b/>
        <w:sz w:val="20"/>
        <w:szCs w:val="20"/>
      </w:rPr>
      <w:t>暨</w:t>
    </w:r>
    <w:r w:rsidRPr="006D7EE7">
      <w:rPr>
        <w:rFonts w:eastAsia="標楷體"/>
        <w:b/>
        <w:sz w:val="20"/>
        <w:szCs w:val="20"/>
      </w:rPr>
      <w:t>學校教師專業支持</w:t>
    </w:r>
    <w:r w:rsidRPr="006D7EE7">
      <w:rPr>
        <w:rFonts w:eastAsia="標楷體" w:hint="eastAsia"/>
        <w:b/>
        <w:sz w:val="20"/>
        <w:szCs w:val="20"/>
      </w:rPr>
      <w:t>實施計畫</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6C7F"/>
    <w:multiLevelType w:val="hybridMultilevel"/>
    <w:tmpl w:val="D39CC0C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378494E"/>
    <w:multiLevelType w:val="hybridMultilevel"/>
    <w:tmpl w:val="B756D964"/>
    <w:lvl w:ilvl="0" w:tplc="BF26953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C35646"/>
    <w:multiLevelType w:val="hybridMultilevel"/>
    <w:tmpl w:val="30DE353C"/>
    <w:lvl w:ilvl="0" w:tplc="04090001">
      <w:start w:val="1"/>
      <w:numFmt w:val="bullet"/>
      <w:lvlText w:val=""/>
      <w:lvlJc w:val="left"/>
      <w:pPr>
        <w:ind w:left="572" w:hanging="480"/>
      </w:pPr>
      <w:rPr>
        <w:rFonts w:ascii="Wingdings" w:hAnsi="Wingdings" w:hint="default"/>
      </w:rPr>
    </w:lvl>
    <w:lvl w:ilvl="1" w:tplc="04090003" w:tentative="1">
      <w:start w:val="1"/>
      <w:numFmt w:val="bullet"/>
      <w:lvlText w:val=""/>
      <w:lvlJc w:val="left"/>
      <w:pPr>
        <w:ind w:left="1052" w:hanging="480"/>
      </w:pPr>
      <w:rPr>
        <w:rFonts w:ascii="Wingdings" w:hAnsi="Wingdings" w:hint="default"/>
      </w:rPr>
    </w:lvl>
    <w:lvl w:ilvl="2" w:tplc="04090005" w:tentative="1">
      <w:start w:val="1"/>
      <w:numFmt w:val="bullet"/>
      <w:lvlText w:val=""/>
      <w:lvlJc w:val="left"/>
      <w:pPr>
        <w:ind w:left="1532" w:hanging="480"/>
      </w:pPr>
      <w:rPr>
        <w:rFonts w:ascii="Wingdings" w:hAnsi="Wingdings" w:hint="default"/>
      </w:rPr>
    </w:lvl>
    <w:lvl w:ilvl="3" w:tplc="04090001" w:tentative="1">
      <w:start w:val="1"/>
      <w:numFmt w:val="bullet"/>
      <w:lvlText w:val=""/>
      <w:lvlJc w:val="left"/>
      <w:pPr>
        <w:ind w:left="2012" w:hanging="480"/>
      </w:pPr>
      <w:rPr>
        <w:rFonts w:ascii="Wingdings" w:hAnsi="Wingdings" w:hint="default"/>
      </w:rPr>
    </w:lvl>
    <w:lvl w:ilvl="4" w:tplc="04090003" w:tentative="1">
      <w:start w:val="1"/>
      <w:numFmt w:val="bullet"/>
      <w:lvlText w:val=""/>
      <w:lvlJc w:val="left"/>
      <w:pPr>
        <w:ind w:left="2492" w:hanging="480"/>
      </w:pPr>
      <w:rPr>
        <w:rFonts w:ascii="Wingdings" w:hAnsi="Wingdings" w:hint="default"/>
      </w:rPr>
    </w:lvl>
    <w:lvl w:ilvl="5" w:tplc="04090005" w:tentative="1">
      <w:start w:val="1"/>
      <w:numFmt w:val="bullet"/>
      <w:lvlText w:val=""/>
      <w:lvlJc w:val="left"/>
      <w:pPr>
        <w:ind w:left="2972" w:hanging="480"/>
      </w:pPr>
      <w:rPr>
        <w:rFonts w:ascii="Wingdings" w:hAnsi="Wingdings" w:hint="default"/>
      </w:rPr>
    </w:lvl>
    <w:lvl w:ilvl="6" w:tplc="04090001" w:tentative="1">
      <w:start w:val="1"/>
      <w:numFmt w:val="bullet"/>
      <w:lvlText w:val=""/>
      <w:lvlJc w:val="left"/>
      <w:pPr>
        <w:ind w:left="3452" w:hanging="480"/>
      </w:pPr>
      <w:rPr>
        <w:rFonts w:ascii="Wingdings" w:hAnsi="Wingdings" w:hint="default"/>
      </w:rPr>
    </w:lvl>
    <w:lvl w:ilvl="7" w:tplc="04090003" w:tentative="1">
      <w:start w:val="1"/>
      <w:numFmt w:val="bullet"/>
      <w:lvlText w:val=""/>
      <w:lvlJc w:val="left"/>
      <w:pPr>
        <w:ind w:left="3932" w:hanging="480"/>
      </w:pPr>
      <w:rPr>
        <w:rFonts w:ascii="Wingdings" w:hAnsi="Wingdings" w:hint="default"/>
      </w:rPr>
    </w:lvl>
    <w:lvl w:ilvl="8" w:tplc="04090005" w:tentative="1">
      <w:start w:val="1"/>
      <w:numFmt w:val="bullet"/>
      <w:lvlText w:val=""/>
      <w:lvlJc w:val="left"/>
      <w:pPr>
        <w:ind w:left="4412" w:hanging="480"/>
      </w:pPr>
      <w:rPr>
        <w:rFonts w:ascii="Wingdings" w:hAnsi="Wingdings" w:hint="default"/>
      </w:rPr>
    </w:lvl>
  </w:abstractNum>
  <w:abstractNum w:abstractNumId="3">
    <w:nsid w:val="05565F03"/>
    <w:multiLevelType w:val="hybridMultilevel"/>
    <w:tmpl w:val="B2F620F2"/>
    <w:lvl w:ilvl="0" w:tplc="A91AE6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B822758"/>
    <w:multiLevelType w:val="hybridMultilevel"/>
    <w:tmpl w:val="ED00DD60"/>
    <w:lvl w:ilvl="0" w:tplc="A448F8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AF66B1"/>
    <w:multiLevelType w:val="hybridMultilevel"/>
    <w:tmpl w:val="6F046F48"/>
    <w:lvl w:ilvl="0" w:tplc="04C086C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229533D"/>
    <w:multiLevelType w:val="hybridMultilevel"/>
    <w:tmpl w:val="8386323A"/>
    <w:lvl w:ilvl="0" w:tplc="BF269534">
      <w:start w:val="1"/>
      <w:numFmt w:val="decim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2CA06D4"/>
    <w:multiLevelType w:val="hybridMultilevel"/>
    <w:tmpl w:val="5156C4C2"/>
    <w:lvl w:ilvl="0" w:tplc="6AC478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4780426"/>
    <w:multiLevelType w:val="hybridMultilevel"/>
    <w:tmpl w:val="B756D964"/>
    <w:lvl w:ilvl="0" w:tplc="BF26953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5087A3B"/>
    <w:multiLevelType w:val="hybridMultilevel"/>
    <w:tmpl w:val="C6E23ED4"/>
    <w:lvl w:ilvl="0" w:tplc="36ACCE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7373DDF"/>
    <w:multiLevelType w:val="hybridMultilevel"/>
    <w:tmpl w:val="96907D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7D630F2"/>
    <w:multiLevelType w:val="hybridMultilevel"/>
    <w:tmpl w:val="1AC09A56"/>
    <w:lvl w:ilvl="0" w:tplc="3EA246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D056D7F"/>
    <w:multiLevelType w:val="hybridMultilevel"/>
    <w:tmpl w:val="F5FC4FB8"/>
    <w:lvl w:ilvl="0" w:tplc="EC041E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F46409"/>
    <w:multiLevelType w:val="hybridMultilevel"/>
    <w:tmpl w:val="B756D964"/>
    <w:lvl w:ilvl="0" w:tplc="BF26953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2E7EF9"/>
    <w:multiLevelType w:val="hybridMultilevel"/>
    <w:tmpl w:val="8386323A"/>
    <w:lvl w:ilvl="0" w:tplc="BF269534">
      <w:start w:val="1"/>
      <w:numFmt w:val="decim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9486DDC"/>
    <w:multiLevelType w:val="hybridMultilevel"/>
    <w:tmpl w:val="B756D964"/>
    <w:lvl w:ilvl="0" w:tplc="BF26953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A372C2D"/>
    <w:multiLevelType w:val="hybridMultilevel"/>
    <w:tmpl w:val="B756D964"/>
    <w:lvl w:ilvl="0" w:tplc="BF26953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0D47B96"/>
    <w:multiLevelType w:val="hybridMultilevel"/>
    <w:tmpl w:val="B756D964"/>
    <w:lvl w:ilvl="0" w:tplc="BF26953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5FA6607"/>
    <w:multiLevelType w:val="hybridMultilevel"/>
    <w:tmpl w:val="59D827BE"/>
    <w:lvl w:ilvl="0" w:tplc="8E32A1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9C14E16"/>
    <w:multiLevelType w:val="hybridMultilevel"/>
    <w:tmpl w:val="13AE4C7E"/>
    <w:lvl w:ilvl="0" w:tplc="21A2BA6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432D5939"/>
    <w:multiLevelType w:val="hybridMultilevel"/>
    <w:tmpl w:val="1CDCAE04"/>
    <w:lvl w:ilvl="0" w:tplc="317004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4D433BD"/>
    <w:multiLevelType w:val="hybridMultilevel"/>
    <w:tmpl w:val="3B7A036C"/>
    <w:lvl w:ilvl="0" w:tplc="E6F026FE">
      <w:start w:val="1"/>
      <w:numFmt w:val="decimal"/>
      <w:lvlText w:val="%1."/>
      <w:lvlJc w:val="left"/>
      <w:pPr>
        <w:ind w:left="360" w:hanging="360"/>
      </w:pPr>
      <w:rPr>
        <w:rFonts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7280365"/>
    <w:multiLevelType w:val="hybridMultilevel"/>
    <w:tmpl w:val="B756D964"/>
    <w:lvl w:ilvl="0" w:tplc="BF26953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7CB788A"/>
    <w:multiLevelType w:val="hybridMultilevel"/>
    <w:tmpl w:val="237EDF82"/>
    <w:lvl w:ilvl="0" w:tplc="92AE96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98546C6"/>
    <w:multiLevelType w:val="hybridMultilevel"/>
    <w:tmpl w:val="073A8BEC"/>
    <w:lvl w:ilvl="0" w:tplc="4BDA3F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9947795"/>
    <w:multiLevelType w:val="hybridMultilevel"/>
    <w:tmpl w:val="06EA8584"/>
    <w:lvl w:ilvl="0" w:tplc="0A38732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4CA22179"/>
    <w:multiLevelType w:val="hybridMultilevel"/>
    <w:tmpl w:val="AFE6BB34"/>
    <w:lvl w:ilvl="0" w:tplc="8E6C62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CB512B6"/>
    <w:multiLevelType w:val="hybridMultilevel"/>
    <w:tmpl w:val="5B8C625E"/>
    <w:lvl w:ilvl="0" w:tplc="ECFE7D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4160686"/>
    <w:multiLevelType w:val="hybridMultilevel"/>
    <w:tmpl w:val="1F7C1C00"/>
    <w:lvl w:ilvl="0" w:tplc="C3C4F2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6DE3FEE"/>
    <w:multiLevelType w:val="hybridMultilevel"/>
    <w:tmpl w:val="BC221F66"/>
    <w:lvl w:ilvl="0" w:tplc="04C086C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57DD058B"/>
    <w:multiLevelType w:val="hybridMultilevel"/>
    <w:tmpl w:val="0C2671C6"/>
    <w:lvl w:ilvl="0" w:tplc="EDB28DB0">
      <w:start w:val="1"/>
      <w:numFmt w:val="decimal"/>
      <w:lvlText w:val="%1."/>
      <w:lvlJc w:val="left"/>
      <w:pPr>
        <w:ind w:left="840" w:hanging="360"/>
      </w:pPr>
      <w:rPr>
        <w:rFonts w:hint="default"/>
        <w:color w:val="7F7F7F" w:themeColor="text1" w:themeTint="8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5988100B"/>
    <w:multiLevelType w:val="hybridMultilevel"/>
    <w:tmpl w:val="E4D6775A"/>
    <w:lvl w:ilvl="0" w:tplc="8530F9E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5B9A6197"/>
    <w:multiLevelType w:val="hybridMultilevel"/>
    <w:tmpl w:val="2BCEE006"/>
    <w:lvl w:ilvl="0" w:tplc="5ACEFD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BF104B8"/>
    <w:multiLevelType w:val="hybridMultilevel"/>
    <w:tmpl w:val="B756D964"/>
    <w:lvl w:ilvl="0" w:tplc="BF26953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DFA1CD6"/>
    <w:multiLevelType w:val="hybridMultilevel"/>
    <w:tmpl w:val="6A908206"/>
    <w:lvl w:ilvl="0" w:tplc="61E04E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F4A6134"/>
    <w:multiLevelType w:val="hybridMultilevel"/>
    <w:tmpl w:val="B756D964"/>
    <w:lvl w:ilvl="0" w:tplc="BF26953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1500C5A"/>
    <w:multiLevelType w:val="hybridMultilevel"/>
    <w:tmpl w:val="3B7A036C"/>
    <w:lvl w:ilvl="0" w:tplc="E6F026FE">
      <w:start w:val="1"/>
      <w:numFmt w:val="decimal"/>
      <w:lvlText w:val="%1."/>
      <w:lvlJc w:val="left"/>
      <w:pPr>
        <w:ind w:left="360" w:hanging="360"/>
      </w:pPr>
      <w:rPr>
        <w:rFonts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72849C5"/>
    <w:multiLevelType w:val="hybridMultilevel"/>
    <w:tmpl w:val="B756D964"/>
    <w:lvl w:ilvl="0" w:tplc="BF26953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FCB13B8"/>
    <w:multiLevelType w:val="hybridMultilevel"/>
    <w:tmpl w:val="252A1BEE"/>
    <w:lvl w:ilvl="0" w:tplc="BF78E1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1C5593E"/>
    <w:multiLevelType w:val="hybridMultilevel"/>
    <w:tmpl w:val="EC7A8822"/>
    <w:lvl w:ilvl="0" w:tplc="0409000F">
      <w:start w:val="1"/>
      <w:numFmt w:val="decimal"/>
      <w:lvlText w:val="%1."/>
      <w:lvlJc w:val="left"/>
      <w:pPr>
        <w:ind w:left="480" w:hanging="480"/>
      </w:pPr>
    </w:lvl>
    <w:lvl w:ilvl="1" w:tplc="04090019">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39"/>
  </w:num>
  <w:num w:numId="2">
    <w:abstractNumId w:val="0"/>
  </w:num>
  <w:num w:numId="3">
    <w:abstractNumId w:val="2"/>
  </w:num>
  <w:num w:numId="4">
    <w:abstractNumId w:val="22"/>
  </w:num>
  <w:num w:numId="5">
    <w:abstractNumId w:val="16"/>
  </w:num>
  <w:num w:numId="6">
    <w:abstractNumId w:val="15"/>
  </w:num>
  <w:num w:numId="7">
    <w:abstractNumId w:val="6"/>
  </w:num>
  <w:num w:numId="8">
    <w:abstractNumId w:val="35"/>
  </w:num>
  <w:num w:numId="9">
    <w:abstractNumId w:val="33"/>
  </w:num>
  <w:num w:numId="10">
    <w:abstractNumId w:val="14"/>
  </w:num>
  <w:num w:numId="11">
    <w:abstractNumId w:val="10"/>
  </w:num>
  <w:num w:numId="12">
    <w:abstractNumId w:val="11"/>
  </w:num>
  <w:num w:numId="13">
    <w:abstractNumId w:val="17"/>
  </w:num>
  <w:num w:numId="14">
    <w:abstractNumId w:val="8"/>
  </w:num>
  <w:num w:numId="15">
    <w:abstractNumId w:val="13"/>
  </w:num>
  <w:num w:numId="16">
    <w:abstractNumId w:val="37"/>
  </w:num>
  <w:num w:numId="17">
    <w:abstractNumId w:val="1"/>
  </w:num>
  <w:num w:numId="18">
    <w:abstractNumId w:val="36"/>
  </w:num>
  <w:num w:numId="19">
    <w:abstractNumId w:val="31"/>
  </w:num>
  <w:num w:numId="20">
    <w:abstractNumId w:val="32"/>
  </w:num>
  <w:num w:numId="21">
    <w:abstractNumId w:val="27"/>
  </w:num>
  <w:num w:numId="22">
    <w:abstractNumId w:val="25"/>
  </w:num>
  <w:num w:numId="23">
    <w:abstractNumId w:val="30"/>
  </w:num>
  <w:num w:numId="24">
    <w:abstractNumId w:val="24"/>
  </w:num>
  <w:num w:numId="25">
    <w:abstractNumId w:val="7"/>
  </w:num>
  <w:num w:numId="26">
    <w:abstractNumId w:val="12"/>
  </w:num>
  <w:num w:numId="27">
    <w:abstractNumId w:val="18"/>
  </w:num>
  <w:num w:numId="28">
    <w:abstractNumId w:val="34"/>
  </w:num>
  <w:num w:numId="29">
    <w:abstractNumId w:val="4"/>
  </w:num>
  <w:num w:numId="30">
    <w:abstractNumId w:val="28"/>
  </w:num>
  <w:num w:numId="31">
    <w:abstractNumId w:val="3"/>
  </w:num>
  <w:num w:numId="32">
    <w:abstractNumId w:val="23"/>
  </w:num>
  <w:num w:numId="33">
    <w:abstractNumId w:val="38"/>
  </w:num>
  <w:num w:numId="34">
    <w:abstractNumId w:val="26"/>
  </w:num>
  <w:num w:numId="35">
    <w:abstractNumId w:val="9"/>
  </w:num>
  <w:num w:numId="36">
    <w:abstractNumId w:val="19"/>
  </w:num>
  <w:num w:numId="37">
    <w:abstractNumId w:val="29"/>
  </w:num>
  <w:num w:numId="38">
    <w:abstractNumId w:val="20"/>
  </w:num>
  <w:num w:numId="39">
    <w:abstractNumId w:val="21"/>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rawingGridHorizontalSpacing w:val="120"/>
  <w:drawingGridVerticalSpacing w:val="20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5EEE"/>
    <w:rsid w:val="00006CBC"/>
    <w:rsid w:val="00015195"/>
    <w:rsid w:val="00021514"/>
    <w:rsid w:val="000378DF"/>
    <w:rsid w:val="0006461E"/>
    <w:rsid w:val="0006684A"/>
    <w:rsid w:val="000A5838"/>
    <w:rsid w:val="000B65E2"/>
    <w:rsid w:val="0013461A"/>
    <w:rsid w:val="00153D71"/>
    <w:rsid w:val="001A71DD"/>
    <w:rsid w:val="001B3FBF"/>
    <w:rsid w:val="001F7C63"/>
    <w:rsid w:val="00214D4E"/>
    <w:rsid w:val="00221838"/>
    <w:rsid w:val="00226A18"/>
    <w:rsid w:val="0023670F"/>
    <w:rsid w:val="002A1D71"/>
    <w:rsid w:val="002C3CB9"/>
    <w:rsid w:val="002E424D"/>
    <w:rsid w:val="002E5BA2"/>
    <w:rsid w:val="002E7BCA"/>
    <w:rsid w:val="0031749F"/>
    <w:rsid w:val="00331ECD"/>
    <w:rsid w:val="003419EF"/>
    <w:rsid w:val="003635FB"/>
    <w:rsid w:val="0038494F"/>
    <w:rsid w:val="003A28E2"/>
    <w:rsid w:val="003A72E7"/>
    <w:rsid w:val="003B16F4"/>
    <w:rsid w:val="003D2199"/>
    <w:rsid w:val="00416A5D"/>
    <w:rsid w:val="00427020"/>
    <w:rsid w:val="00432F5E"/>
    <w:rsid w:val="004364D9"/>
    <w:rsid w:val="00452C88"/>
    <w:rsid w:val="00476EA3"/>
    <w:rsid w:val="0048370A"/>
    <w:rsid w:val="004866A9"/>
    <w:rsid w:val="00487361"/>
    <w:rsid w:val="004955B1"/>
    <w:rsid w:val="004C1C76"/>
    <w:rsid w:val="004D7A41"/>
    <w:rsid w:val="004E7E10"/>
    <w:rsid w:val="0053665F"/>
    <w:rsid w:val="005522CE"/>
    <w:rsid w:val="005A02C4"/>
    <w:rsid w:val="005A7185"/>
    <w:rsid w:val="005F5983"/>
    <w:rsid w:val="005F7E3E"/>
    <w:rsid w:val="0060486F"/>
    <w:rsid w:val="00616E80"/>
    <w:rsid w:val="00617DA7"/>
    <w:rsid w:val="00625C0A"/>
    <w:rsid w:val="006266B4"/>
    <w:rsid w:val="00632A0F"/>
    <w:rsid w:val="00670D35"/>
    <w:rsid w:val="006A39C9"/>
    <w:rsid w:val="006A4ED7"/>
    <w:rsid w:val="006B4148"/>
    <w:rsid w:val="006D7EE7"/>
    <w:rsid w:val="006E659A"/>
    <w:rsid w:val="00710553"/>
    <w:rsid w:val="007363B6"/>
    <w:rsid w:val="00765264"/>
    <w:rsid w:val="00767DD0"/>
    <w:rsid w:val="007A3824"/>
    <w:rsid w:val="007B15C4"/>
    <w:rsid w:val="007B46F2"/>
    <w:rsid w:val="007B4C72"/>
    <w:rsid w:val="007C12E7"/>
    <w:rsid w:val="008072AE"/>
    <w:rsid w:val="0081336E"/>
    <w:rsid w:val="00854F40"/>
    <w:rsid w:val="008866EC"/>
    <w:rsid w:val="008B43D0"/>
    <w:rsid w:val="008C666E"/>
    <w:rsid w:val="008D3A52"/>
    <w:rsid w:val="008F29F7"/>
    <w:rsid w:val="0092701C"/>
    <w:rsid w:val="009274BF"/>
    <w:rsid w:val="00956173"/>
    <w:rsid w:val="00976325"/>
    <w:rsid w:val="009A1194"/>
    <w:rsid w:val="00A45EEE"/>
    <w:rsid w:val="00A539BA"/>
    <w:rsid w:val="00A84D2D"/>
    <w:rsid w:val="00AB24FE"/>
    <w:rsid w:val="00AC2267"/>
    <w:rsid w:val="00AF0FC4"/>
    <w:rsid w:val="00B15DE3"/>
    <w:rsid w:val="00B354F3"/>
    <w:rsid w:val="00B370B6"/>
    <w:rsid w:val="00B45F24"/>
    <w:rsid w:val="00B56762"/>
    <w:rsid w:val="00B87DA9"/>
    <w:rsid w:val="00BA4669"/>
    <w:rsid w:val="00BD6295"/>
    <w:rsid w:val="00BE6E68"/>
    <w:rsid w:val="00BF2E9C"/>
    <w:rsid w:val="00C02676"/>
    <w:rsid w:val="00C12036"/>
    <w:rsid w:val="00C25862"/>
    <w:rsid w:val="00C41B18"/>
    <w:rsid w:val="00C46553"/>
    <w:rsid w:val="00CF742C"/>
    <w:rsid w:val="00D65C22"/>
    <w:rsid w:val="00D85F87"/>
    <w:rsid w:val="00D93939"/>
    <w:rsid w:val="00DA24EE"/>
    <w:rsid w:val="00DE6E75"/>
    <w:rsid w:val="00DF2212"/>
    <w:rsid w:val="00DF4AF5"/>
    <w:rsid w:val="00E160A9"/>
    <w:rsid w:val="00E32865"/>
    <w:rsid w:val="00E70DD5"/>
    <w:rsid w:val="00E76847"/>
    <w:rsid w:val="00EC33B1"/>
    <w:rsid w:val="00EE3F34"/>
    <w:rsid w:val="00EF612C"/>
    <w:rsid w:val="00F11AE8"/>
    <w:rsid w:val="00F13516"/>
    <w:rsid w:val="00F13D27"/>
    <w:rsid w:val="00F24F0B"/>
    <w:rsid w:val="00F73513"/>
    <w:rsid w:val="00F74F54"/>
    <w:rsid w:val="00FB609A"/>
    <w:rsid w:val="00FD5306"/>
    <w:rsid w:val="00FE063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09A"/>
    <w:pPr>
      <w:widowControl w:val="0"/>
    </w:pPr>
    <w:rPr>
      <w:rFonts w:ascii="Times New Roman" w:eastAsia="新細明體" w:hAnsi="Times New Roman" w:cs="Times New Roman"/>
    </w:rPr>
  </w:style>
  <w:style w:type="paragraph" w:styleId="1">
    <w:name w:val="heading 1"/>
    <w:basedOn w:val="a"/>
    <w:link w:val="10"/>
    <w:uiPriority w:val="9"/>
    <w:qFormat/>
    <w:rsid w:val="00E70DD5"/>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45EEE"/>
    <w:pPr>
      <w:ind w:leftChars="200" w:left="480"/>
    </w:pPr>
  </w:style>
  <w:style w:type="character" w:customStyle="1" w:styleId="a4">
    <w:name w:val="清單段落 字元"/>
    <w:link w:val="a3"/>
    <w:uiPriority w:val="34"/>
    <w:rsid w:val="00A45EEE"/>
    <w:rPr>
      <w:rFonts w:ascii="Times New Roman" w:eastAsia="新細明體" w:hAnsi="Times New Roman" w:cs="Times New Roman"/>
    </w:rPr>
  </w:style>
  <w:style w:type="character" w:styleId="a5">
    <w:name w:val="Hyperlink"/>
    <w:uiPriority w:val="99"/>
    <w:unhideWhenUsed/>
    <w:rsid w:val="00A45EEE"/>
    <w:rPr>
      <w:color w:val="0000FF"/>
      <w:u w:val="single"/>
    </w:rPr>
  </w:style>
  <w:style w:type="character" w:styleId="a6">
    <w:name w:val="FollowedHyperlink"/>
    <w:basedOn w:val="a0"/>
    <w:uiPriority w:val="99"/>
    <w:semiHidden/>
    <w:unhideWhenUsed/>
    <w:rsid w:val="00A45EEE"/>
    <w:rPr>
      <w:color w:val="954F72" w:themeColor="followedHyperlink"/>
      <w:u w:val="single"/>
    </w:rPr>
  </w:style>
  <w:style w:type="paragraph" w:styleId="a7">
    <w:name w:val="header"/>
    <w:basedOn w:val="a"/>
    <w:link w:val="a8"/>
    <w:uiPriority w:val="99"/>
    <w:unhideWhenUsed/>
    <w:rsid w:val="006D7EE7"/>
    <w:pPr>
      <w:tabs>
        <w:tab w:val="center" w:pos="4153"/>
        <w:tab w:val="right" w:pos="8306"/>
      </w:tabs>
      <w:snapToGrid w:val="0"/>
    </w:pPr>
    <w:rPr>
      <w:sz w:val="20"/>
      <w:szCs w:val="20"/>
    </w:rPr>
  </w:style>
  <w:style w:type="character" w:customStyle="1" w:styleId="a8">
    <w:name w:val="頁首 字元"/>
    <w:basedOn w:val="a0"/>
    <w:link w:val="a7"/>
    <w:uiPriority w:val="99"/>
    <w:rsid w:val="006D7EE7"/>
    <w:rPr>
      <w:rFonts w:ascii="Times New Roman" w:eastAsia="新細明體" w:hAnsi="Times New Roman" w:cs="Times New Roman"/>
      <w:sz w:val="20"/>
      <w:szCs w:val="20"/>
    </w:rPr>
  </w:style>
  <w:style w:type="paragraph" w:styleId="a9">
    <w:name w:val="footer"/>
    <w:basedOn w:val="a"/>
    <w:link w:val="aa"/>
    <w:uiPriority w:val="99"/>
    <w:unhideWhenUsed/>
    <w:rsid w:val="006D7EE7"/>
    <w:pPr>
      <w:tabs>
        <w:tab w:val="center" w:pos="4153"/>
        <w:tab w:val="right" w:pos="8306"/>
      </w:tabs>
      <w:snapToGrid w:val="0"/>
    </w:pPr>
    <w:rPr>
      <w:sz w:val="20"/>
      <w:szCs w:val="20"/>
    </w:rPr>
  </w:style>
  <w:style w:type="character" w:customStyle="1" w:styleId="aa">
    <w:name w:val="頁尾 字元"/>
    <w:basedOn w:val="a0"/>
    <w:link w:val="a9"/>
    <w:uiPriority w:val="99"/>
    <w:rsid w:val="006D7EE7"/>
    <w:rPr>
      <w:rFonts w:ascii="Times New Roman" w:eastAsia="新細明體" w:hAnsi="Times New Roman" w:cs="Times New Roman"/>
      <w:sz w:val="20"/>
      <w:szCs w:val="20"/>
    </w:rPr>
  </w:style>
  <w:style w:type="paragraph" w:customStyle="1" w:styleId="TableParagraph">
    <w:name w:val="Table Paragraph"/>
    <w:basedOn w:val="a"/>
    <w:uiPriority w:val="1"/>
    <w:qFormat/>
    <w:rsid w:val="006D7EE7"/>
    <w:rPr>
      <w:rFonts w:asciiTheme="minorHAnsi" w:eastAsiaTheme="minorEastAsia" w:hAnsiTheme="minorHAnsi" w:cstheme="minorBidi"/>
      <w:kern w:val="0"/>
      <w:sz w:val="22"/>
      <w:szCs w:val="22"/>
      <w:lang w:eastAsia="en-US"/>
    </w:rPr>
  </w:style>
  <w:style w:type="paragraph" w:customStyle="1" w:styleId="Default">
    <w:name w:val="Default"/>
    <w:rsid w:val="008072AE"/>
    <w:pPr>
      <w:widowControl w:val="0"/>
      <w:autoSpaceDE w:val="0"/>
      <w:autoSpaceDN w:val="0"/>
      <w:adjustRightInd w:val="0"/>
    </w:pPr>
    <w:rPr>
      <w:rFonts w:ascii="微軟正黑體" w:hAnsi="微軟正黑體" w:cs="微軟正黑體"/>
      <w:color w:val="000000"/>
      <w:kern w:val="0"/>
    </w:rPr>
  </w:style>
  <w:style w:type="character" w:styleId="ab">
    <w:name w:val="annotation reference"/>
    <w:basedOn w:val="a0"/>
    <w:uiPriority w:val="99"/>
    <w:semiHidden/>
    <w:unhideWhenUsed/>
    <w:rsid w:val="00E70DD5"/>
    <w:rPr>
      <w:sz w:val="18"/>
      <w:szCs w:val="18"/>
    </w:rPr>
  </w:style>
  <w:style w:type="table" w:styleId="ac">
    <w:name w:val="Table Grid"/>
    <w:basedOn w:val="a1"/>
    <w:uiPriority w:val="39"/>
    <w:rsid w:val="00E70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標題 1 字元"/>
    <w:basedOn w:val="a0"/>
    <w:link w:val="1"/>
    <w:uiPriority w:val="9"/>
    <w:rsid w:val="00E70DD5"/>
    <w:rPr>
      <w:rFonts w:ascii="新細明體" w:eastAsia="新細明體" w:hAnsi="新細明體" w:cs="新細明體"/>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09A"/>
    <w:pPr>
      <w:widowControl w:val="0"/>
    </w:pPr>
    <w:rPr>
      <w:rFonts w:ascii="Times New Roman" w:eastAsia="新細明體" w:hAnsi="Times New Roman" w:cs="Times New Roman"/>
    </w:rPr>
  </w:style>
  <w:style w:type="paragraph" w:styleId="1">
    <w:name w:val="heading 1"/>
    <w:basedOn w:val="a"/>
    <w:link w:val="10"/>
    <w:uiPriority w:val="9"/>
    <w:qFormat/>
    <w:rsid w:val="00E70DD5"/>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45EEE"/>
    <w:pPr>
      <w:ind w:leftChars="200" w:left="480"/>
    </w:pPr>
  </w:style>
  <w:style w:type="character" w:customStyle="1" w:styleId="a4">
    <w:name w:val="清單段落 字元"/>
    <w:link w:val="a3"/>
    <w:uiPriority w:val="34"/>
    <w:rsid w:val="00A45EEE"/>
    <w:rPr>
      <w:rFonts w:ascii="Times New Roman" w:eastAsia="新細明體" w:hAnsi="Times New Roman" w:cs="Times New Roman"/>
    </w:rPr>
  </w:style>
  <w:style w:type="character" w:styleId="a5">
    <w:name w:val="Hyperlink"/>
    <w:uiPriority w:val="99"/>
    <w:unhideWhenUsed/>
    <w:rsid w:val="00A45EEE"/>
    <w:rPr>
      <w:color w:val="0000FF"/>
      <w:u w:val="single"/>
    </w:rPr>
  </w:style>
  <w:style w:type="character" w:styleId="a6">
    <w:name w:val="FollowedHyperlink"/>
    <w:basedOn w:val="a0"/>
    <w:uiPriority w:val="99"/>
    <w:semiHidden/>
    <w:unhideWhenUsed/>
    <w:rsid w:val="00A45EEE"/>
    <w:rPr>
      <w:color w:val="954F72" w:themeColor="followedHyperlink"/>
      <w:u w:val="single"/>
    </w:rPr>
  </w:style>
  <w:style w:type="paragraph" w:styleId="a7">
    <w:name w:val="header"/>
    <w:basedOn w:val="a"/>
    <w:link w:val="a8"/>
    <w:uiPriority w:val="99"/>
    <w:unhideWhenUsed/>
    <w:rsid w:val="006D7EE7"/>
    <w:pPr>
      <w:tabs>
        <w:tab w:val="center" w:pos="4153"/>
        <w:tab w:val="right" w:pos="8306"/>
      </w:tabs>
      <w:snapToGrid w:val="0"/>
    </w:pPr>
    <w:rPr>
      <w:sz w:val="20"/>
      <w:szCs w:val="20"/>
    </w:rPr>
  </w:style>
  <w:style w:type="character" w:customStyle="1" w:styleId="a8">
    <w:name w:val="頁首 字元"/>
    <w:basedOn w:val="a0"/>
    <w:link w:val="a7"/>
    <w:uiPriority w:val="99"/>
    <w:rsid w:val="006D7EE7"/>
    <w:rPr>
      <w:rFonts w:ascii="Times New Roman" w:eastAsia="新細明體" w:hAnsi="Times New Roman" w:cs="Times New Roman"/>
      <w:sz w:val="20"/>
      <w:szCs w:val="20"/>
    </w:rPr>
  </w:style>
  <w:style w:type="paragraph" w:styleId="a9">
    <w:name w:val="footer"/>
    <w:basedOn w:val="a"/>
    <w:link w:val="aa"/>
    <w:uiPriority w:val="99"/>
    <w:unhideWhenUsed/>
    <w:rsid w:val="006D7EE7"/>
    <w:pPr>
      <w:tabs>
        <w:tab w:val="center" w:pos="4153"/>
        <w:tab w:val="right" w:pos="8306"/>
      </w:tabs>
      <w:snapToGrid w:val="0"/>
    </w:pPr>
    <w:rPr>
      <w:sz w:val="20"/>
      <w:szCs w:val="20"/>
    </w:rPr>
  </w:style>
  <w:style w:type="character" w:customStyle="1" w:styleId="aa">
    <w:name w:val="頁尾 字元"/>
    <w:basedOn w:val="a0"/>
    <w:link w:val="a9"/>
    <w:uiPriority w:val="99"/>
    <w:rsid w:val="006D7EE7"/>
    <w:rPr>
      <w:rFonts w:ascii="Times New Roman" w:eastAsia="新細明體" w:hAnsi="Times New Roman" w:cs="Times New Roman"/>
      <w:sz w:val="20"/>
      <w:szCs w:val="20"/>
    </w:rPr>
  </w:style>
  <w:style w:type="paragraph" w:customStyle="1" w:styleId="TableParagraph">
    <w:name w:val="Table Paragraph"/>
    <w:basedOn w:val="a"/>
    <w:uiPriority w:val="1"/>
    <w:qFormat/>
    <w:rsid w:val="006D7EE7"/>
    <w:rPr>
      <w:rFonts w:asciiTheme="minorHAnsi" w:eastAsiaTheme="minorEastAsia" w:hAnsiTheme="minorHAnsi" w:cstheme="minorBidi"/>
      <w:kern w:val="0"/>
      <w:sz w:val="22"/>
      <w:szCs w:val="22"/>
      <w:lang w:eastAsia="en-US"/>
    </w:rPr>
  </w:style>
  <w:style w:type="paragraph" w:customStyle="1" w:styleId="Default">
    <w:name w:val="Default"/>
    <w:rsid w:val="008072AE"/>
    <w:pPr>
      <w:widowControl w:val="0"/>
      <w:autoSpaceDE w:val="0"/>
      <w:autoSpaceDN w:val="0"/>
      <w:adjustRightInd w:val="0"/>
    </w:pPr>
    <w:rPr>
      <w:rFonts w:ascii="微軟正黑體" w:hAnsi="微軟正黑體" w:cs="微軟正黑體"/>
      <w:color w:val="000000"/>
      <w:kern w:val="0"/>
    </w:rPr>
  </w:style>
  <w:style w:type="character" w:styleId="ab">
    <w:name w:val="annotation reference"/>
    <w:basedOn w:val="a0"/>
    <w:uiPriority w:val="99"/>
    <w:semiHidden/>
    <w:unhideWhenUsed/>
    <w:rsid w:val="00E70DD5"/>
    <w:rPr>
      <w:sz w:val="18"/>
      <w:szCs w:val="18"/>
    </w:rPr>
  </w:style>
  <w:style w:type="table" w:styleId="ac">
    <w:name w:val="Table Grid"/>
    <w:basedOn w:val="a1"/>
    <w:uiPriority w:val="39"/>
    <w:rsid w:val="00E70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E70DD5"/>
    <w:rPr>
      <w:rFonts w:ascii="新細明體" w:eastAsia="新細明體" w:hAnsi="新細明體" w:cs="新細明體"/>
      <w:b/>
      <w:bCs/>
      <w:kern w:val="36"/>
      <w:sz w:val="48"/>
      <w:szCs w:val="48"/>
    </w:rPr>
  </w:style>
</w:styles>
</file>

<file path=word/webSettings.xml><?xml version="1.0" encoding="utf-8"?>
<w:webSettings xmlns:r="http://schemas.openxmlformats.org/officeDocument/2006/relationships" xmlns:w="http://schemas.openxmlformats.org/wordprocessingml/2006/main">
  <w:divs>
    <w:div w:id="1137339874">
      <w:bodyDiv w:val="1"/>
      <w:marLeft w:val="0"/>
      <w:marRight w:val="0"/>
      <w:marTop w:val="0"/>
      <w:marBottom w:val="0"/>
      <w:divBdr>
        <w:top w:val="none" w:sz="0" w:space="0" w:color="auto"/>
        <w:left w:val="none" w:sz="0" w:space="0" w:color="auto"/>
        <w:bottom w:val="none" w:sz="0" w:space="0" w:color="auto"/>
        <w:right w:val="none" w:sz="0" w:space="0" w:color="auto"/>
      </w:divBdr>
    </w:div>
    <w:div w:id="1389456626">
      <w:bodyDiv w:val="1"/>
      <w:marLeft w:val="0"/>
      <w:marRight w:val="0"/>
      <w:marTop w:val="0"/>
      <w:marBottom w:val="0"/>
      <w:divBdr>
        <w:top w:val="none" w:sz="0" w:space="0" w:color="auto"/>
        <w:left w:val="none" w:sz="0" w:space="0" w:color="auto"/>
        <w:bottom w:val="none" w:sz="0" w:space="0" w:color="auto"/>
        <w:right w:val="none" w:sz="0" w:space="0" w:color="auto"/>
      </w:divBdr>
    </w:div>
    <w:div w:id="1578974886">
      <w:bodyDiv w:val="1"/>
      <w:marLeft w:val="0"/>
      <w:marRight w:val="0"/>
      <w:marTop w:val="0"/>
      <w:marBottom w:val="0"/>
      <w:divBdr>
        <w:top w:val="none" w:sz="0" w:space="0" w:color="auto"/>
        <w:left w:val="none" w:sz="0" w:space="0" w:color="auto"/>
        <w:bottom w:val="none" w:sz="0" w:space="0" w:color="auto"/>
        <w:right w:val="none" w:sz="0" w:space="0" w:color="auto"/>
      </w:divBdr>
    </w:div>
    <w:div w:id="17376285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c.gov.tw/portal/docList.html?CID=7AD36169AB07E1D0" TargetMode="External"/><Relationship Id="rId13" Type="http://schemas.openxmlformats.org/officeDocument/2006/relationships/hyperlink" Target="https://www.cet-taiwan.org/node/3285" TargetMode="External"/><Relationship Id="rId18" Type="http://schemas.openxmlformats.org/officeDocument/2006/relationships/hyperlink" Target="https://www.youtube.com/watch?v=vuZ4gSvYJbo" TargetMode="External"/><Relationship Id="rId26" Type="http://schemas.openxmlformats.org/officeDocument/2006/relationships/hyperlink" Target="https://www.youtube.com/watch?v=vj9-IvE3iDY"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ip194097.ntcu.edu.tw/course/2018/F-1-anchubin/ppt/01-Kankai.pdf" TargetMode="External"/><Relationship Id="rId34" Type="http://schemas.openxmlformats.org/officeDocument/2006/relationships/hyperlink" Target="https://www.youtube.com/watch?v=9cRl8FuK-YQ" TargetMode="External"/><Relationship Id="rId7" Type="http://schemas.openxmlformats.org/officeDocument/2006/relationships/endnotes" Target="endnotes.xml"/><Relationship Id="rId12" Type="http://schemas.openxmlformats.org/officeDocument/2006/relationships/hyperlink" Target="https://www.youtube.com/watch?v=u4ohJ1is_Lo" TargetMode="External"/><Relationship Id="rId17" Type="http://schemas.openxmlformats.org/officeDocument/2006/relationships/hyperlink" Target="https://www.youtube.com/watch?v=omeR5XSJQPA" TargetMode="External"/><Relationship Id="rId25" Type="http://schemas.openxmlformats.org/officeDocument/2006/relationships/hyperlink" Target="http://www.ipcf.org.tw/english.jsp" TargetMode="External"/><Relationship Id="rId33" Type="http://schemas.openxmlformats.org/officeDocument/2006/relationships/hyperlink" Target="https://www.youtube.com/watch?v=vj9-IvE3iDY"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watch?v=fUHEifX-mSQ" TargetMode="External"/><Relationship Id="rId20" Type="http://schemas.openxmlformats.org/officeDocument/2006/relationships/hyperlink" Target="https://www.youtube.com/watch?v=BFfoEd-0qkc" TargetMode="External"/><Relationship Id="rId29" Type="http://schemas.openxmlformats.org/officeDocument/2006/relationships/hyperlink" Target="http://web2.nmns.edu.tw/PubLib/NewsLetter/96/232/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biQxertOR60" TargetMode="External"/><Relationship Id="rId24" Type="http://schemas.openxmlformats.org/officeDocument/2006/relationships/hyperlink" Target="http://home.who.tw/news/24-2015-09-07-03-51-21.html" TargetMode="External"/><Relationship Id="rId32" Type="http://schemas.openxmlformats.org/officeDocument/2006/relationships/hyperlink" Target="https://www.youtube.com/watch?time_continue=1&amp;v=Cib2EHRMero"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ueylin0119.pixnet.net/blog/post/264090072-...." TargetMode="External"/><Relationship Id="rId23" Type="http://schemas.openxmlformats.org/officeDocument/2006/relationships/hyperlink" Target="http://web2.nmns.edu.tw/PubLib/NewsLetter/96/232/4.pdf" TargetMode="External"/><Relationship Id="rId28" Type="http://schemas.openxmlformats.org/officeDocument/2006/relationships/hyperlink" Target="http://ip194097.ntcu.edu.tw/course/2018/F-1-anchubin/ppt/01-Kankai.pdf" TargetMode="External"/><Relationship Id="rId36" Type="http://schemas.openxmlformats.org/officeDocument/2006/relationships/header" Target="header1.xml"/><Relationship Id="rId10" Type="http://schemas.openxmlformats.org/officeDocument/2006/relationships/hyperlink" Target="https://buzzorange.com/2017/05/11/hualien-asia-cement-corporation/" TargetMode="External"/><Relationship Id="rId19" Type="http://schemas.openxmlformats.org/officeDocument/2006/relationships/hyperlink" Target="https://www.youtube.com/watch?v=j3-6bIl8tkU" TargetMode="External"/><Relationship Id="rId31" Type="http://schemas.openxmlformats.org/officeDocument/2006/relationships/hyperlink" Target="https://www.youtube.com/watch?v=dqTBboik5j8" TargetMode="External"/><Relationship Id="rId4" Type="http://schemas.openxmlformats.org/officeDocument/2006/relationships/settings" Target="settings.xml"/><Relationship Id="rId9" Type="http://schemas.openxmlformats.org/officeDocument/2006/relationships/hyperlink" Target="https://law.moj.gov.tw/LawClass/LawAll.aspx?PCode=D0130003" TargetMode="External"/><Relationship Id="rId14" Type="http://schemas.openxmlformats.org/officeDocument/2006/relationships/hyperlink" Target="https://money.udn.com/money/story/7307/3867787" TargetMode="External"/><Relationship Id="rId22" Type="http://schemas.openxmlformats.org/officeDocument/2006/relationships/hyperlink" Target="http://edresource.nmns.edu.tw/ShowObject.aspx?id=0b81d9e9c00b81d9e9dc0b81e3d9d2" TargetMode="External"/><Relationship Id="rId27" Type="http://schemas.openxmlformats.org/officeDocument/2006/relationships/hyperlink" Target="https://www.youtube.com/watch?v=mrOtwiCSuyY" TargetMode="External"/><Relationship Id="rId30" Type="http://schemas.openxmlformats.org/officeDocument/2006/relationships/hyperlink" Target="http://home.who.tw/news/24-2015-09-07-03-51-21.html" TargetMode="External"/><Relationship Id="rId35" Type="http://schemas.openxmlformats.org/officeDocument/2006/relationships/hyperlink" Target="https://www.apc.gov.tw/portal/docList.html?CID=194DB51147425C2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EB769-A380-46F2-B6B4-486D7C6AA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11</Pages>
  <Words>1977</Words>
  <Characters>11272</Characters>
  <Application>Microsoft Office Word</Application>
  <DocSecurity>0</DocSecurity>
  <Lines>93</Lines>
  <Paragraphs>26</Paragraphs>
  <ScaleCrop>false</ScaleCrop>
  <Company/>
  <LinksUpToDate>false</LinksUpToDate>
  <CharactersWithSpaces>13223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使用者</dc:creator>
  <cp:lastModifiedBy>user</cp:lastModifiedBy>
  <cp:revision>6</cp:revision>
  <dcterms:created xsi:type="dcterms:W3CDTF">2019-06-20T06:22:00Z</dcterms:created>
  <dcterms:modified xsi:type="dcterms:W3CDTF">2019-06-20T11:17:00Z</dcterms:modified>
</cp:coreProperties>
</file>